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0E" w:rsidRPr="00085FD8" w:rsidRDefault="00BD470E" w:rsidP="00BD470E">
      <w:pPr>
        <w:pStyle w:val="a4"/>
        <w:spacing w:before="0"/>
        <w:rPr>
          <w:b/>
          <w:sz w:val="24"/>
          <w:szCs w:val="24"/>
        </w:rPr>
      </w:pPr>
      <w:r w:rsidRPr="00085FD8">
        <w:rPr>
          <w:sz w:val="24"/>
          <w:szCs w:val="24"/>
        </w:rPr>
        <w:object w:dxaOrig="682"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fillcolor="window">
            <v:imagedata r:id="rId8" o:title=""/>
          </v:shape>
          <o:OLEObject Type="Embed" ProgID="Word.Picture.8" ShapeID="_x0000_i1025" DrawAspect="Content" ObjectID="_1600057452" r:id="rId9"/>
        </w:object>
      </w:r>
    </w:p>
    <w:p w:rsidR="00BD470E" w:rsidRPr="00085FD8" w:rsidRDefault="00BD470E" w:rsidP="00BD470E">
      <w:pPr>
        <w:pStyle w:val="a4"/>
        <w:spacing w:before="0"/>
        <w:rPr>
          <w:b/>
          <w:sz w:val="24"/>
          <w:szCs w:val="24"/>
        </w:rPr>
      </w:pPr>
      <w:r w:rsidRPr="00085FD8">
        <w:rPr>
          <w:b/>
          <w:sz w:val="24"/>
          <w:szCs w:val="24"/>
        </w:rPr>
        <w:t>КОМИТЕТ ГОСУДАРСТВЕННОГО ЗАКАЗА</w:t>
      </w:r>
      <w:r w:rsidRPr="00085FD8">
        <w:rPr>
          <w:b/>
          <w:sz w:val="24"/>
          <w:szCs w:val="24"/>
        </w:rPr>
        <w:br/>
        <w:t xml:space="preserve">ВОЛОГОДСКОЙ ОБЛАСТИ </w:t>
      </w:r>
      <w:r w:rsidRPr="00085FD8">
        <w:rPr>
          <w:b/>
          <w:sz w:val="24"/>
          <w:szCs w:val="24"/>
        </w:rPr>
        <w:br/>
        <w:t xml:space="preserve">(ОРГАН ИСПОЛНИТЕЛЬНОЙ ГОСУДАРСТВЕННОЙ ВЛАСТИ, </w:t>
      </w:r>
      <w:r w:rsidRPr="00085FD8">
        <w:rPr>
          <w:b/>
          <w:sz w:val="24"/>
          <w:szCs w:val="24"/>
        </w:rPr>
        <w:br/>
        <w:t xml:space="preserve">УПОЛНОМОЧЕННЫЙ НА ОПРЕДЕЛЕНИЕ ПОСТАВЩИКОВ </w:t>
      </w:r>
      <w:r w:rsidRPr="00085FD8">
        <w:rPr>
          <w:b/>
          <w:sz w:val="24"/>
          <w:szCs w:val="24"/>
        </w:rPr>
        <w:br/>
        <w:t>(ПОДРЯДЧИКОВ, ИСПОЛНИТЕЛЕЙ)</w:t>
      </w:r>
    </w:p>
    <w:p w:rsidR="00BD470E" w:rsidRDefault="00BD470E" w:rsidP="00BD470E">
      <w:pPr>
        <w:rPr>
          <w:sz w:val="24"/>
          <w:szCs w:val="24"/>
        </w:rPr>
      </w:pPr>
    </w:p>
    <w:p w:rsidR="00BD470E" w:rsidRPr="00085FD8" w:rsidRDefault="00BD470E" w:rsidP="00BD470E">
      <w:pPr>
        <w:rPr>
          <w:sz w:val="24"/>
          <w:szCs w:val="24"/>
        </w:rPr>
      </w:pPr>
    </w:p>
    <w:p w:rsidR="00BD470E" w:rsidRPr="00085FD8" w:rsidRDefault="00BD470E" w:rsidP="00BD470E">
      <w:pPr>
        <w:rPr>
          <w:sz w:val="24"/>
          <w:szCs w:val="24"/>
        </w:rPr>
      </w:pPr>
    </w:p>
    <w:tbl>
      <w:tblPr>
        <w:tblW w:w="0" w:type="auto"/>
        <w:tblInd w:w="288" w:type="dxa"/>
        <w:tblLook w:val="01E0"/>
      </w:tblPr>
      <w:tblGrid>
        <w:gridCol w:w="4413"/>
      </w:tblGrid>
      <w:tr w:rsidR="00BD470E" w:rsidRPr="00085FD8" w:rsidTr="00796897">
        <w:trPr>
          <w:trHeight w:val="1968"/>
        </w:trPr>
        <w:tc>
          <w:tcPr>
            <w:tcW w:w="4413" w:type="dxa"/>
            <w:shd w:val="clear" w:color="auto" w:fill="auto"/>
          </w:tcPr>
          <w:p w:rsidR="00BD470E" w:rsidRPr="003B4620" w:rsidRDefault="00BD470E" w:rsidP="00796897">
            <w:pPr>
              <w:rPr>
                <w:bCs/>
                <w:color w:val="000000" w:themeColor="text1"/>
                <w:sz w:val="24"/>
                <w:szCs w:val="24"/>
              </w:rPr>
            </w:pPr>
            <w:r w:rsidRPr="003B4620">
              <w:rPr>
                <w:bCs/>
                <w:color w:val="000000" w:themeColor="text1"/>
                <w:sz w:val="24"/>
                <w:szCs w:val="24"/>
              </w:rPr>
              <w:t xml:space="preserve">УТВЕРЖДАЮ: </w:t>
            </w:r>
          </w:p>
          <w:p w:rsidR="00BD470E" w:rsidRPr="003B4620" w:rsidRDefault="001367CC" w:rsidP="00796897">
            <w:pPr>
              <w:rPr>
                <w:bCs/>
                <w:color w:val="000000" w:themeColor="text1"/>
                <w:sz w:val="24"/>
                <w:szCs w:val="24"/>
              </w:rPr>
            </w:pPr>
            <w:r>
              <w:rPr>
                <w:bCs/>
                <w:color w:val="000000" w:themeColor="text1"/>
                <w:sz w:val="24"/>
                <w:szCs w:val="24"/>
              </w:rPr>
              <w:t>П</w:t>
            </w:r>
            <w:r w:rsidR="00BD470E">
              <w:rPr>
                <w:bCs/>
                <w:color w:val="000000" w:themeColor="text1"/>
                <w:sz w:val="24"/>
                <w:szCs w:val="24"/>
              </w:rPr>
              <w:t>редседател</w:t>
            </w:r>
            <w:r>
              <w:rPr>
                <w:bCs/>
                <w:color w:val="000000" w:themeColor="text1"/>
                <w:sz w:val="24"/>
                <w:szCs w:val="24"/>
              </w:rPr>
              <w:t xml:space="preserve">ь </w:t>
            </w:r>
            <w:r w:rsidR="00BD470E" w:rsidRPr="003B4620">
              <w:rPr>
                <w:bCs/>
                <w:color w:val="000000" w:themeColor="text1"/>
                <w:sz w:val="24"/>
                <w:szCs w:val="24"/>
              </w:rPr>
              <w:t>Комитета</w:t>
            </w:r>
          </w:p>
          <w:p w:rsidR="00BD470E" w:rsidRPr="003B4620" w:rsidRDefault="00BD470E" w:rsidP="00796897">
            <w:pPr>
              <w:rPr>
                <w:bCs/>
                <w:color w:val="000000" w:themeColor="text1"/>
                <w:sz w:val="24"/>
                <w:szCs w:val="24"/>
              </w:rPr>
            </w:pPr>
            <w:r w:rsidRPr="003B4620">
              <w:rPr>
                <w:bCs/>
                <w:color w:val="000000" w:themeColor="text1"/>
                <w:sz w:val="24"/>
                <w:szCs w:val="24"/>
              </w:rPr>
              <w:t xml:space="preserve">государственного заказа </w:t>
            </w:r>
          </w:p>
          <w:p w:rsidR="00BD470E" w:rsidRPr="003B4620" w:rsidRDefault="00BD470E" w:rsidP="00796897">
            <w:pPr>
              <w:rPr>
                <w:bCs/>
                <w:color w:val="000000" w:themeColor="text1"/>
                <w:sz w:val="24"/>
                <w:szCs w:val="24"/>
              </w:rPr>
            </w:pPr>
            <w:r w:rsidRPr="003B4620">
              <w:rPr>
                <w:bCs/>
                <w:color w:val="000000" w:themeColor="text1"/>
                <w:sz w:val="24"/>
                <w:szCs w:val="24"/>
              </w:rPr>
              <w:t>Вологодской области</w:t>
            </w:r>
          </w:p>
          <w:p w:rsidR="00BD470E" w:rsidRPr="003B4620" w:rsidRDefault="00BD470E" w:rsidP="00796897">
            <w:pPr>
              <w:rPr>
                <w:bCs/>
                <w:color w:val="000000" w:themeColor="text1"/>
                <w:sz w:val="24"/>
                <w:szCs w:val="24"/>
              </w:rPr>
            </w:pPr>
          </w:p>
          <w:p w:rsidR="00BD470E" w:rsidRPr="003B4620" w:rsidRDefault="00BD470E" w:rsidP="00796897">
            <w:pPr>
              <w:rPr>
                <w:bCs/>
                <w:color w:val="000000" w:themeColor="text1"/>
                <w:sz w:val="24"/>
                <w:szCs w:val="24"/>
              </w:rPr>
            </w:pPr>
          </w:p>
          <w:p w:rsidR="00BD470E" w:rsidRPr="003B4620" w:rsidRDefault="00BD470E" w:rsidP="00796897">
            <w:pPr>
              <w:rPr>
                <w:bCs/>
                <w:color w:val="000000" w:themeColor="text1"/>
                <w:sz w:val="24"/>
                <w:szCs w:val="24"/>
              </w:rPr>
            </w:pPr>
            <w:r w:rsidRPr="003B4620">
              <w:rPr>
                <w:bCs/>
                <w:color w:val="000000" w:themeColor="text1"/>
                <w:sz w:val="24"/>
                <w:szCs w:val="24"/>
              </w:rPr>
              <w:t>____________</w:t>
            </w:r>
            <w:r>
              <w:rPr>
                <w:bCs/>
                <w:color w:val="000000" w:themeColor="text1"/>
                <w:sz w:val="24"/>
                <w:szCs w:val="24"/>
              </w:rPr>
              <w:t>_</w:t>
            </w:r>
            <w:r w:rsidR="001367CC">
              <w:rPr>
                <w:bCs/>
                <w:color w:val="000000" w:themeColor="text1"/>
                <w:sz w:val="24"/>
                <w:szCs w:val="24"/>
              </w:rPr>
              <w:t>А.А. Торопов</w:t>
            </w:r>
          </w:p>
          <w:p w:rsidR="00BD470E" w:rsidRPr="003B4620" w:rsidRDefault="00BD470E" w:rsidP="00796897">
            <w:pPr>
              <w:rPr>
                <w:bCs/>
                <w:color w:val="000000" w:themeColor="text1"/>
                <w:sz w:val="24"/>
                <w:szCs w:val="24"/>
              </w:rPr>
            </w:pPr>
          </w:p>
          <w:p w:rsidR="00BD470E" w:rsidRPr="00085FD8" w:rsidRDefault="00BD470E" w:rsidP="00796897">
            <w:pPr>
              <w:rPr>
                <w:bCs/>
                <w:sz w:val="24"/>
                <w:szCs w:val="24"/>
              </w:rPr>
            </w:pPr>
            <w:r w:rsidRPr="003B4620">
              <w:rPr>
                <w:bCs/>
                <w:color w:val="000000" w:themeColor="text1"/>
                <w:sz w:val="24"/>
                <w:szCs w:val="24"/>
              </w:rPr>
              <w:t>«____» _______________ 201</w:t>
            </w:r>
            <w:r>
              <w:rPr>
                <w:bCs/>
                <w:color w:val="000000" w:themeColor="text1"/>
                <w:sz w:val="24"/>
                <w:szCs w:val="24"/>
              </w:rPr>
              <w:t>8</w:t>
            </w:r>
            <w:r w:rsidRPr="003B4620">
              <w:rPr>
                <w:bCs/>
                <w:color w:val="000000" w:themeColor="text1"/>
                <w:sz w:val="24"/>
                <w:szCs w:val="24"/>
              </w:rPr>
              <w:t xml:space="preserve"> г.</w:t>
            </w:r>
          </w:p>
        </w:tc>
      </w:tr>
    </w:tbl>
    <w:p w:rsidR="00BD470E" w:rsidRPr="00085FD8" w:rsidRDefault="00BD470E" w:rsidP="00BD470E">
      <w:pPr>
        <w:ind w:firstLine="540"/>
        <w:jc w:val="center"/>
        <w:rPr>
          <w:sz w:val="24"/>
          <w:szCs w:val="24"/>
        </w:rPr>
      </w:pPr>
    </w:p>
    <w:p w:rsidR="00BD470E" w:rsidRPr="00085FD8" w:rsidRDefault="00BD470E" w:rsidP="00BD470E">
      <w:pPr>
        <w:ind w:firstLine="540"/>
        <w:jc w:val="center"/>
        <w:rPr>
          <w:sz w:val="24"/>
          <w:szCs w:val="24"/>
        </w:rPr>
      </w:pPr>
    </w:p>
    <w:p w:rsidR="00BD470E" w:rsidRDefault="00BD470E" w:rsidP="00BD470E">
      <w:pPr>
        <w:ind w:firstLine="540"/>
        <w:jc w:val="center"/>
        <w:rPr>
          <w:sz w:val="24"/>
          <w:szCs w:val="24"/>
        </w:rPr>
      </w:pPr>
    </w:p>
    <w:p w:rsidR="00BD470E" w:rsidRPr="00085FD8" w:rsidRDefault="00BD470E" w:rsidP="00BD470E">
      <w:pPr>
        <w:ind w:firstLine="540"/>
        <w:jc w:val="center"/>
        <w:rPr>
          <w:sz w:val="24"/>
          <w:szCs w:val="24"/>
        </w:rPr>
      </w:pPr>
    </w:p>
    <w:p w:rsidR="00BD470E" w:rsidRPr="00085FD8" w:rsidRDefault="00BD470E" w:rsidP="00BD470E">
      <w:pPr>
        <w:ind w:firstLine="540"/>
        <w:jc w:val="center"/>
        <w:rPr>
          <w:sz w:val="24"/>
          <w:szCs w:val="24"/>
        </w:rPr>
      </w:pPr>
    </w:p>
    <w:p w:rsidR="00BD470E" w:rsidRPr="00085FD8" w:rsidRDefault="00BD470E" w:rsidP="00BD470E">
      <w:pPr>
        <w:ind w:firstLine="540"/>
        <w:jc w:val="center"/>
        <w:rPr>
          <w:sz w:val="24"/>
          <w:szCs w:val="24"/>
        </w:rPr>
      </w:pPr>
    </w:p>
    <w:p w:rsidR="00BD470E" w:rsidRPr="001367CC" w:rsidRDefault="00BD470E" w:rsidP="00BD470E">
      <w:pPr>
        <w:jc w:val="center"/>
        <w:rPr>
          <w:b/>
          <w:spacing w:val="20"/>
          <w:sz w:val="36"/>
          <w:szCs w:val="36"/>
        </w:rPr>
      </w:pPr>
      <w:r w:rsidRPr="001367CC">
        <w:rPr>
          <w:b/>
          <w:spacing w:val="20"/>
          <w:sz w:val="36"/>
          <w:szCs w:val="36"/>
        </w:rPr>
        <w:t xml:space="preserve">ДОКУМЕНТАЦИЯ О </w:t>
      </w:r>
      <w:proofErr w:type="gramStart"/>
      <w:r w:rsidRPr="001367CC">
        <w:rPr>
          <w:b/>
          <w:spacing w:val="20"/>
          <w:sz w:val="36"/>
          <w:szCs w:val="36"/>
        </w:rPr>
        <w:t>СОВМЕСТНОМ</w:t>
      </w:r>
      <w:proofErr w:type="gramEnd"/>
      <w:r w:rsidRPr="001367CC">
        <w:rPr>
          <w:b/>
          <w:spacing w:val="20"/>
          <w:sz w:val="36"/>
          <w:szCs w:val="36"/>
        </w:rPr>
        <w:t xml:space="preserve"> </w:t>
      </w:r>
    </w:p>
    <w:p w:rsidR="00BD470E" w:rsidRPr="001367CC" w:rsidRDefault="00BD470E" w:rsidP="00BD470E">
      <w:pPr>
        <w:jc w:val="center"/>
        <w:rPr>
          <w:b/>
          <w:sz w:val="36"/>
          <w:szCs w:val="36"/>
        </w:rPr>
      </w:pPr>
      <w:r w:rsidRPr="001367CC">
        <w:rPr>
          <w:b/>
          <w:spacing w:val="20"/>
          <w:sz w:val="36"/>
          <w:szCs w:val="36"/>
        </w:rPr>
        <w:t xml:space="preserve">ЭЛЕКТРОННОМ </w:t>
      </w:r>
      <w:proofErr w:type="gramStart"/>
      <w:r w:rsidRPr="001367CC">
        <w:rPr>
          <w:b/>
          <w:spacing w:val="20"/>
          <w:sz w:val="36"/>
          <w:szCs w:val="36"/>
        </w:rPr>
        <w:t>АУКЦИОНЕ</w:t>
      </w:r>
      <w:proofErr w:type="gramEnd"/>
    </w:p>
    <w:p w:rsidR="00BD470E" w:rsidRPr="001367CC" w:rsidRDefault="00BD470E" w:rsidP="00BD470E">
      <w:pPr>
        <w:jc w:val="center"/>
        <w:rPr>
          <w:b/>
          <w:sz w:val="36"/>
          <w:szCs w:val="36"/>
        </w:rPr>
      </w:pPr>
    </w:p>
    <w:p w:rsidR="00BD470E" w:rsidRPr="001367CC" w:rsidRDefault="00BD470E" w:rsidP="00BD470E">
      <w:pPr>
        <w:jc w:val="center"/>
        <w:rPr>
          <w:b/>
          <w:sz w:val="36"/>
          <w:szCs w:val="36"/>
        </w:rPr>
      </w:pPr>
    </w:p>
    <w:p w:rsidR="00BD470E" w:rsidRPr="001367CC" w:rsidRDefault="001367CC" w:rsidP="00BD470E">
      <w:pPr>
        <w:ind w:firstLine="540"/>
        <w:jc w:val="center"/>
        <w:rPr>
          <w:b/>
          <w:spacing w:val="2"/>
          <w:sz w:val="36"/>
          <w:szCs w:val="36"/>
        </w:rPr>
      </w:pPr>
      <w:r w:rsidRPr="001367CC">
        <w:rPr>
          <w:b/>
          <w:bCs/>
          <w:color w:val="000000"/>
          <w:sz w:val="36"/>
          <w:szCs w:val="36"/>
        </w:rPr>
        <w:t>Поставка канцелярских товаров (</w:t>
      </w:r>
      <w:r w:rsidR="00353DC0">
        <w:rPr>
          <w:b/>
          <w:bCs/>
          <w:color w:val="000000"/>
          <w:sz w:val="36"/>
          <w:szCs w:val="36"/>
        </w:rPr>
        <w:t>районы области</w:t>
      </w:r>
      <w:r w:rsidRPr="001367CC">
        <w:rPr>
          <w:b/>
          <w:bCs/>
          <w:color w:val="000000"/>
          <w:sz w:val="36"/>
          <w:szCs w:val="36"/>
        </w:rPr>
        <w:t>) (</w:t>
      </w:r>
      <w:r w:rsidR="00353DC0">
        <w:rPr>
          <w:b/>
          <w:bCs/>
          <w:color w:val="000000"/>
          <w:sz w:val="36"/>
          <w:szCs w:val="36"/>
        </w:rPr>
        <w:t>2</w:t>
      </w:r>
      <w:r w:rsidRPr="001367CC">
        <w:rPr>
          <w:b/>
          <w:bCs/>
          <w:color w:val="000000"/>
          <w:sz w:val="36"/>
          <w:szCs w:val="36"/>
        </w:rPr>
        <w:t>)</w:t>
      </w:r>
    </w:p>
    <w:p w:rsidR="00BD470E" w:rsidRPr="001367CC" w:rsidRDefault="00BD470E" w:rsidP="00BD470E">
      <w:pPr>
        <w:pStyle w:val="2"/>
        <w:ind w:firstLine="540"/>
        <w:rPr>
          <w:sz w:val="36"/>
          <w:szCs w:val="36"/>
        </w:rPr>
      </w:pPr>
    </w:p>
    <w:p w:rsidR="00BD470E" w:rsidRPr="001367CC" w:rsidRDefault="00BD470E" w:rsidP="00BD470E">
      <w:pPr>
        <w:widowControl w:val="0"/>
        <w:ind w:firstLine="540"/>
        <w:jc w:val="center"/>
        <w:rPr>
          <w:b/>
          <w:snapToGrid w:val="0"/>
          <w:sz w:val="36"/>
          <w:szCs w:val="36"/>
        </w:rPr>
      </w:pPr>
    </w:p>
    <w:p w:rsidR="00BD470E" w:rsidRPr="00085FD8" w:rsidRDefault="00BD470E" w:rsidP="00BD470E">
      <w:pPr>
        <w:widowControl w:val="0"/>
        <w:ind w:firstLine="540"/>
        <w:jc w:val="center"/>
        <w:rPr>
          <w:b/>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Pr="00085FD8" w:rsidRDefault="00BD470E" w:rsidP="00BD470E">
      <w:pPr>
        <w:ind w:firstLine="540"/>
        <w:jc w:val="center"/>
        <w:rPr>
          <w:b/>
          <w:snapToGrid w:val="0"/>
          <w:sz w:val="24"/>
          <w:szCs w:val="24"/>
        </w:rPr>
      </w:pPr>
    </w:p>
    <w:p w:rsidR="00BD470E" w:rsidRDefault="00BD470E" w:rsidP="00BD470E">
      <w:pPr>
        <w:rPr>
          <w:b/>
          <w:snapToGrid w:val="0"/>
          <w:sz w:val="24"/>
          <w:szCs w:val="24"/>
        </w:rPr>
      </w:pPr>
    </w:p>
    <w:p w:rsidR="00BD470E" w:rsidRDefault="00BD470E" w:rsidP="00BD470E">
      <w:pPr>
        <w:jc w:val="center"/>
        <w:rPr>
          <w:b/>
          <w:snapToGrid w:val="0"/>
          <w:sz w:val="24"/>
          <w:szCs w:val="24"/>
        </w:rPr>
      </w:pPr>
    </w:p>
    <w:p w:rsidR="00BD470E" w:rsidRPr="00E86B19" w:rsidRDefault="00BD470E" w:rsidP="00BD470E">
      <w:pPr>
        <w:jc w:val="center"/>
        <w:rPr>
          <w:b/>
          <w:snapToGrid w:val="0"/>
          <w:color w:val="000000" w:themeColor="text1"/>
          <w:sz w:val="24"/>
          <w:szCs w:val="24"/>
        </w:rPr>
      </w:pPr>
      <w:r w:rsidRPr="00E86B19">
        <w:rPr>
          <w:b/>
          <w:snapToGrid w:val="0"/>
          <w:color w:val="000000" w:themeColor="text1"/>
          <w:sz w:val="24"/>
          <w:szCs w:val="24"/>
        </w:rPr>
        <w:t>г. Вологда</w:t>
      </w:r>
    </w:p>
    <w:p w:rsidR="00EC2115" w:rsidRPr="003F4832" w:rsidRDefault="00BD470E" w:rsidP="00BD470E">
      <w:pPr>
        <w:jc w:val="center"/>
        <w:rPr>
          <w:snapToGrid w:val="0"/>
          <w:sz w:val="24"/>
          <w:szCs w:val="24"/>
        </w:rPr>
      </w:pPr>
      <w:r w:rsidRPr="00E86B19">
        <w:rPr>
          <w:b/>
          <w:snapToGrid w:val="0"/>
          <w:color w:val="000000" w:themeColor="text1"/>
          <w:sz w:val="24"/>
          <w:szCs w:val="24"/>
        </w:rPr>
        <w:t>201</w:t>
      </w:r>
      <w:r>
        <w:rPr>
          <w:b/>
          <w:snapToGrid w:val="0"/>
          <w:color w:val="000000" w:themeColor="text1"/>
          <w:sz w:val="24"/>
          <w:szCs w:val="24"/>
        </w:rPr>
        <w:t>8</w:t>
      </w:r>
      <w:r w:rsidRPr="00E86B19">
        <w:rPr>
          <w:b/>
          <w:snapToGrid w:val="0"/>
          <w:color w:val="000000" w:themeColor="text1"/>
          <w:sz w:val="24"/>
          <w:szCs w:val="24"/>
        </w:rPr>
        <w:t xml:space="preserve"> г.</w:t>
      </w:r>
    </w:p>
    <w:p w:rsidR="00EC2115" w:rsidRPr="00BD470E" w:rsidRDefault="00EC2115" w:rsidP="00BD470E">
      <w:pPr>
        <w:widowControl w:val="0"/>
        <w:spacing w:after="240"/>
        <w:jc w:val="center"/>
        <w:rPr>
          <w:b/>
          <w:snapToGrid w:val="0"/>
          <w:sz w:val="28"/>
          <w:szCs w:val="28"/>
        </w:rPr>
      </w:pPr>
      <w:r>
        <w:rPr>
          <w:snapToGrid w:val="0"/>
          <w:sz w:val="28"/>
          <w:szCs w:val="28"/>
        </w:rPr>
        <w:br w:type="page"/>
      </w:r>
      <w:bookmarkStart w:id="0" w:name="аа"/>
      <w:bookmarkEnd w:id="0"/>
      <w:r w:rsidRPr="0029586C">
        <w:rPr>
          <w:b/>
          <w:snapToGrid w:val="0"/>
          <w:sz w:val="28"/>
          <w:szCs w:val="28"/>
          <w:lang w:val="en-US"/>
        </w:rPr>
        <w:lastRenderedPageBreak/>
        <w:t>I</w:t>
      </w:r>
      <w:r w:rsidRPr="0029586C">
        <w:rPr>
          <w:b/>
          <w:snapToGrid w:val="0"/>
          <w:sz w:val="28"/>
          <w:szCs w:val="28"/>
        </w:rPr>
        <w:t xml:space="preserve">. </w:t>
      </w:r>
      <w:r w:rsidRPr="00D634E8">
        <w:rPr>
          <w:b/>
          <w:sz w:val="28"/>
          <w:szCs w:val="28"/>
        </w:rPr>
        <w:t>Информационная карта</w:t>
      </w: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4"/>
        <w:gridCol w:w="3510"/>
        <w:gridCol w:w="34"/>
        <w:gridCol w:w="6095"/>
      </w:tblGrid>
      <w:tr w:rsidR="007618D0" w:rsidRPr="00D44850" w:rsidTr="001F58F7">
        <w:tc>
          <w:tcPr>
            <w:tcW w:w="675" w:type="dxa"/>
          </w:tcPr>
          <w:p w:rsidR="007618D0" w:rsidRPr="00287871" w:rsidRDefault="007D7875" w:rsidP="007D7875">
            <w:pPr>
              <w:keepLines/>
              <w:jc w:val="center"/>
              <w:rPr>
                <w:b/>
                <w:sz w:val="24"/>
                <w:szCs w:val="24"/>
              </w:rPr>
            </w:pPr>
            <w:r w:rsidRPr="00287871">
              <w:rPr>
                <w:b/>
                <w:sz w:val="24"/>
                <w:szCs w:val="24"/>
              </w:rPr>
              <w:t>№ п/п</w:t>
            </w:r>
          </w:p>
        </w:tc>
        <w:tc>
          <w:tcPr>
            <w:tcW w:w="3544" w:type="dxa"/>
            <w:gridSpan w:val="2"/>
          </w:tcPr>
          <w:p w:rsidR="007618D0" w:rsidRPr="00287871" w:rsidRDefault="007D7875" w:rsidP="007D7875">
            <w:pPr>
              <w:keepLines/>
              <w:jc w:val="center"/>
              <w:rPr>
                <w:b/>
                <w:sz w:val="24"/>
                <w:szCs w:val="24"/>
              </w:rPr>
            </w:pPr>
            <w:r w:rsidRPr="00287871">
              <w:rPr>
                <w:b/>
                <w:sz w:val="24"/>
                <w:szCs w:val="24"/>
              </w:rPr>
              <w:t>Наименование пункта</w:t>
            </w:r>
          </w:p>
        </w:tc>
        <w:tc>
          <w:tcPr>
            <w:tcW w:w="6129" w:type="dxa"/>
            <w:gridSpan w:val="2"/>
          </w:tcPr>
          <w:p w:rsidR="007618D0" w:rsidRPr="00287871" w:rsidRDefault="007D7875" w:rsidP="007D7875">
            <w:pPr>
              <w:jc w:val="center"/>
              <w:rPr>
                <w:b/>
                <w:sz w:val="24"/>
                <w:szCs w:val="24"/>
              </w:rPr>
            </w:pPr>
            <w:r w:rsidRPr="00287871">
              <w:rPr>
                <w:b/>
                <w:sz w:val="24"/>
                <w:szCs w:val="24"/>
              </w:rPr>
              <w:t>Содержание пункта</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287871" w:rsidRDefault="007D7875" w:rsidP="000D7AD8">
            <w:pPr>
              <w:keepLines/>
              <w:jc w:val="both"/>
              <w:rPr>
                <w:sz w:val="24"/>
                <w:szCs w:val="24"/>
              </w:rPr>
            </w:pPr>
            <w:r w:rsidRPr="00287871">
              <w:rPr>
                <w:sz w:val="24"/>
                <w:szCs w:val="24"/>
              </w:rPr>
              <w:t xml:space="preserve">Используемый способ определения </w:t>
            </w:r>
            <w:r w:rsidR="000D7AD8">
              <w:rPr>
                <w:sz w:val="24"/>
                <w:szCs w:val="24"/>
              </w:rPr>
              <w:t>Поставщика</w:t>
            </w:r>
          </w:p>
        </w:tc>
        <w:tc>
          <w:tcPr>
            <w:tcW w:w="6129" w:type="dxa"/>
            <w:gridSpan w:val="2"/>
          </w:tcPr>
          <w:p w:rsidR="007D7875" w:rsidRPr="00287871" w:rsidRDefault="007D7875" w:rsidP="009B7016">
            <w:pPr>
              <w:jc w:val="both"/>
              <w:rPr>
                <w:sz w:val="24"/>
                <w:szCs w:val="24"/>
              </w:rPr>
            </w:pPr>
            <w:r w:rsidRPr="00287871">
              <w:rPr>
                <w:sz w:val="24"/>
                <w:szCs w:val="24"/>
              </w:rPr>
              <w:t>Электронный аукцион</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287871" w:rsidRDefault="007D7875" w:rsidP="009B7016">
            <w:pPr>
              <w:keepLines/>
              <w:jc w:val="both"/>
              <w:rPr>
                <w:sz w:val="24"/>
                <w:szCs w:val="24"/>
              </w:rPr>
            </w:pPr>
            <w:r w:rsidRPr="00287871">
              <w:rPr>
                <w:sz w:val="24"/>
                <w:szCs w:val="24"/>
              </w:rPr>
              <w:t>Адрес электронной площадки в информационно-телекоммуникационной сети «Интернет»</w:t>
            </w:r>
          </w:p>
        </w:tc>
        <w:tc>
          <w:tcPr>
            <w:tcW w:w="6129" w:type="dxa"/>
            <w:gridSpan w:val="2"/>
          </w:tcPr>
          <w:p w:rsidR="007D7875" w:rsidRPr="00287871" w:rsidRDefault="00AB7B3E" w:rsidP="00D41DDE">
            <w:pPr>
              <w:jc w:val="both"/>
              <w:rPr>
                <w:sz w:val="24"/>
                <w:szCs w:val="24"/>
              </w:rPr>
            </w:pPr>
            <w:r w:rsidRPr="00E86B19">
              <w:rPr>
                <w:color w:val="000000" w:themeColor="text1"/>
                <w:sz w:val="24"/>
                <w:szCs w:val="24"/>
              </w:rPr>
              <w:t>РТС-Тендер (</w:t>
            </w:r>
            <w:hyperlink r:id="rId10" w:history="1">
              <w:r w:rsidRPr="00E86B19">
                <w:rPr>
                  <w:rStyle w:val="ac"/>
                  <w:color w:val="000000" w:themeColor="text1"/>
                  <w:sz w:val="24"/>
                  <w:szCs w:val="24"/>
                </w:rPr>
                <w:t>http://www.rts-tender.ru</w:t>
              </w:r>
            </w:hyperlink>
            <w:r w:rsidRPr="00E86B19">
              <w:rPr>
                <w:color w:val="000000" w:themeColor="text1"/>
                <w:sz w:val="24"/>
                <w:szCs w:val="24"/>
              </w:rPr>
              <w:t>)</w:t>
            </w:r>
          </w:p>
        </w:tc>
      </w:tr>
      <w:tr w:rsidR="007D7875" w:rsidRPr="00D44850" w:rsidTr="001F58F7">
        <w:tc>
          <w:tcPr>
            <w:tcW w:w="10348" w:type="dxa"/>
            <w:gridSpan w:val="5"/>
            <w:vAlign w:val="center"/>
          </w:tcPr>
          <w:p w:rsidR="007D7875" w:rsidRPr="00287871" w:rsidRDefault="00AB7B3E" w:rsidP="0049299B">
            <w:pPr>
              <w:keepLines/>
              <w:jc w:val="both"/>
              <w:rPr>
                <w:b/>
                <w:sz w:val="24"/>
                <w:szCs w:val="24"/>
              </w:rPr>
            </w:pPr>
            <w:bookmarkStart w:id="1" w:name="а"/>
            <w:bookmarkEnd w:id="1"/>
            <w:r w:rsidRPr="00085FD8">
              <w:rPr>
                <w:b/>
                <w:snapToGrid w:val="0"/>
                <w:sz w:val="24"/>
                <w:szCs w:val="24"/>
              </w:rPr>
              <w:t xml:space="preserve">Сведения о заказчике, организаторе </w:t>
            </w:r>
            <w:r>
              <w:rPr>
                <w:b/>
                <w:snapToGrid w:val="0"/>
                <w:sz w:val="24"/>
                <w:szCs w:val="24"/>
              </w:rPr>
              <w:t xml:space="preserve">электронного </w:t>
            </w:r>
            <w:r w:rsidRPr="00085FD8">
              <w:rPr>
                <w:b/>
                <w:snapToGrid w:val="0"/>
                <w:sz w:val="24"/>
                <w:szCs w:val="24"/>
              </w:rPr>
              <w:t>аукциона</w:t>
            </w:r>
          </w:p>
        </w:tc>
      </w:tr>
      <w:tr w:rsidR="00AB7B3E" w:rsidRPr="00D44850" w:rsidTr="001F58F7">
        <w:trPr>
          <w:trHeight w:val="319"/>
        </w:trPr>
        <w:tc>
          <w:tcPr>
            <w:tcW w:w="675" w:type="dxa"/>
            <w:vMerge w:val="restart"/>
            <w:shd w:val="clear" w:color="auto" w:fill="auto"/>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343634" w:rsidRDefault="00AB7B3E" w:rsidP="007A3194">
            <w:pPr>
              <w:keepLines/>
              <w:rPr>
                <w:b/>
                <w:color w:val="000000"/>
                <w:sz w:val="24"/>
                <w:szCs w:val="24"/>
              </w:rPr>
            </w:pPr>
            <w:r w:rsidRPr="00085FD8">
              <w:rPr>
                <w:sz w:val="24"/>
                <w:szCs w:val="24"/>
              </w:rPr>
              <w:t>Заказчики</w:t>
            </w:r>
          </w:p>
        </w:tc>
        <w:tc>
          <w:tcPr>
            <w:tcW w:w="6129" w:type="dxa"/>
            <w:gridSpan w:val="2"/>
            <w:shd w:val="clear" w:color="auto" w:fill="auto"/>
          </w:tcPr>
          <w:p w:rsidR="00AB7B3E" w:rsidRPr="00085FD8" w:rsidRDefault="00AB7B3E" w:rsidP="00796897">
            <w:pPr>
              <w:jc w:val="both"/>
              <w:rPr>
                <w:sz w:val="24"/>
                <w:szCs w:val="24"/>
              </w:rPr>
            </w:pPr>
            <w:r w:rsidRPr="00085FD8">
              <w:rPr>
                <w:bCs/>
                <w:sz w:val="24"/>
                <w:szCs w:val="24"/>
              </w:rPr>
              <w:t xml:space="preserve">Указаны в Приложении № 1 к разделу </w:t>
            </w:r>
            <w:r w:rsidRPr="00085FD8">
              <w:rPr>
                <w:bCs/>
                <w:sz w:val="24"/>
                <w:szCs w:val="24"/>
                <w:lang w:val="en-US"/>
              </w:rPr>
              <w:t>I</w:t>
            </w:r>
            <w:r w:rsidRPr="00085FD8">
              <w:rPr>
                <w:bCs/>
                <w:sz w:val="24"/>
                <w:szCs w:val="24"/>
              </w:rPr>
              <w:t xml:space="preserve">. Информационная карта </w:t>
            </w:r>
            <w:r w:rsidRPr="00085FD8">
              <w:rPr>
                <w:sz w:val="24"/>
                <w:szCs w:val="24"/>
              </w:rPr>
              <w:t xml:space="preserve"> </w:t>
            </w:r>
            <w:r w:rsidRPr="00085FD8">
              <w:rPr>
                <w:bCs/>
                <w:sz w:val="24"/>
                <w:szCs w:val="24"/>
              </w:rPr>
              <w:t xml:space="preserve">документации о совместном  </w:t>
            </w:r>
            <w:r>
              <w:rPr>
                <w:bCs/>
                <w:sz w:val="24"/>
                <w:szCs w:val="24"/>
              </w:rPr>
              <w:t>электронном аукционе</w:t>
            </w:r>
          </w:p>
        </w:tc>
      </w:tr>
      <w:tr w:rsidR="00AB7B3E" w:rsidRPr="007577BA" w:rsidTr="001F58F7">
        <w:trPr>
          <w:trHeight w:val="161"/>
        </w:trPr>
        <w:tc>
          <w:tcPr>
            <w:tcW w:w="675" w:type="dxa"/>
            <w:vMerge/>
            <w:shd w:val="clear" w:color="auto" w:fill="auto"/>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343634" w:rsidRDefault="00AB7B3E" w:rsidP="009B7016">
            <w:pPr>
              <w:keepLines/>
              <w:jc w:val="both"/>
              <w:rPr>
                <w:color w:val="000000"/>
                <w:sz w:val="24"/>
                <w:szCs w:val="24"/>
              </w:rPr>
            </w:pPr>
            <w:r w:rsidRPr="00343634">
              <w:rPr>
                <w:color w:val="000000"/>
                <w:sz w:val="24"/>
                <w:szCs w:val="24"/>
              </w:rPr>
              <w:t>Место нахождения, почтовый адрес, адрес электронной почты, номер контактного телефона заказчика</w:t>
            </w:r>
          </w:p>
        </w:tc>
        <w:tc>
          <w:tcPr>
            <w:tcW w:w="6129" w:type="dxa"/>
            <w:gridSpan w:val="2"/>
            <w:shd w:val="clear" w:color="auto" w:fill="auto"/>
          </w:tcPr>
          <w:p w:rsidR="00AB7B3E" w:rsidRPr="00085FD8" w:rsidRDefault="00AB7B3E" w:rsidP="00796897">
            <w:pPr>
              <w:jc w:val="both"/>
              <w:rPr>
                <w:b/>
                <w:i/>
                <w:sz w:val="24"/>
                <w:szCs w:val="24"/>
                <w:highlight w:val="yellow"/>
              </w:rPr>
            </w:pPr>
            <w:r w:rsidRPr="00085FD8">
              <w:rPr>
                <w:sz w:val="24"/>
                <w:szCs w:val="24"/>
              </w:rPr>
              <w:t xml:space="preserve">Указаны </w:t>
            </w:r>
            <w:r w:rsidRPr="00085FD8">
              <w:rPr>
                <w:bCs/>
                <w:sz w:val="24"/>
                <w:szCs w:val="24"/>
              </w:rPr>
              <w:t xml:space="preserve">в Приложении № 1 к разделу </w:t>
            </w:r>
            <w:r w:rsidRPr="00085FD8">
              <w:rPr>
                <w:bCs/>
                <w:sz w:val="24"/>
                <w:szCs w:val="24"/>
                <w:lang w:val="en-US"/>
              </w:rPr>
              <w:t>I</w:t>
            </w:r>
            <w:r w:rsidRPr="00085FD8">
              <w:rPr>
                <w:bCs/>
                <w:sz w:val="24"/>
                <w:szCs w:val="24"/>
              </w:rPr>
              <w:t xml:space="preserve">. Информационная карта </w:t>
            </w:r>
            <w:r w:rsidRPr="00085FD8">
              <w:rPr>
                <w:sz w:val="24"/>
                <w:szCs w:val="24"/>
              </w:rPr>
              <w:t xml:space="preserve"> </w:t>
            </w:r>
            <w:r w:rsidRPr="00085FD8">
              <w:rPr>
                <w:bCs/>
                <w:sz w:val="24"/>
                <w:szCs w:val="24"/>
              </w:rPr>
              <w:t xml:space="preserve">документации о совместном </w:t>
            </w:r>
            <w:r>
              <w:rPr>
                <w:bCs/>
                <w:sz w:val="24"/>
                <w:szCs w:val="24"/>
              </w:rPr>
              <w:t>электронном аукционе</w:t>
            </w:r>
          </w:p>
        </w:tc>
      </w:tr>
      <w:tr w:rsidR="00AB7B3E" w:rsidRPr="00D44850" w:rsidTr="001F58F7">
        <w:trPr>
          <w:trHeight w:val="161"/>
        </w:trPr>
        <w:tc>
          <w:tcPr>
            <w:tcW w:w="675" w:type="dxa"/>
            <w:shd w:val="clear" w:color="auto" w:fill="auto"/>
          </w:tcPr>
          <w:p w:rsidR="00AB7B3E" w:rsidRPr="001A3CE3" w:rsidRDefault="00AB7B3E" w:rsidP="009A29DA">
            <w:pPr>
              <w:keepLines/>
              <w:numPr>
                <w:ilvl w:val="0"/>
                <w:numId w:val="1"/>
              </w:numPr>
              <w:ind w:left="0" w:firstLine="0"/>
              <w:rPr>
                <w:sz w:val="24"/>
                <w:szCs w:val="24"/>
              </w:rPr>
            </w:pPr>
          </w:p>
        </w:tc>
        <w:tc>
          <w:tcPr>
            <w:tcW w:w="3544" w:type="dxa"/>
            <w:gridSpan w:val="2"/>
          </w:tcPr>
          <w:p w:rsidR="00AB7B3E" w:rsidRPr="00343634" w:rsidRDefault="00AB7B3E" w:rsidP="009B7016">
            <w:pPr>
              <w:keepLines/>
              <w:jc w:val="both"/>
              <w:rPr>
                <w:color w:val="000000"/>
                <w:sz w:val="24"/>
                <w:szCs w:val="24"/>
              </w:rPr>
            </w:pPr>
            <w:r w:rsidRPr="00085FD8">
              <w:rPr>
                <w:sz w:val="24"/>
                <w:szCs w:val="24"/>
              </w:rPr>
              <w:t>Ответственные должностные лица заказчиков</w:t>
            </w:r>
          </w:p>
        </w:tc>
        <w:tc>
          <w:tcPr>
            <w:tcW w:w="6129" w:type="dxa"/>
            <w:gridSpan w:val="2"/>
            <w:shd w:val="clear" w:color="auto" w:fill="auto"/>
          </w:tcPr>
          <w:p w:rsidR="00AB7B3E" w:rsidRPr="00343634" w:rsidRDefault="00AB7B3E" w:rsidP="00790955">
            <w:pPr>
              <w:spacing w:line="0" w:lineRule="atLeast"/>
              <w:jc w:val="both"/>
              <w:rPr>
                <w:sz w:val="24"/>
                <w:szCs w:val="24"/>
              </w:rPr>
            </w:pPr>
            <w:r w:rsidRPr="00085FD8">
              <w:rPr>
                <w:sz w:val="24"/>
                <w:szCs w:val="24"/>
              </w:rPr>
              <w:t xml:space="preserve">Указаны </w:t>
            </w:r>
            <w:r w:rsidRPr="00085FD8">
              <w:rPr>
                <w:bCs/>
                <w:sz w:val="24"/>
                <w:szCs w:val="24"/>
              </w:rPr>
              <w:t xml:space="preserve">в Приложении № 1 к разделу </w:t>
            </w:r>
            <w:r w:rsidRPr="00085FD8">
              <w:rPr>
                <w:bCs/>
                <w:sz w:val="24"/>
                <w:szCs w:val="24"/>
                <w:lang w:val="en-US"/>
              </w:rPr>
              <w:t>I</w:t>
            </w:r>
            <w:r w:rsidRPr="00085FD8">
              <w:rPr>
                <w:bCs/>
                <w:sz w:val="24"/>
                <w:szCs w:val="24"/>
              </w:rPr>
              <w:t xml:space="preserve">. Информационная карта </w:t>
            </w:r>
            <w:r w:rsidRPr="00085FD8">
              <w:rPr>
                <w:sz w:val="24"/>
                <w:szCs w:val="24"/>
              </w:rPr>
              <w:t xml:space="preserve"> </w:t>
            </w:r>
            <w:r w:rsidRPr="00085FD8">
              <w:rPr>
                <w:bCs/>
                <w:sz w:val="24"/>
                <w:szCs w:val="24"/>
              </w:rPr>
              <w:t xml:space="preserve">документации о совместном  </w:t>
            </w:r>
            <w:r>
              <w:rPr>
                <w:bCs/>
                <w:sz w:val="24"/>
                <w:szCs w:val="24"/>
              </w:rPr>
              <w:t xml:space="preserve">электронном </w:t>
            </w:r>
            <w:r w:rsidRPr="00085FD8">
              <w:rPr>
                <w:bCs/>
                <w:sz w:val="24"/>
                <w:szCs w:val="24"/>
              </w:rPr>
              <w:t>аукцион</w:t>
            </w:r>
            <w:r>
              <w:rPr>
                <w:bCs/>
                <w:sz w:val="24"/>
                <w:szCs w:val="24"/>
              </w:rPr>
              <w:t>е</w:t>
            </w:r>
          </w:p>
        </w:tc>
      </w:tr>
      <w:tr w:rsidR="00AB7B3E" w:rsidRPr="00D44850" w:rsidTr="001F58F7">
        <w:trPr>
          <w:trHeight w:val="100"/>
        </w:trPr>
        <w:tc>
          <w:tcPr>
            <w:tcW w:w="675" w:type="dxa"/>
            <w:vMerge w:val="restart"/>
            <w:shd w:val="clear" w:color="auto" w:fill="auto"/>
          </w:tcPr>
          <w:p w:rsidR="00AB7B3E" w:rsidRPr="00287871" w:rsidRDefault="00AB7B3E" w:rsidP="009A29DA">
            <w:pPr>
              <w:keepLines/>
              <w:numPr>
                <w:ilvl w:val="0"/>
                <w:numId w:val="1"/>
              </w:numPr>
              <w:ind w:left="0" w:firstLine="0"/>
              <w:rPr>
                <w:sz w:val="24"/>
                <w:szCs w:val="24"/>
              </w:rPr>
            </w:pPr>
          </w:p>
        </w:tc>
        <w:tc>
          <w:tcPr>
            <w:tcW w:w="3544" w:type="dxa"/>
            <w:gridSpan w:val="2"/>
            <w:tcBorders>
              <w:bottom w:val="single" w:sz="4" w:space="0" w:color="auto"/>
            </w:tcBorders>
          </w:tcPr>
          <w:p w:rsidR="00AB7B3E" w:rsidRPr="00287871" w:rsidRDefault="00AB7B3E" w:rsidP="000C148F">
            <w:pPr>
              <w:keepLines/>
              <w:jc w:val="both"/>
              <w:rPr>
                <w:b/>
                <w:color w:val="000000"/>
                <w:sz w:val="24"/>
                <w:szCs w:val="24"/>
              </w:rPr>
            </w:pPr>
            <w:r w:rsidRPr="00085FD8">
              <w:rPr>
                <w:sz w:val="24"/>
                <w:szCs w:val="24"/>
              </w:rPr>
              <w:t>Организатор</w:t>
            </w:r>
            <w:r>
              <w:rPr>
                <w:sz w:val="24"/>
                <w:szCs w:val="24"/>
              </w:rPr>
              <w:t xml:space="preserve"> электронного</w:t>
            </w:r>
            <w:r w:rsidRPr="00085FD8">
              <w:rPr>
                <w:sz w:val="24"/>
                <w:szCs w:val="24"/>
              </w:rPr>
              <w:t xml:space="preserve"> аукциона</w:t>
            </w:r>
          </w:p>
        </w:tc>
        <w:tc>
          <w:tcPr>
            <w:tcW w:w="6129" w:type="dxa"/>
            <w:gridSpan w:val="2"/>
            <w:tcBorders>
              <w:bottom w:val="single" w:sz="4" w:space="0" w:color="auto"/>
            </w:tcBorders>
            <w:shd w:val="clear" w:color="auto" w:fill="auto"/>
          </w:tcPr>
          <w:p w:rsidR="00AB7B3E" w:rsidRPr="00287871" w:rsidRDefault="00AB7B3E" w:rsidP="000C148F">
            <w:pPr>
              <w:jc w:val="both"/>
              <w:rPr>
                <w:sz w:val="24"/>
                <w:szCs w:val="24"/>
              </w:rPr>
            </w:pPr>
            <w:r w:rsidRPr="00287871">
              <w:rPr>
                <w:sz w:val="24"/>
                <w:szCs w:val="24"/>
              </w:rPr>
              <w:t>Комитет государственного заказа Вологодской области</w:t>
            </w:r>
          </w:p>
        </w:tc>
      </w:tr>
      <w:tr w:rsidR="00AB7B3E" w:rsidRPr="00735717" w:rsidTr="001F58F7">
        <w:trPr>
          <w:trHeight w:val="160"/>
        </w:trPr>
        <w:tc>
          <w:tcPr>
            <w:tcW w:w="675" w:type="dxa"/>
            <w:vMerge/>
            <w:shd w:val="clear" w:color="auto" w:fill="auto"/>
          </w:tcPr>
          <w:p w:rsidR="00AB7B3E" w:rsidRPr="00287871" w:rsidRDefault="00AB7B3E" w:rsidP="009A29DA">
            <w:pPr>
              <w:keepLines/>
              <w:numPr>
                <w:ilvl w:val="0"/>
                <w:numId w:val="1"/>
              </w:numPr>
              <w:ind w:left="0" w:firstLine="0"/>
              <w:rPr>
                <w:sz w:val="24"/>
                <w:szCs w:val="24"/>
              </w:rPr>
            </w:pPr>
          </w:p>
        </w:tc>
        <w:tc>
          <w:tcPr>
            <w:tcW w:w="3544" w:type="dxa"/>
            <w:gridSpan w:val="2"/>
            <w:tcBorders>
              <w:top w:val="single" w:sz="4" w:space="0" w:color="auto"/>
              <w:bottom w:val="single" w:sz="4" w:space="0" w:color="auto"/>
            </w:tcBorders>
          </w:tcPr>
          <w:p w:rsidR="00AB7B3E" w:rsidRPr="00FF125A" w:rsidRDefault="00AB7B3E" w:rsidP="00AB7B3E">
            <w:pPr>
              <w:keepLines/>
              <w:jc w:val="both"/>
              <w:rPr>
                <w:color w:val="000000"/>
                <w:sz w:val="24"/>
                <w:szCs w:val="24"/>
              </w:rPr>
            </w:pPr>
            <w:r w:rsidRPr="00FF125A">
              <w:rPr>
                <w:sz w:val="24"/>
                <w:szCs w:val="24"/>
              </w:rPr>
              <w:t xml:space="preserve">Место нахождения, почтовый адрес, адрес электронной почты, номер контактного телефона </w:t>
            </w:r>
          </w:p>
        </w:tc>
        <w:tc>
          <w:tcPr>
            <w:tcW w:w="6129" w:type="dxa"/>
            <w:gridSpan w:val="2"/>
            <w:tcBorders>
              <w:top w:val="single" w:sz="4" w:space="0" w:color="auto"/>
              <w:bottom w:val="single" w:sz="4" w:space="0" w:color="auto"/>
            </w:tcBorders>
            <w:shd w:val="clear" w:color="auto" w:fill="auto"/>
          </w:tcPr>
          <w:p w:rsidR="00AB7B3E" w:rsidRPr="00287871" w:rsidRDefault="00AB7B3E" w:rsidP="000C148F">
            <w:pPr>
              <w:jc w:val="both"/>
              <w:rPr>
                <w:sz w:val="24"/>
                <w:szCs w:val="24"/>
              </w:rPr>
            </w:pPr>
            <w:r w:rsidRPr="00287871">
              <w:rPr>
                <w:sz w:val="24"/>
                <w:szCs w:val="24"/>
              </w:rPr>
              <w:t>160009; г. Вологда, ул. Мальцева, д. 52</w:t>
            </w:r>
          </w:p>
          <w:p w:rsidR="00AB7B3E" w:rsidRPr="00287871" w:rsidRDefault="00AB7B3E" w:rsidP="000C148F">
            <w:pPr>
              <w:jc w:val="both"/>
              <w:rPr>
                <w:sz w:val="24"/>
                <w:szCs w:val="24"/>
                <w:lang w:val="en-US"/>
              </w:rPr>
            </w:pPr>
            <w:r w:rsidRPr="00287871">
              <w:rPr>
                <w:sz w:val="24"/>
                <w:szCs w:val="24"/>
                <w:lang w:val="en-US"/>
              </w:rPr>
              <w:t xml:space="preserve">e-mail: </w:t>
            </w:r>
            <w:hyperlink r:id="rId11" w:history="1">
              <w:r w:rsidRPr="00287871">
                <w:rPr>
                  <w:rStyle w:val="ac"/>
                  <w:sz w:val="24"/>
                  <w:szCs w:val="24"/>
                  <w:lang w:val="en-US"/>
                </w:rPr>
                <w:t>kgz@gov35.ru</w:t>
              </w:r>
            </w:hyperlink>
          </w:p>
          <w:p w:rsidR="00AB7B3E" w:rsidRPr="001A3CE3" w:rsidRDefault="00AB7B3E" w:rsidP="000C148F">
            <w:pPr>
              <w:jc w:val="both"/>
              <w:rPr>
                <w:sz w:val="24"/>
                <w:szCs w:val="24"/>
                <w:lang w:val="en-US"/>
              </w:rPr>
            </w:pPr>
            <w:r w:rsidRPr="00287871">
              <w:rPr>
                <w:sz w:val="24"/>
                <w:szCs w:val="24"/>
              </w:rPr>
              <w:t>тел</w:t>
            </w:r>
            <w:r w:rsidRPr="00287871">
              <w:rPr>
                <w:sz w:val="24"/>
                <w:szCs w:val="24"/>
                <w:lang w:val="en-US"/>
              </w:rPr>
              <w:t xml:space="preserve">.: 8(8172) </w:t>
            </w:r>
            <w:r w:rsidRPr="001A3CE3">
              <w:rPr>
                <w:sz w:val="24"/>
                <w:szCs w:val="24"/>
                <w:lang w:val="en-US"/>
              </w:rPr>
              <w:t>23-01-60</w:t>
            </w:r>
          </w:p>
          <w:p w:rsidR="00AB7B3E" w:rsidRPr="00287871" w:rsidRDefault="00AB7B3E" w:rsidP="000C148F">
            <w:pPr>
              <w:jc w:val="both"/>
              <w:rPr>
                <w:sz w:val="24"/>
                <w:szCs w:val="24"/>
                <w:lang w:val="en-US"/>
              </w:rPr>
            </w:pPr>
          </w:p>
        </w:tc>
      </w:tr>
      <w:tr w:rsidR="00AB7B3E" w:rsidRPr="00D44850" w:rsidTr="001F58F7">
        <w:trPr>
          <w:trHeight w:val="161"/>
        </w:trPr>
        <w:tc>
          <w:tcPr>
            <w:tcW w:w="675" w:type="dxa"/>
            <w:shd w:val="clear" w:color="auto" w:fill="auto"/>
          </w:tcPr>
          <w:p w:rsidR="00AB7B3E" w:rsidRPr="00287871" w:rsidRDefault="00AB7B3E" w:rsidP="009A29DA">
            <w:pPr>
              <w:keepLines/>
              <w:numPr>
                <w:ilvl w:val="0"/>
                <w:numId w:val="1"/>
              </w:numPr>
              <w:ind w:left="0" w:firstLine="0"/>
              <w:rPr>
                <w:sz w:val="24"/>
                <w:szCs w:val="24"/>
                <w:lang w:val="en-US"/>
              </w:rPr>
            </w:pPr>
          </w:p>
        </w:tc>
        <w:tc>
          <w:tcPr>
            <w:tcW w:w="3544" w:type="dxa"/>
            <w:gridSpan w:val="2"/>
            <w:tcBorders>
              <w:top w:val="single" w:sz="4" w:space="0" w:color="auto"/>
            </w:tcBorders>
          </w:tcPr>
          <w:p w:rsidR="00AB7B3E" w:rsidRPr="00FF125A" w:rsidRDefault="00AB7B3E" w:rsidP="00796897">
            <w:pPr>
              <w:keepLines/>
              <w:rPr>
                <w:sz w:val="24"/>
                <w:szCs w:val="24"/>
              </w:rPr>
            </w:pPr>
            <w:r w:rsidRPr="00FF125A">
              <w:rPr>
                <w:sz w:val="24"/>
                <w:szCs w:val="24"/>
              </w:rPr>
              <w:t xml:space="preserve">Ответственное должностное лицо </w:t>
            </w:r>
            <w:r w:rsidRPr="000A02F9">
              <w:rPr>
                <w:sz w:val="24"/>
                <w:szCs w:val="24"/>
              </w:rPr>
              <w:t>уполномоченного органа</w:t>
            </w:r>
          </w:p>
        </w:tc>
        <w:tc>
          <w:tcPr>
            <w:tcW w:w="6129" w:type="dxa"/>
            <w:gridSpan w:val="2"/>
            <w:tcBorders>
              <w:top w:val="single" w:sz="4" w:space="0" w:color="auto"/>
            </w:tcBorders>
            <w:shd w:val="clear" w:color="auto" w:fill="auto"/>
          </w:tcPr>
          <w:p w:rsidR="00AB7B3E" w:rsidRPr="00E86B19" w:rsidRDefault="001367CC" w:rsidP="00796897">
            <w:pPr>
              <w:keepLines/>
              <w:jc w:val="both"/>
              <w:rPr>
                <w:color w:val="000000" w:themeColor="text1"/>
                <w:sz w:val="24"/>
                <w:szCs w:val="24"/>
              </w:rPr>
            </w:pPr>
            <w:r>
              <w:rPr>
                <w:color w:val="000000" w:themeColor="text1"/>
                <w:sz w:val="24"/>
                <w:szCs w:val="24"/>
              </w:rPr>
              <w:t>Беляевская Ольга Александровна</w:t>
            </w:r>
            <w:r w:rsidR="00AB7B3E" w:rsidRPr="00E86B19">
              <w:rPr>
                <w:color w:val="000000" w:themeColor="text1"/>
                <w:sz w:val="24"/>
                <w:szCs w:val="24"/>
              </w:rPr>
              <w:t>;</w:t>
            </w:r>
          </w:p>
          <w:p w:rsidR="00AB7B3E" w:rsidRPr="00085FD8" w:rsidRDefault="00AB7B3E" w:rsidP="001367CC">
            <w:pPr>
              <w:keepLines/>
              <w:jc w:val="both"/>
              <w:rPr>
                <w:sz w:val="24"/>
                <w:szCs w:val="24"/>
              </w:rPr>
            </w:pPr>
            <w:r w:rsidRPr="00E86B19">
              <w:rPr>
                <w:color w:val="000000" w:themeColor="text1"/>
                <w:sz w:val="24"/>
                <w:szCs w:val="24"/>
              </w:rPr>
              <w:t xml:space="preserve">тел.: </w:t>
            </w:r>
            <w:r>
              <w:rPr>
                <w:color w:val="000000" w:themeColor="text1"/>
                <w:sz w:val="24"/>
                <w:szCs w:val="24"/>
              </w:rPr>
              <w:t>8</w:t>
            </w:r>
            <w:r w:rsidRPr="00E86B19">
              <w:rPr>
                <w:color w:val="000000" w:themeColor="text1"/>
                <w:sz w:val="24"/>
                <w:szCs w:val="24"/>
              </w:rPr>
              <w:t>(8172) 23-01-62 (доб. 43</w:t>
            </w:r>
            <w:r w:rsidR="001367CC">
              <w:rPr>
                <w:color w:val="000000" w:themeColor="text1"/>
                <w:sz w:val="24"/>
                <w:szCs w:val="24"/>
              </w:rPr>
              <w:t>32</w:t>
            </w:r>
            <w:r w:rsidRPr="00E86B19">
              <w:rPr>
                <w:color w:val="000000" w:themeColor="text1"/>
                <w:sz w:val="24"/>
                <w:szCs w:val="24"/>
              </w:rPr>
              <w:t>)</w:t>
            </w:r>
          </w:p>
        </w:tc>
      </w:tr>
      <w:tr w:rsidR="00AB7B3E" w:rsidRPr="00D44850" w:rsidTr="001F58F7">
        <w:trPr>
          <w:trHeight w:val="113"/>
        </w:trPr>
        <w:tc>
          <w:tcPr>
            <w:tcW w:w="10348" w:type="dxa"/>
            <w:gridSpan w:val="5"/>
            <w:shd w:val="clear" w:color="auto" w:fill="auto"/>
          </w:tcPr>
          <w:p w:rsidR="00AB7B3E" w:rsidRPr="00287871" w:rsidRDefault="00AB7B3E" w:rsidP="006224A0">
            <w:pPr>
              <w:keepLines/>
              <w:jc w:val="both"/>
              <w:rPr>
                <w:b/>
                <w:snapToGrid w:val="0"/>
                <w:sz w:val="24"/>
                <w:szCs w:val="24"/>
              </w:rPr>
            </w:pPr>
            <w:bookmarkStart w:id="2" w:name="б"/>
            <w:bookmarkEnd w:id="2"/>
            <w:r>
              <w:rPr>
                <w:b/>
                <w:snapToGrid w:val="0"/>
                <w:sz w:val="24"/>
                <w:szCs w:val="24"/>
              </w:rPr>
              <w:t>Краткое изложение условий К</w:t>
            </w:r>
            <w:r w:rsidRPr="00287871">
              <w:rPr>
                <w:b/>
                <w:snapToGrid w:val="0"/>
                <w:sz w:val="24"/>
                <w:szCs w:val="24"/>
              </w:rPr>
              <w:t xml:space="preserve">онтракта </w:t>
            </w:r>
          </w:p>
        </w:tc>
      </w:tr>
      <w:tr w:rsidR="00AB7B3E" w:rsidRPr="00D44850" w:rsidTr="001F58F7">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Borders>
              <w:bottom w:val="single" w:sz="6" w:space="0" w:color="auto"/>
            </w:tcBorders>
          </w:tcPr>
          <w:p w:rsidR="00AB7B3E" w:rsidRPr="001367CC" w:rsidRDefault="00AB7B3E" w:rsidP="009B7016">
            <w:pPr>
              <w:keepLines/>
              <w:jc w:val="both"/>
              <w:rPr>
                <w:sz w:val="24"/>
                <w:szCs w:val="24"/>
              </w:rPr>
            </w:pPr>
            <w:r w:rsidRPr="001367CC">
              <w:rPr>
                <w:sz w:val="24"/>
                <w:szCs w:val="24"/>
              </w:rPr>
              <w:t>Наименование объекта закупки (предмет Контракта)</w:t>
            </w:r>
          </w:p>
        </w:tc>
        <w:tc>
          <w:tcPr>
            <w:tcW w:w="6129" w:type="dxa"/>
            <w:gridSpan w:val="2"/>
            <w:tcBorders>
              <w:bottom w:val="single" w:sz="6" w:space="0" w:color="auto"/>
            </w:tcBorders>
          </w:tcPr>
          <w:p w:rsidR="00AB7B3E" w:rsidRPr="001367CC" w:rsidRDefault="001367CC" w:rsidP="00353DC0">
            <w:pPr>
              <w:jc w:val="both"/>
              <w:rPr>
                <w:b/>
                <w:sz w:val="24"/>
                <w:szCs w:val="24"/>
              </w:rPr>
            </w:pPr>
            <w:r w:rsidRPr="001367CC">
              <w:rPr>
                <w:b/>
                <w:bCs/>
                <w:color w:val="000000"/>
                <w:sz w:val="24"/>
                <w:szCs w:val="24"/>
              </w:rPr>
              <w:t>Поставка канцелярских товаров (</w:t>
            </w:r>
            <w:r w:rsidR="00353DC0">
              <w:rPr>
                <w:b/>
                <w:bCs/>
                <w:color w:val="000000"/>
                <w:sz w:val="24"/>
                <w:szCs w:val="24"/>
              </w:rPr>
              <w:t>районы области</w:t>
            </w:r>
            <w:r w:rsidRPr="001367CC">
              <w:rPr>
                <w:b/>
                <w:bCs/>
                <w:color w:val="000000"/>
                <w:sz w:val="24"/>
                <w:szCs w:val="24"/>
              </w:rPr>
              <w:t>) (</w:t>
            </w:r>
            <w:r w:rsidR="00353DC0">
              <w:rPr>
                <w:b/>
                <w:bCs/>
                <w:color w:val="000000"/>
                <w:sz w:val="24"/>
                <w:szCs w:val="24"/>
              </w:rPr>
              <w:t>2</w:t>
            </w:r>
            <w:r w:rsidRPr="001367CC">
              <w:rPr>
                <w:b/>
                <w:bCs/>
                <w:color w:val="000000"/>
                <w:sz w:val="24"/>
                <w:szCs w:val="24"/>
              </w:rPr>
              <w:t>)</w:t>
            </w:r>
          </w:p>
        </w:tc>
      </w:tr>
      <w:tr w:rsidR="00AB7B3E" w:rsidRPr="00D44850" w:rsidTr="001F58F7">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Borders>
              <w:bottom w:val="single" w:sz="6" w:space="0" w:color="auto"/>
            </w:tcBorders>
          </w:tcPr>
          <w:p w:rsidR="00AB7B3E" w:rsidRPr="009510D9" w:rsidRDefault="00AB7B3E" w:rsidP="009B7016">
            <w:pPr>
              <w:keepLines/>
              <w:rPr>
                <w:sz w:val="24"/>
                <w:szCs w:val="24"/>
              </w:rPr>
            </w:pPr>
            <w:r w:rsidRPr="009510D9">
              <w:rPr>
                <w:sz w:val="24"/>
                <w:szCs w:val="24"/>
              </w:rPr>
              <w:t>Описание объекта закупки</w:t>
            </w:r>
          </w:p>
        </w:tc>
        <w:tc>
          <w:tcPr>
            <w:tcW w:w="6129" w:type="dxa"/>
            <w:gridSpan w:val="2"/>
            <w:tcBorders>
              <w:bottom w:val="single" w:sz="6" w:space="0" w:color="auto"/>
            </w:tcBorders>
          </w:tcPr>
          <w:p w:rsidR="00AB7B3E" w:rsidRPr="009510D9" w:rsidRDefault="00AB7B3E" w:rsidP="00D80A66">
            <w:pPr>
              <w:jc w:val="both"/>
              <w:rPr>
                <w:sz w:val="24"/>
                <w:szCs w:val="24"/>
              </w:rPr>
            </w:pPr>
            <w:r w:rsidRPr="00085FD8">
              <w:rPr>
                <w:sz w:val="24"/>
                <w:szCs w:val="24"/>
              </w:rPr>
              <w:t xml:space="preserve">В соответствии с </w:t>
            </w:r>
            <w:r w:rsidRPr="00085FD8">
              <w:rPr>
                <w:bCs/>
                <w:sz w:val="24"/>
                <w:szCs w:val="24"/>
              </w:rPr>
              <w:t xml:space="preserve">Приложением № 2 к разделу </w:t>
            </w:r>
            <w:r w:rsidRPr="00085FD8">
              <w:rPr>
                <w:bCs/>
                <w:sz w:val="24"/>
                <w:szCs w:val="24"/>
                <w:lang w:val="en-US"/>
              </w:rPr>
              <w:t>I</w:t>
            </w:r>
            <w:r w:rsidRPr="00085FD8">
              <w:rPr>
                <w:bCs/>
                <w:sz w:val="24"/>
                <w:szCs w:val="24"/>
              </w:rPr>
              <w:t xml:space="preserve">. Информационная карта документации о совместном </w:t>
            </w:r>
            <w:r>
              <w:rPr>
                <w:bCs/>
                <w:sz w:val="24"/>
                <w:szCs w:val="24"/>
              </w:rPr>
              <w:t>электронном аукционе</w:t>
            </w:r>
          </w:p>
        </w:tc>
      </w:tr>
      <w:tr w:rsidR="00AB7B3E" w:rsidRPr="00D44850" w:rsidTr="001F58F7">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Borders>
              <w:bottom w:val="single" w:sz="6" w:space="0" w:color="auto"/>
            </w:tcBorders>
          </w:tcPr>
          <w:p w:rsidR="00AB7B3E" w:rsidRPr="009510D9" w:rsidRDefault="00AB7B3E" w:rsidP="009B7016">
            <w:pPr>
              <w:keepLines/>
              <w:rPr>
                <w:sz w:val="24"/>
                <w:szCs w:val="24"/>
              </w:rPr>
            </w:pPr>
            <w:r>
              <w:rPr>
                <w:sz w:val="24"/>
                <w:szCs w:val="24"/>
              </w:rPr>
              <w:t>Идентификационный код закупки</w:t>
            </w:r>
          </w:p>
        </w:tc>
        <w:tc>
          <w:tcPr>
            <w:tcW w:w="6129" w:type="dxa"/>
            <w:gridSpan w:val="2"/>
            <w:tcBorders>
              <w:bottom w:val="single" w:sz="6" w:space="0" w:color="auto"/>
            </w:tcBorders>
          </w:tcPr>
          <w:p w:rsidR="00AB7B3E" w:rsidRPr="009510D9" w:rsidRDefault="00AB7B3E" w:rsidP="00D80A66">
            <w:pPr>
              <w:jc w:val="both"/>
              <w:rPr>
                <w:sz w:val="24"/>
                <w:szCs w:val="24"/>
              </w:rPr>
            </w:pPr>
            <w:r>
              <w:rPr>
                <w:sz w:val="24"/>
                <w:szCs w:val="24"/>
              </w:rPr>
              <w:t>Указано</w:t>
            </w:r>
            <w:r w:rsidRPr="00085FD8">
              <w:rPr>
                <w:sz w:val="24"/>
                <w:szCs w:val="24"/>
              </w:rPr>
              <w:t xml:space="preserve"> </w:t>
            </w:r>
            <w:r w:rsidRPr="00085FD8">
              <w:rPr>
                <w:bCs/>
                <w:sz w:val="24"/>
                <w:szCs w:val="24"/>
              </w:rPr>
              <w:t xml:space="preserve">в Приложении № 4 к разделу </w:t>
            </w:r>
            <w:r w:rsidRPr="00085FD8">
              <w:rPr>
                <w:bCs/>
                <w:sz w:val="24"/>
                <w:szCs w:val="24"/>
                <w:lang w:val="en-US"/>
              </w:rPr>
              <w:t>I</w:t>
            </w:r>
            <w:r w:rsidRPr="00085FD8">
              <w:rPr>
                <w:bCs/>
                <w:sz w:val="24"/>
                <w:szCs w:val="24"/>
              </w:rPr>
              <w:t xml:space="preserve">. Информационная карта документации о совместном  </w:t>
            </w:r>
            <w:r>
              <w:rPr>
                <w:bCs/>
                <w:sz w:val="24"/>
                <w:szCs w:val="24"/>
              </w:rPr>
              <w:t xml:space="preserve">электронном </w:t>
            </w:r>
            <w:r w:rsidRPr="00085FD8">
              <w:rPr>
                <w:bCs/>
                <w:sz w:val="24"/>
                <w:szCs w:val="24"/>
              </w:rPr>
              <w:t>аукционе</w:t>
            </w:r>
            <w:r>
              <w:rPr>
                <w:bCs/>
                <w:sz w:val="24"/>
                <w:szCs w:val="24"/>
              </w:rPr>
              <w:t>.</w:t>
            </w:r>
          </w:p>
        </w:tc>
      </w:tr>
      <w:tr w:rsidR="00AB7B3E" w:rsidRPr="00D44850" w:rsidTr="001F58F7">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Borders>
              <w:bottom w:val="single" w:sz="6" w:space="0" w:color="auto"/>
            </w:tcBorders>
          </w:tcPr>
          <w:p w:rsidR="00AB7B3E" w:rsidRPr="00085FD8" w:rsidRDefault="00AB7B3E" w:rsidP="00796897">
            <w:pPr>
              <w:keepLines/>
              <w:rPr>
                <w:sz w:val="24"/>
                <w:szCs w:val="24"/>
              </w:rPr>
            </w:pPr>
            <w:r w:rsidRPr="00085FD8">
              <w:rPr>
                <w:sz w:val="24"/>
                <w:szCs w:val="24"/>
              </w:rPr>
              <w:t>Количество поставляемого товара</w:t>
            </w:r>
          </w:p>
        </w:tc>
        <w:tc>
          <w:tcPr>
            <w:tcW w:w="6129" w:type="dxa"/>
            <w:gridSpan w:val="2"/>
            <w:tcBorders>
              <w:bottom w:val="single" w:sz="6" w:space="0" w:color="auto"/>
            </w:tcBorders>
          </w:tcPr>
          <w:p w:rsidR="00AB7B3E" w:rsidRPr="00085FD8" w:rsidRDefault="00AB7B3E" w:rsidP="00796897">
            <w:pPr>
              <w:jc w:val="both"/>
              <w:rPr>
                <w:sz w:val="24"/>
                <w:szCs w:val="24"/>
              </w:rPr>
            </w:pPr>
            <w:r w:rsidRPr="00085FD8">
              <w:rPr>
                <w:sz w:val="24"/>
                <w:szCs w:val="24"/>
              </w:rPr>
              <w:t xml:space="preserve">В соответствии с </w:t>
            </w:r>
            <w:r w:rsidRPr="00085FD8">
              <w:rPr>
                <w:bCs/>
                <w:sz w:val="24"/>
                <w:szCs w:val="24"/>
              </w:rPr>
              <w:t xml:space="preserve">Приложением № 2 к разделу </w:t>
            </w:r>
            <w:r w:rsidRPr="00085FD8">
              <w:rPr>
                <w:bCs/>
                <w:sz w:val="24"/>
                <w:szCs w:val="24"/>
                <w:lang w:val="en-US"/>
              </w:rPr>
              <w:t>I</w:t>
            </w:r>
            <w:r w:rsidRPr="00085FD8">
              <w:rPr>
                <w:bCs/>
                <w:sz w:val="24"/>
                <w:szCs w:val="24"/>
              </w:rPr>
              <w:t xml:space="preserve">. Информационная карта документации о совместном  </w:t>
            </w:r>
            <w:r>
              <w:rPr>
                <w:bCs/>
                <w:sz w:val="24"/>
                <w:szCs w:val="24"/>
              </w:rPr>
              <w:t xml:space="preserve">электронном </w:t>
            </w:r>
            <w:r w:rsidRPr="00085FD8">
              <w:rPr>
                <w:bCs/>
                <w:sz w:val="24"/>
                <w:szCs w:val="24"/>
              </w:rPr>
              <w:t>аукционе</w:t>
            </w:r>
          </w:p>
        </w:tc>
      </w:tr>
      <w:tr w:rsidR="00AB7B3E" w:rsidRPr="005D14AE" w:rsidTr="0068446B">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Borders>
              <w:bottom w:val="single" w:sz="6" w:space="0" w:color="auto"/>
            </w:tcBorders>
            <w:shd w:val="clear" w:color="auto" w:fill="auto"/>
          </w:tcPr>
          <w:p w:rsidR="00AB7B3E" w:rsidRPr="00085FD8" w:rsidRDefault="00AB7B3E" w:rsidP="00796897">
            <w:pPr>
              <w:keepLines/>
              <w:rPr>
                <w:sz w:val="24"/>
                <w:szCs w:val="24"/>
              </w:rPr>
            </w:pPr>
            <w:r w:rsidRPr="00085FD8">
              <w:rPr>
                <w:snapToGrid w:val="0"/>
                <w:sz w:val="24"/>
                <w:szCs w:val="24"/>
              </w:rPr>
              <w:t>Место, сроки и иные условия поставки товара</w:t>
            </w:r>
          </w:p>
        </w:tc>
        <w:tc>
          <w:tcPr>
            <w:tcW w:w="6129" w:type="dxa"/>
            <w:gridSpan w:val="2"/>
            <w:tcBorders>
              <w:bottom w:val="single" w:sz="6" w:space="0" w:color="auto"/>
            </w:tcBorders>
          </w:tcPr>
          <w:p w:rsidR="00AB7B3E" w:rsidRPr="00085FD8" w:rsidRDefault="00AB7B3E" w:rsidP="00796897">
            <w:pPr>
              <w:pStyle w:val="14"/>
              <w:jc w:val="both"/>
              <w:rPr>
                <w:highlight w:val="cyan"/>
              </w:rPr>
            </w:pPr>
            <w:r w:rsidRPr="00085FD8">
              <w:t>Указан</w:t>
            </w:r>
            <w:r>
              <w:t>о</w:t>
            </w:r>
            <w:r w:rsidRPr="00085FD8">
              <w:t xml:space="preserve"> </w:t>
            </w:r>
            <w:r w:rsidRPr="00085FD8">
              <w:rPr>
                <w:bCs/>
              </w:rPr>
              <w:t xml:space="preserve">в Приложении № 3 к разделу </w:t>
            </w:r>
            <w:r w:rsidRPr="00085FD8">
              <w:rPr>
                <w:bCs/>
                <w:lang w:val="en-US"/>
              </w:rPr>
              <w:t>I</w:t>
            </w:r>
            <w:r w:rsidRPr="00085FD8">
              <w:rPr>
                <w:bCs/>
              </w:rPr>
              <w:t xml:space="preserve">. Информационная карта документации о совместном </w:t>
            </w:r>
            <w:r>
              <w:rPr>
                <w:bCs/>
              </w:rPr>
              <w:t>электронном аукционе.</w:t>
            </w:r>
          </w:p>
        </w:tc>
      </w:tr>
      <w:tr w:rsidR="00AB7B3E" w:rsidRPr="008A6323" w:rsidTr="0068446B">
        <w:tc>
          <w:tcPr>
            <w:tcW w:w="675" w:type="dxa"/>
          </w:tcPr>
          <w:p w:rsidR="00AB7B3E" w:rsidRPr="00287871" w:rsidRDefault="00AB7B3E" w:rsidP="00ED34C8">
            <w:pPr>
              <w:keepLines/>
              <w:numPr>
                <w:ilvl w:val="0"/>
                <w:numId w:val="1"/>
              </w:numPr>
              <w:ind w:left="0" w:firstLine="0"/>
              <w:rPr>
                <w:sz w:val="24"/>
                <w:szCs w:val="24"/>
              </w:rPr>
            </w:pPr>
          </w:p>
        </w:tc>
        <w:tc>
          <w:tcPr>
            <w:tcW w:w="3544" w:type="dxa"/>
            <w:gridSpan w:val="2"/>
            <w:tcBorders>
              <w:bottom w:val="single" w:sz="6" w:space="0" w:color="auto"/>
            </w:tcBorders>
            <w:shd w:val="clear" w:color="auto" w:fill="auto"/>
          </w:tcPr>
          <w:p w:rsidR="00AB7B3E" w:rsidRPr="00085FD8" w:rsidRDefault="00AB7B3E" w:rsidP="00796897">
            <w:pPr>
              <w:keepLines/>
              <w:rPr>
                <w:sz w:val="24"/>
                <w:szCs w:val="24"/>
              </w:rPr>
            </w:pPr>
            <w:r w:rsidRPr="00085FD8">
              <w:rPr>
                <w:sz w:val="24"/>
                <w:szCs w:val="24"/>
              </w:rPr>
              <w:t xml:space="preserve">Начальная (максимальная) цена Контракта </w:t>
            </w:r>
          </w:p>
        </w:tc>
        <w:tc>
          <w:tcPr>
            <w:tcW w:w="6129" w:type="dxa"/>
            <w:gridSpan w:val="2"/>
            <w:tcBorders>
              <w:bottom w:val="single" w:sz="6" w:space="0" w:color="auto"/>
            </w:tcBorders>
          </w:tcPr>
          <w:p w:rsidR="00AB7B3E" w:rsidRPr="00085FD8" w:rsidRDefault="00AB7B3E" w:rsidP="00796897">
            <w:pPr>
              <w:jc w:val="both"/>
              <w:rPr>
                <w:b/>
                <w:sz w:val="24"/>
                <w:szCs w:val="24"/>
              </w:rPr>
            </w:pPr>
            <w:r w:rsidRPr="00085FD8">
              <w:rPr>
                <w:sz w:val="24"/>
                <w:szCs w:val="24"/>
              </w:rPr>
              <w:t xml:space="preserve">В соответствии с </w:t>
            </w:r>
            <w:r w:rsidRPr="00085FD8">
              <w:rPr>
                <w:bCs/>
                <w:sz w:val="24"/>
                <w:szCs w:val="24"/>
              </w:rPr>
              <w:t xml:space="preserve">Приложением № 2 к разделу </w:t>
            </w:r>
            <w:r w:rsidRPr="00085FD8">
              <w:rPr>
                <w:bCs/>
                <w:sz w:val="24"/>
                <w:szCs w:val="24"/>
                <w:lang w:val="en-US"/>
              </w:rPr>
              <w:t>I</w:t>
            </w:r>
            <w:r w:rsidRPr="00085FD8">
              <w:rPr>
                <w:bCs/>
                <w:sz w:val="24"/>
                <w:szCs w:val="24"/>
              </w:rPr>
              <w:t xml:space="preserve">. Информационная карта документации о совместном  </w:t>
            </w:r>
            <w:r>
              <w:rPr>
                <w:bCs/>
                <w:sz w:val="24"/>
                <w:szCs w:val="24"/>
              </w:rPr>
              <w:t>электронном аукционе</w:t>
            </w:r>
          </w:p>
        </w:tc>
      </w:tr>
      <w:tr w:rsidR="00AB7B3E" w:rsidRPr="00D44850" w:rsidTr="001F58F7">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Borders>
              <w:bottom w:val="single" w:sz="6" w:space="0" w:color="auto"/>
            </w:tcBorders>
          </w:tcPr>
          <w:p w:rsidR="00AB7B3E" w:rsidRPr="009510D9" w:rsidRDefault="00AB7B3E" w:rsidP="000D7AD8">
            <w:pPr>
              <w:keepLines/>
              <w:rPr>
                <w:snapToGrid w:val="0"/>
                <w:sz w:val="24"/>
                <w:szCs w:val="24"/>
              </w:rPr>
            </w:pPr>
            <w:r w:rsidRPr="0068446B">
              <w:rPr>
                <w:snapToGrid w:val="0"/>
                <w:sz w:val="24"/>
                <w:szCs w:val="24"/>
              </w:rPr>
              <w:t>Информация о валюте,</w:t>
            </w:r>
            <w:r>
              <w:rPr>
                <w:snapToGrid w:val="0"/>
                <w:sz w:val="24"/>
                <w:szCs w:val="24"/>
              </w:rPr>
              <w:t xml:space="preserve"> </w:t>
            </w:r>
            <w:r w:rsidRPr="009510D9">
              <w:rPr>
                <w:snapToGrid w:val="0"/>
                <w:sz w:val="24"/>
                <w:szCs w:val="24"/>
              </w:rPr>
              <w:t>используем</w:t>
            </w:r>
            <w:r>
              <w:rPr>
                <w:snapToGrid w:val="0"/>
                <w:sz w:val="24"/>
                <w:szCs w:val="24"/>
              </w:rPr>
              <w:t>ой</w:t>
            </w:r>
            <w:r w:rsidRPr="009510D9">
              <w:rPr>
                <w:snapToGrid w:val="0"/>
                <w:sz w:val="24"/>
                <w:szCs w:val="24"/>
              </w:rPr>
              <w:t xml:space="preserve"> для формирования цены контракта и расчетов с </w:t>
            </w:r>
            <w:r>
              <w:rPr>
                <w:snapToGrid w:val="0"/>
                <w:sz w:val="24"/>
                <w:szCs w:val="24"/>
              </w:rPr>
              <w:t>Поставщиком</w:t>
            </w:r>
          </w:p>
        </w:tc>
        <w:tc>
          <w:tcPr>
            <w:tcW w:w="6129" w:type="dxa"/>
            <w:gridSpan w:val="2"/>
            <w:tcBorders>
              <w:bottom w:val="single" w:sz="6" w:space="0" w:color="auto"/>
            </w:tcBorders>
          </w:tcPr>
          <w:p w:rsidR="00AB7B3E" w:rsidRPr="009510D9" w:rsidRDefault="00AB7B3E" w:rsidP="009B7016">
            <w:pPr>
              <w:pStyle w:val="1"/>
              <w:keepNext w:val="0"/>
              <w:keepLines/>
              <w:jc w:val="both"/>
              <w:rPr>
                <w:szCs w:val="24"/>
              </w:rPr>
            </w:pPr>
            <w:r w:rsidRPr="009510D9">
              <w:rPr>
                <w:szCs w:val="24"/>
              </w:rPr>
              <w:t>рубль РФ</w:t>
            </w:r>
          </w:p>
        </w:tc>
      </w:tr>
      <w:tr w:rsidR="00AB7B3E" w:rsidRPr="00D44850" w:rsidTr="001F58F7">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085FD8" w:rsidRDefault="00AB7B3E" w:rsidP="00796897">
            <w:pPr>
              <w:keepLines/>
              <w:rPr>
                <w:b/>
                <w:snapToGrid w:val="0"/>
                <w:sz w:val="24"/>
                <w:szCs w:val="24"/>
              </w:rPr>
            </w:pPr>
            <w:r w:rsidRPr="00085FD8">
              <w:rPr>
                <w:sz w:val="24"/>
                <w:szCs w:val="24"/>
              </w:rPr>
              <w:t xml:space="preserve">Источники финансирования, </w:t>
            </w:r>
            <w:r w:rsidRPr="00085FD8">
              <w:rPr>
                <w:sz w:val="24"/>
                <w:szCs w:val="24"/>
              </w:rPr>
              <w:lastRenderedPageBreak/>
              <w:t>порядок и сроки оплаты товара</w:t>
            </w:r>
          </w:p>
        </w:tc>
        <w:tc>
          <w:tcPr>
            <w:tcW w:w="6129" w:type="dxa"/>
            <w:gridSpan w:val="2"/>
          </w:tcPr>
          <w:p w:rsidR="00AB7B3E" w:rsidRPr="00085FD8" w:rsidRDefault="00AB7B3E" w:rsidP="00796897">
            <w:pPr>
              <w:jc w:val="both"/>
              <w:rPr>
                <w:sz w:val="24"/>
                <w:szCs w:val="24"/>
              </w:rPr>
            </w:pPr>
            <w:r w:rsidRPr="00085FD8">
              <w:rPr>
                <w:sz w:val="24"/>
                <w:szCs w:val="24"/>
              </w:rPr>
              <w:lastRenderedPageBreak/>
              <w:t>Указан</w:t>
            </w:r>
            <w:r>
              <w:rPr>
                <w:sz w:val="24"/>
                <w:szCs w:val="24"/>
              </w:rPr>
              <w:t>о</w:t>
            </w:r>
            <w:r w:rsidRPr="00085FD8">
              <w:rPr>
                <w:sz w:val="24"/>
                <w:szCs w:val="24"/>
              </w:rPr>
              <w:t xml:space="preserve"> </w:t>
            </w:r>
            <w:r w:rsidRPr="00085FD8">
              <w:rPr>
                <w:bCs/>
                <w:sz w:val="24"/>
                <w:szCs w:val="24"/>
              </w:rPr>
              <w:t xml:space="preserve">в Приложении № 4 к разделу </w:t>
            </w:r>
            <w:r w:rsidRPr="00085FD8">
              <w:rPr>
                <w:bCs/>
                <w:sz w:val="24"/>
                <w:szCs w:val="24"/>
                <w:lang w:val="en-US"/>
              </w:rPr>
              <w:t>I</w:t>
            </w:r>
            <w:r w:rsidRPr="00085FD8">
              <w:rPr>
                <w:bCs/>
                <w:sz w:val="24"/>
                <w:szCs w:val="24"/>
              </w:rPr>
              <w:t xml:space="preserve">. </w:t>
            </w:r>
            <w:r w:rsidRPr="00085FD8">
              <w:rPr>
                <w:bCs/>
                <w:sz w:val="24"/>
                <w:szCs w:val="24"/>
              </w:rPr>
              <w:lastRenderedPageBreak/>
              <w:t xml:space="preserve">Информационная карта документации о совместном  </w:t>
            </w:r>
            <w:r>
              <w:rPr>
                <w:bCs/>
                <w:sz w:val="24"/>
                <w:szCs w:val="24"/>
              </w:rPr>
              <w:t xml:space="preserve">электронном </w:t>
            </w:r>
            <w:r w:rsidRPr="00085FD8">
              <w:rPr>
                <w:bCs/>
                <w:sz w:val="24"/>
                <w:szCs w:val="24"/>
              </w:rPr>
              <w:t>аукционе</w:t>
            </w:r>
          </w:p>
        </w:tc>
      </w:tr>
      <w:tr w:rsidR="00AB7B3E" w:rsidRPr="00D44850" w:rsidTr="001F58F7">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085FD8" w:rsidRDefault="00AB7B3E" w:rsidP="00796897">
            <w:pPr>
              <w:keepLines/>
              <w:rPr>
                <w:sz w:val="24"/>
                <w:szCs w:val="24"/>
              </w:rPr>
            </w:pPr>
            <w:r w:rsidRPr="00085FD8">
              <w:rPr>
                <w:sz w:val="24"/>
                <w:szCs w:val="24"/>
              </w:rPr>
              <w:t>Обоснование начальных (максимальных) цен Контрактов</w:t>
            </w:r>
          </w:p>
        </w:tc>
        <w:tc>
          <w:tcPr>
            <w:tcW w:w="6129" w:type="dxa"/>
            <w:gridSpan w:val="2"/>
          </w:tcPr>
          <w:p w:rsidR="00AB7B3E" w:rsidRPr="00085FD8" w:rsidRDefault="00AB7B3E" w:rsidP="00796897">
            <w:pPr>
              <w:jc w:val="both"/>
              <w:rPr>
                <w:sz w:val="24"/>
                <w:szCs w:val="24"/>
              </w:rPr>
            </w:pPr>
            <w:r w:rsidRPr="00085FD8">
              <w:rPr>
                <w:sz w:val="24"/>
                <w:szCs w:val="24"/>
              </w:rPr>
              <w:t xml:space="preserve">Указано </w:t>
            </w:r>
            <w:r w:rsidRPr="00085FD8">
              <w:rPr>
                <w:bCs/>
                <w:sz w:val="24"/>
                <w:szCs w:val="24"/>
              </w:rPr>
              <w:t xml:space="preserve">в Приложении № 2 к разделу </w:t>
            </w:r>
            <w:r w:rsidRPr="00085FD8">
              <w:rPr>
                <w:bCs/>
                <w:sz w:val="24"/>
                <w:szCs w:val="24"/>
                <w:lang w:val="en-US"/>
              </w:rPr>
              <w:t>I</w:t>
            </w:r>
            <w:r w:rsidRPr="00085FD8">
              <w:rPr>
                <w:bCs/>
                <w:sz w:val="24"/>
                <w:szCs w:val="24"/>
              </w:rPr>
              <w:t xml:space="preserve">. Информационная карта документации о совместном  </w:t>
            </w:r>
            <w:r>
              <w:rPr>
                <w:bCs/>
                <w:sz w:val="24"/>
                <w:szCs w:val="24"/>
              </w:rPr>
              <w:t xml:space="preserve">электронном </w:t>
            </w:r>
            <w:r w:rsidRPr="00085FD8">
              <w:rPr>
                <w:bCs/>
                <w:sz w:val="24"/>
                <w:szCs w:val="24"/>
              </w:rPr>
              <w:t>аукционе</w:t>
            </w:r>
          </w:p>
        </w:tc>
      </w:tr>
      <w:tr w:rsidR="00AB7B3E" w:rsidRPr="00D44850" w:rsidTr="001F58F7">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autoSpaceDE w:val="0"/>
              <w:autoSpaceDN w:val="0"/>
              <w:adjustRightInd w:val="0"/>
              <w:outlineLvl w:val="1"/>
              <w:rPr>
                <w:sz w:val="24"/>
                <w:szCs w:val="24"/>
              </w:rPr>
            </w:pPr>
            <w:r w:rsidRPr="00287871">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129" w:type="dxa"/>
            <w:gridSpan w:val="2"/>
          </w:tcPr>
          <w:p w:rsidR="00AB7B3E" w:rsidRPr="00287871" w:rsidRDefault="00AB7B3E" w:rsidP="009B7016">
            <w:pPr>
              <w:pStyle w:val="1"/>
              <w:keepNext w:val="0"/>
              <w:keepLines/>
              <w:jc w:val="both"/>
              <w:rPr>
                <w:szCs w:val="24"/>
              </w:rPr>
            </w:pPr>
            <w:r w:rsidRPr="00287871">
              <w:rPr>
                <w:szCs w:val="24"/>
              </w:rPr>
              <w:t>Не применяется</w:t>
            </w:r>
          </w:p>
        </w:tc>
      </w:tr>
      <w:tr w:rsidR="00AB7B3E" w:rsidRPr="00D44850" w:rsidTr="001F58F7">
        <w:tc>
          <w:tcPr>
            <w:tcW w:w="10348" w:type="dxa"/>
            <w:gridSpan w:val="5"/>
          </w:tcPr>
          <w:p w:rsidR="00AB7B3E" w:rsidRPr="00287871" w:rsidRDefault="00AB7B3E" w:rsidP="00D134BC">
            <w:pPr>
              <w:pStyle w:val="ConsNormal"/>
              <w:keepLines/>
              <w:ind w:right="0" w:firstLine="0"/>
              <w:rPr>
                <w:rFonts w:ascii="Times New Roman" w:hAnsi="Times New Roman" w:cs="Times New Roman"/>
                <w:b/>
                <w:sz w:val="24"/>
                <w:szCs w:val="24"/>
              </w:rPr>
            </w:pPr>
            <w:bookmarkStart w:id="3" w:name="в"/>
            <w:bookmarkEnd w:id="3"/>
            <w:r w:rsidRPr="00287871">
              <w:rPr>
                <w:rFonts w:ascii="Times New Roman" w:hAnsi="Times New Roman" w:cs="Times New Roman"/>
                <w:b/>
                <w:sz w:val="24"/>
                <w:szCs w:val="24"/>
              </w:rPr>
              <w:t xml:space="preserve">Требования к участникам закупки </w:t>
            </w:r>
          </w:p>
        </w:tc>
      </w:tr>
      <w:tr w:rsidR="00AB7B3E" w:rsidRPr="00D44850" w:rsidTr="001F58F7">
        <w:tc>
          <w:tcPr>
            <w:tcW w:w="709" w:type="dxa"/>
            <w:gridSpan w:val="2"/>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1A7E19">
            <w:pPr>
              <w:keepLines/>
              <w:rPr>
                <w:snapToGrid w:val="0"/>
                <w:sz w:val="24"/>
                <w:szCs w:val="24"/>
              </w:rPr>
            </w:pPr>
            <w:r w:rsidRPr="00287871">
              <w:rPr>
                <w:snapToGrid w:val="0"/>
                <w:sz w:val="24"/>
                <w:szCs w:val="24"/>
              </w:rPr>
              <w:t>Требования к участникам закупки</w:t>
            </w:r>
          </w:p>
        </w:tc>
        <w:tc>
          <w:tcPr>
            <w:tcW w:w="6095" w:type="dxa"/>
          </w:tcPr>
          <w:p w:rsidR="001B56B6" w:rsidRPr="00E333D4" w:rsidRDefault="001B56B6" w:rsidP="001B56B6">
            <w:pPr>
              <w:pStyle w:val="af1"/>
              <w:numPr>
                <w:ilvl w:val="0"/>
                <w:numId w:val="2"/>
              </w:numPr>
              <w:tabs>
                <w:tab w:val="left" w:pos="459"/>
              </w:tabs>
              <w:autoSpaceDE w:val="0"/>
              <w:autoSpaceDN w:val="0"/>
              <w:adjustRightInd w:val="0"/>
              <w:ind w:left="34" w:firstLine="0"/>
              <w:jc w:val="both"/>
              <w:rPr>
                <w:rFonts w:eastAsiaTheme="minorHAnsi"/>
                <w:sz w:val="24"/>
                <w:szCs w:val="24"/>
                <w:lang w:eastAsia="en-US"/>
              </w:rPr>
            </w:pPr>
            <w:r w:rsidRPr="00E333D4">
              <w:rPr>
                <w:rFonts w:eastAsiaTheme="minorHAnsi"/>
                <w:sz w:val="24"/>
                <w:szCs w:val="24"/>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56B6" w:rsidRPr="00E333D4" w:rsidRDefault="001B56B6" w:rsidP="001B56B6">
            <w:pPr>
              <w:pStyle w:val="af1"/>
              <w:numPr>
                <w:ilvl w:val="0"/>
                <w:numId w:val="2"/>
              </w:numPr>
              <w:tabs>
                <w:tab w:val="left" w:pos="459"/>
              </w:tabs>
              <w:autoSpaceDE w:val="0"/>
              <w:autoSpaceDN w:val="0"/>
              <w:adjustRightInd w:val="0"/>
              <w:ind w:left="34" w:firstLine="0"/>
              <w:jc w:val="both"/>
              <w:rPr>
                <w:rFonts w:eastAsiaTheme="minorHAnsi"/>
                <w:sz w:val="24"/>
                <w:szCs w:val="24"/>
                <w:lang w:eastAsia="en-US"/>
              </w:rPr>
            </w:pPr>
            <w:r w:rsidRPr="00E333D4">
              <w:rPr>
                <w:rFonts w:eastAsiaTheme="minorHAnsi"/>
                <w:sz w:val="24"/>
                <w:szCs w:val="24"/>
                <w:lang w:eastAsia="en-US"/>
              </w:rPr>
              <w:t xml:space="preserve">неприостановление деятельности участника закупки в порядке, установленном </w:t>
            </w:r>
            <w:hyperlink r:id="rId12" w:history="1">
              <w:r w:rsidRPr="00E333D4">
                <w:rPr>
                  <w:rFonts w:eastAsiaTheme="minorHAnsi"/>
                  <w:sz w:val="24"/>
                  <w:szCs w:val="24"/>
                  <w:lang w:eastAsia="en-US"/>
                </w:rPr>
                <w:t>Кодексом</w:t>
              </w:r>
            </w:hyperlink>
            <w:r w:rsidRPr="00E333D4">
              <w:rPr>
                <w:rFonts w:eastAsiaTheme="minorHAnsi"/>
                <w:sz w:val="24"/>
                <w:szCs w:val="24"/>
                <w:lang w:eastAsia="en-US"/>
              </w:rPr>
              <w:t xml:space="preserve"> Российской Федерации об административных правонарушениях, на дату подачи заявки на участие в закупке;</w:t>
            </w:r>
          </w:p>
          <w:p w:rsidR="001B56B6" w:rsidRPr="00E333D4" w:rsidRDefault="001B56B6" w:rsidP="001B56B6">
            <w:pPr>
              <w:pStyle w:val="af1"/>
              <w:numPr>
                <w:ilvl w:val="0"/>
                <w:numId w:val="2"/>
              </w:numPr>
              <w:tabs>
                <w:tab w:val="left" w:pos="459"/>
              </w:tabs>
              <w:autoSpaceDE w:val="0"/>
              <w:autoSpaceDN w:val="0"/>
              <w:adjustRightInd w:val="0"/>
              <w:ind w:left="34" w:firstLine="0"/>
              <w:jc w:val="both"/>
              <w:rPr>
                <w:rFonts w:eastAsiaTheme="minorHAnsi"/>
                <w:sz w:val="24"/>
                <w:szCs w:val="24"/>
                <w:lang w:eastAsia="en-US"/>
              </w:rPr>
            </w:pPr>
            <w:r w:rsidRPr="00E333D4">
              <w:rPr>
                <w:rFonts w:eastAsiaTheme="minorHAnsi"/>
                <w:sz w:val="24"/>
                <w:szCs w:val="2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333D4">
                <w:rPr>
                  <w:rFonts w:eastAsiaTheme="minorHAnsi"/>
                  <w:sz w:val="24"/>
                  <w:szCs w:val="24"/>
                  <w:lang w:eastAsia="en-US"/>
                </w:rPr>
                <w:t>законодательством</w:t>
              </w:r>
            </w:hyperlink>
            <w:r w:rsidRPr="00E333D4">
              <w:rPr>
                <w:rFonts w:eastAsiaTheme="minorHAnsi"/>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333D4">
                <w:rPr>
                  <w:rFonts w:eastAsiaTheme="minorHAnsi"/>
                  <w:sz w:val="24"/>
                  <w:szCs w:val="24"/>
                  <w:lang w:eastAsia="en-US"/>
                </w:rPr>
                <w:t>законодательством</w:t>
              </w:r>
            </w:hyperlink>
            <w:r w:rsidRPr="00E333D4">
              <w:rPr>
                <w:rFonts w:eastAsiaTheme="minorHAnsi"/>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56B6" w:rsidRPr="00E333D4" w:rsidRDefault="001B56B6" w:rsidP="001B56B6">
            <w:pPr>
              <w:pStyle w:val="af1"/>
              <w:numPr>
                <w:ilvl w:val="0"/>
                <w:numId w:val="2"/>
              </w:numPr>
              <w:tabs>
                <w:tab w:val="left" w:pos="326"/>
              </w:tabs>
              <w:autoSpaceDE w:val="0"/>
              <w:autoSpaceDN w:val="0"/>
              <w:adjustRightInd w:val="0"/>
              <w:ind w:left="34" w:firstLine="0"/>
              <w:jc w:val="both"/>
              <w:rPr>
                <w:rFonts w:eastAsiaTheme="minorHAnsi"/>
                <w:sz w:val="24"/>
                <w:szCs w:val="24"/>
                <w:lang w:eastAsia="en-US"/>
              </w:rPr>
            </w:pPr>
            <w:r w:rsidRPr="00E333D4">
              <w:rPr>
                <w:rFonts w:eastAsiaTheme="minorHAnsi"/>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E333D4">
              <w:rPr>
                <w:rFonts w:eastAsiaTheme="minorHAnsi"/>
                <w:sz w:val="24"/>
                <w:szCs w:val="24"/>
                <w:lang w:eastAsia="en-US"/>
              </w:rPr>
              <w:lastRenderedPageBreak/>
              <w:t xml:space="preserve">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E333D4">
                <w:rPr>
                  <w:rFonts w:eastAsiaTheme="minorHAnsi"/>
                  <w:color w:val="0000FF"/>
                  <w:sz w:val="24"/>
                  <w:szCs w:val="24"/>
                  <w:lang w:eastAsia="en-US"/>
                </w:rPr>
                <w:t>статьями 289</w:t>
              </w:r>
            </w:hyperlink>
            <w:r w:rsidRPr="00E333D4">
              <w:rPr>
                <w:rFonts w:eastAsiaTheme="minorHAnsi"/>
                <w:sz w:val="24"/>
                <w:szCs w:val="24"/>
                <w:lang w:eastAsia="en-US"/>
              </w:rPr>
              <w:t xml:space="preserve">, </w:t>
            </w:r>
            <w:hyperlink r:id="rId16" w:history="1">
              <w:r w:rsidRPr="00E333D4">
                <w:rPr>
                  <w:rFonts w:eastAsiaTheme="minorHAnsi"/>
                  <w:color w:val="0000FF"/>
                  <w:sz w:val="24"/>
                  <w:szCs w:val="24"/>
                  <w:lang w:eastAsia="en-US"/>
                </w:rPr>
                <w:t>290</w:t>
              </w:r>
            </w:hyperlink>
            <w:r w:rsidRPr="00E333D4">
              <w:rPr>
                <w:rFonts w:eastAsiaTheme="minorHAnsi"/>
                <w:sz w:val="24"/>
                <w:szCs w:val="24"/>
                <w:lang w:eastAsia="en-US"/>
              </w:rPr>
              <w:t xml:space="preserve">, </w:t>
            </w:r>
            <w:hyperlink r:id="rId17" w:history="1">
              <w:r w:rsidRPr="00E333D4">
                <w:rPr>
                  <w:rFonts w:eastAsiaTheme="minorHAnsi"/>
                  <w:color w:val="0000FF"/>
                  <w:sz w:val="24"/>
                  <w:szCs w:val="24"/>
                  <w:lang w:eastAsia="en-US"/>
                </w:rPr>
                <w:t>291</w:t>
              </w:r>
            </w:hyperlink>
            <w:r w:rsidRPr="00E333D4">
              <w:rPr>
                <w:rFonts w:eastAsiaTheme="minorHAnsi"/>
                <w:sz w:val="24"/>
                <w:szCs w:val="24"/>
                <w:lang w:eastAsia="en-US"/>
              </w:rPr>
              <w:t xml:space="preserve">, </w:t>
            </w:r>
            <w:hyperlink r:id="rId18" w:history="1">
              <w:r w:rsidRPr="00E333D4">
                <w:rPr>
                  <w:rFonts w:eastAsiaTheme="minorHAnsi"/>
                  <w:color w:val="0000FF"/>
                  <w:sz w:val="24"/>
                  <w:szCs w:val="24"/>
                  <w:lang w:eastAsia="en-US"/>
                </w:rPr>
                <w:t>291.1</w:t>
              </w:r>
            </w:hyperlink>
            <w:r w:rsidRPr="00E333D4">
              <w:rPr>
                <w:rFonts w:eastAsiaTheme="minorHAnsi"/>
                <w:sz w:val="24"/>
                <w:szCs w:val="24"/>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56B6" w:rsidRPr="00E333D4" w:rsidRDefault="001B56B6" w:rsidP="001B56B6">
            <w:pPr>
              <w:pStyle w:val="af1"/>
              <w:numPr>
                <w:ilvl w:val="0"/>
                <w:numId w:val="2"/>
              </w:numPr>
              <w:tabs>
                <w:tab w:val="left" w:pos="326"/>
              </w:tabs>
              <w:autoSpaceDE w:val="0"/>
              <w:autoSpaceDN w:val="0"/>
              <w:adjustRightInd w:val="0"/>
              <w:ind w:left="34" w:firstLine="0"/>
              <w:jc w:val="both"/>
              <w:rPr>
                <w:rFonts w:eastAsiaTheme="minorHAnsi"/>
                <w:sz w:val="24"/>
                <w:szCs w:val="24"/>
                <w:lang w:eastAsia="en-US"/>
              </w:rPr>
            </w:pPr>
            <w:r w:rsidRPr="00E333D4">
              <w:rPr>
                <w:rFonts w:eastAsiaTheme="minorHAnsi"/>
                <w:sz w:val="24"/>
                <w:szCs w:val="24"/>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E333D4">
                <w:rPr>
                  <w:rFonts w:eastAsiaTheme="minorHAnsi"/>
                  <w:color w:val="0000FF"/>
                  <w:sz w:val="24"/>
                  <w:szCs w:val="24"/>
                  <w:lang w:eastAsia="en-US"/>
                </w:rPr>
                <w:t>статьей 19.28</w:t>
              </w:r>
            </w:hyperlink>
            <w:r w:rsidRPr="00E333D4">
              <w:rPr>
                <w:rFonts w:eastAsiaTheme="minorHAnsi"/>
                <w:sz w:val="24"/>
                <w:szCs w:val="24"/>
                <w:lang w:eastAsia="en-US"/>
              </w:rPr>
              <w:t xml:space="preserve"> Кодекса Российской Федерации об административных правонарушениях;</w:t>
            </w:r>
          </w:p>
          <w:p w:rsidR="001B56B6" w:rsidRPr="005625D1" w:rsidRDefault="001B56B6" w:rsidP="001B56B6">
            <w:pPr>
              <w:pStyle w:val="af1"/>
              <w:numPr>
                <w:ilvl w:val="0"/>
                <w:numId w:val="2"/>
              </w:numPr>
              <w:tabs>
                <w:tab w:val="left" w:pos="459"/>
              </w:tabs>
              <w:autoSpaceDE w:val="0"/>
              <w:autoSpaceDN w:val="0"/>
              <w:adjustRightInd w:val="0"/>
              <w:ind w:left="34" w:firstLine="0"/>
              <w:jc w:val="both"/>
              <w:rPr>
                <w:rFonts w:eastAsiaTheme="minorHAnsi"/>
                <w:sz w:val="24"/>
                <w:szCs w:val="24"/>
                <w:lang w:eastAsia="en-US"/>
              </w:rPr>
            </w:pPr>
            <w:r w:rsidRPr="00E333D4">
              <w:rPr>
                <w:rFonts w:eastAsiaTheme="minorHAnsi"/>
                <w:sz w:val="24"/>
                <w:szCs w:val="2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5625D1">
              <w:rPr>
                <w:rFonts w:eastAsiaTheme="minorHAnsi"/>
                <w:sz w:val="24"/>
                <w:szCs w:val="24"/>
                <w:lang w:eastAsia="en-US"/>
              </w:rPr>
              <w:t>хозяйственного общества;</w:t>
            </w:r>
          </w:p>
          <w:p w:rsidR="001B56B6" w:rsidRPr="005625D1" w:rsidRDefault="001B56B6" w:rsidP="001B56B6">
            <w:pPr>
              <w:pStyle w:val="af1"/>
              <w:numPr>
                <w:ilvl w:val="0"/>
                <w:numId w:val="2"/>
              </w:numPr>
              <w:tabs>
                <w:tab w:val="left" w:pos="459"/>
              </w:tabs>
              <w:autoSpaceDE w:val="0"/>
              <w:autoSpaceDN w:val="0"/>
              <w:adjustRightInd w:val="0"/>
              <w:ind w:left="34" w:firstLine="0"/>
              <w:jc w:val="both"/>
              <w:rPr>
                <w:rFonts w:eastAsiaTheme="minorHAnsi"/>
                <w:sz w:val="24"/>
                <w:szCs w:val="24"/>
                <w:lang w:eastAsia="en-US"/>
              </w:rPr>
            </w:pPr>
            <w:r w:rsidRPr="005625D1">
              <w:rPr>
                <w:rFonts w:eastAsiaTheme="minorHAnsi"/>
                <w:sz w:val="24"/>
                <w:szCs w:val="24"/>
                <w:lang w:eastAsia="en-US"/>
              </w:rPr>
              <w:t>участник закупки не является офшорной компанией;</w:t>
            </w:r>
          </w:p>
          <w:p w:rsidR="001B56B6" w:rsidRPr="00F62510" w:rsidRDefault="001B56B6" w:rsidP="001B56B6">
            <w:pPr>
              <w:pStyle w:val="af1"/>
              <w:numPr>
                <w:ilvl w:val="0"/>
                <w:numId w:val="2"/>
              </w:numPr>
              <w:tabs>
                <w:tab w:val="left" w:pos="459"/>
              </w:tabs>
              <w:autoSpaceDE w:val="0"/>
              <w:autoSpaceDN w:val="0"/>
              <w:adjustRightInd w:val="0"/>
              <w:ind w:left="34" w:firstLine="0"/>
              <w:jc w:val="both"/>
              <w:rPr>
                <w:rFonts w:eastAsiaTheme="minorHAnsi"/>
                <w:sz w:val="24"/>
                <w:szCs w:val="24"/>
                <w:lang w:eastAsia="en-US"/>
              </w:rPr>
            </w:pPr>
            <w:r w:rsidRPr="00F62510">
              <w:rPr>
                <w:rFonts w:eastAsiaTheme="minorHAnsi"/>
                <w:sz w:val="24"/>
                <w:szCs w:val="24"/>
                <w:lang w:eastAsia="en-US"/>
              </w:rPr>
              <w:t xml:space="preserve">отсутствие у участника закупки ограничений для участия в закупках, установленных законодательством Российской Федерации; </w:t>
            </w:r>
          </w:p>
          <w:p w:rsidR="00AB7B3E" w:rsidRPr="00AB7B3E" w:rsidRDefault="00B6183A" w:rsidP="001B56B6">
            <w:pPr>
              <w:tabs>
                <w:tab w:val="left" w:pos="459"/>
              </w:tabs>
              <w:autoSpaceDE w:val="0"/>
              <w:autoSpaceDN w:val="0"/>
              <w:adjustRightInd w:val="0"/>
              <w:jc w:val="both"/>
              <w:rPr>
                <w:rFonts w:eastAsiaTheme="minorHAnsi"/>
                <w:sz w:val="24"/>
                <w:szCs w:val="24"/>
                <w:lang w:eastAsia="en-US"/>
              </w:rPr>
            </w:pPr>
            <w:r w:rsidRPr="003E7D6F">
              <w:rPr>
                <w:rFonts w:eastAsiaTheme="minorHAnsi"/>
                <w:sz w:val="24"/>
                <w:szCs w:val="24"/>
                <w:lang w:eastAsia="en-US"/>
              </w:rPr>
              <w:lastRenderedPageBreak/>
              <w:t xml:space="preserve">9) </w:t>
            </w:r>
            <w:r w:rsidR="001B56B6" w:rsidRPr="003E7D6F">
              <w:rPr>
                <w:rFonts w:eastAsiaTheme="minorHAnsi"/>
                <w:sz w:val="24"/>
                <w:szCs w:val="24"/>
                <w:lang w:eastAsia="en-US"/>
              </w:rPr>
              <w:t>отсутствие</w:t>
            </w:r>
            <w:r w:rsidR="001B56B6" w:rsidRPr="00E333D4">
              <w:rPr>
                <w:rFonts w:eastAsiaTheme="minorHAnsi"/>
                <w:sz w:val="24"/>
                <w:szCs w:val="24"/>
                <w:lang w:eastAsia="en-US"/>
              </w:rPr>
              <w:t xml:space="preserve"> в предусмотренном Федеральным законом №44-ФЗ от 05.04.2013 г. «О контрактной системе в сфере закупок товаров, работ, услуг для обеспечения государственн</w:t>
            </w:r>
            <w:r w:rsidR="001B56B6" w:rsidRPr="0061014D">
              <w:rPr>
                <w:rFonts w:eastAsiaTheme="minorHAnsi"/>
                <w:sz w:val="24"/>
                <w:szCs w:val="24"/>
                <w:lang w:eastAsia="en-US"/>
              </w:rPr>
              <w:t xml:space="preserve">ых и муниципальных нужд» (далее – Федеральный закон) </w:t>
            </w:r>
            <w:hyperlink r:id="rId20" w:history="1">
              <w:r w:rsidR="001B56B6" w:rsidRPr="0061014D">
                <w:rPr>
                  <w:rStyle w:val="ac"/>
                  <w:rFonts w:eastAsiaTheme="minorHAnsi"/>
                  <w:color w:val="auto"/>
                  <w:sz w:val="24"/>
                  <w:szCs w:val="24"/>
                  <w:u w:val="none"/>
                  <w:lang w:eastAsia="en-US"/>
                </w:rPr>
                <w:t>реестре</w:t>
              </w:r>
            </w:hyperlink>
            <w:r w:rsidR="001B56B6" w:rsidRPr="0061014D">
              <w:rPr>
                <w:rFonts w:eastAsiaTheme="minorHAnsi"/>
                <w:sz w:val="24"/>
                <w:szCs w:val="24"/>
                <w:lang w:eastAsia="en-US"/>
              </w:rPr>
              <w:t xml:space="preserve"> недобросовестных Поставщиков (подрядчиков, исполнителей) информации об участнике закупки, в том числе инф</w:t>
            </w:r>
            <w:r w:rsidR="001B56B6" w:rsidRPr="00E333D4">
              <w:rPr>
                <w:rFonts w:eastAsiaTheme="minorHAnsi"/>
                <w:sz w:val="24"/>
                <w:szCs w:val="24"/>
                <w:lang w:eastAsia="en-US"/>
              </w:rPr>
              <w:t>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7B3E" w:rsidRPr="00D44850" w:rsidTr="001F58F7">
        <w:tc>
          <w:tcPr>
            <w:tcW w:w="709" w:type="dxa"/>
            <w:gridSpan w:val="2"/>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0D7AD8">
            <w:pPr>
              <w:keepLines/>
              <w:jc w:val="both"/>
              <w:rPr>
                <w:sz w:val="24"/>
                <w:szCs w:val="24"/>
              </w:rPr>
            </w:pPr>
            <w:r w:rsidRPr="00287871">
              <w:rPr>
                <w:sz w:val="24"/>
                <w:szCs w:val="24"/>
              </w:rPr>
              <w:t xml:space="preserve">Ограничение участия в определении </w:t>
            </w:r>
            <w:r>
              <w:rPr>
                <w:sz w:val="24"/>
                <w:szCs w:val="24"/>
              </w:rPr>
              <w:t>Поставщика</w:t>
            </w:r>
          </w:p>
        </w:tc>
        <w:tc>
          <w:tcPr>
            <w:tcW w:w="6095" w:type="dxa"/>
          </w:tcPr>
          <w:p w:rsidR="00AB7B3E" w:rsidRPr="00F46757" w:rsidRDefault="00AB7B3E" w:rsidP="00ED34C8">
            <w:pPr>
              <w:pStyle w:val="ConsPlusNormal"/>
              <w:ind w:firstLine="0"/>
              <w:jc w:val="both"/>
              <w:rPr>
                <w:rFonts w:ascii="Times New Roman" w:eastAsia="Calibri" w:hAnsi="Times New Roman" w:cs="Times New Roman"/>
                <w:sz w:val="24"/>
                <w:szCs w:val="24"/>
                <w:highlight w:val="yellow"/>
                <w:lang w:eastAsia="en-US"/>
              </w:rPr>
            </w:pPr>
            <w:r w:rsidRPr="006A54ED">
              <w:rPr>
                <w:rFonts w:ascii="Times New Roman" w:hAnsi="Times New Roman" w:cs="Times New Roman"/>
                <w:sz w:val="24"/>
                <w:szCs w:val="24"/>
              </w:rPr>
              <w:t xml:space="preserve">Участниками закупки могут являться только </w:t>
            </w:r>
            <w:r w:rsidRPr="006A54ED">
              <w:rPr>
                <w:rFonts w:ascii="Times New Roman" w:eastAsia="Calibri" w:hAnsi="Times New Roman" w:cs="Times New Roman"/>
                <w:sz w:val="24"/>
                <w:szCs w:val="24"/>
              </w:rPr>
              <w:t xml:space="preserve">субъекты малого предпринимательства, социально ориентированные некоммерческие организации (в </w:t>
            </w:r>
            <w:r w:rsidRPr="00796897">
              <w:rPr>
                <w:rFonts w:ascii="Times New Roman" w:eastAsia="Calibri" w:hAnsi="Times New Roman" w:cs="Times New Roman"/>
                <w:sz w:val="24"/>
                <w:szCs w:val="24"/>
              </w:rPr>
              <w:t>соответствии со ст. 30</w:t>
            </w:r>
            <w:r w:rsidR="00796897">
              <w:rPr>
                <w:rFonts w:ascii="Times New Roman" w:eastAsia="Calibri" w:hAnsi="Times New Roman" w:cs="Times New Roman"/>
                <w:sz w:val="24"/>
                <w:szCs w:val="24"/>
              </w:rPr>
              <w:t xml:space="preserve"> Федерального з</w:t>
            </w:r>
            <w:r w:rsidRPr="006A54ED">
              <w:rPr>
                <w:rFonts w:ascii="Times New Roman" w:hAnsi="Times New Roman" w:cs="Times New Roman"/>
                <w:sz w:val="24"/>
                <w:szCs w:val="24"/>
              </w:rPr>
              <w:t>акона)</w:t>
            </w:r>
          </w:p>
        </w:tc>
      </w:tr>
      <w:tr w:rsidR="00AB7B3E" w:rsidRPr="00D44850" w:rsidTr="0068446B">
        <w:tc>
          <w:tcPr>
            <w:tcW w:w="709" w:type="dxa"/>
            <w:gridSpan w:val="2"/>
          </w:tcPr>
          <w:p w:rsidR="00AB7B3E" w:rsidRPr="00287871" w:rsidRDefault="00AB7B3E" w:rsidP="009A29DA">
            <w:pPr>
              <w:keepLines/>
              <w:numPr>
                <w:ilvl w:val="0"/>
                <w:numId w:val="1"/>
              </w:numPr>
              <w:ind w:left="0" w:firstLine="0"/>
              <w:rPr>
                <w:sz w:val="24"/>
                <w:szCs w:val="24"/>
              </w:rPr>
            </w:pPr>
          </w:p>
        </w:tc>
        <w:tc>
          <w:tcPr>
            <w:tcW w:w="3544" w:type="dxa"/>
            <w:gridSpan w:val="2"/>
            <w:shd w:val="clear" w:color="auto" w:fill="auto"/>
          </w:tcPr>
          <w:p w:rsidR="00AB7B3E" w:rsidRPr="0068446B" w:rsidRDefault="00AB7B3E" w:rsidP="00014EED">
            <w:pPr>
              <w:autoSpaceDE w:val="0"/>
              <w:autoSpaceDN w:val="0"/>
              <w:adjustRightInd w:val="0"/>
              <w:jc w:val="both"/>
              <w:rPr>
                <w:rFonts w:eastAsiaTheme="minorHAnsi"/>
                <w:sz w:val="24"/>
                <w:szCs w:val="24"/>
                <w:lang w:eastAsia="en-US"/>
              </w:rPr>
            </w:pPr>
            <w:r w:rsidRPr="0068446B">
              <w:rPr>
                <w:rFonts w:eastAsiaTheme="minorHAnsi"/>
                <w:sz w:val="24"/>
                <w:szCs w:val="24"/>
                <w:lang w:eastAsia="en-US"/>
              </w:rPr>
              <w:t>Преимущества, предоставляемые заказчик</w:t>
            </w:r>
            <w:r w:rsidR="00156F68">
              <w:rPr>
                <w:rFonts w:eastAsiaTheme="minorHAnsi"/>
                <w:sz w:val="24"/>
                <w:szCs w:val="24"/>
                <w:lang w:eastAsia="en-US"/>
              </w:rPr>
              <w:t>ами</w:t>
            </w:r>
            <w:r w:rsidR="00014EED">
              <w:rPr>
                <w:rFonts w:eastAsiaTheme="minorHAnsi"/>
                <w:sz w:val="24"/>
                <w:szCs w:val="24"/>
                <w:lang w:eastAsia="en-US"/>
              </w:rPr>
              <w:t xml:space="preserve"> в соответствии со статьей</w:t>
            </w:r>
            <w:r w:rsidRPr="0068446B">
              <w:rPr>
                <w:rFonts w:eastAsiaTheme="minorHAnsi"/>
                <w:sz w:val="24"/>
                <w:szCs w:val="24"/>
                <w:lang w:eastAsia="en-US"/>
              </w:rPr>
              <w:t xml:space="preserve"> 28 Федерального закона</w:t>
            </w:r>
          </w:p>
        </w:tc>
        <w:tc>
          <w:tcPr>
            <w:tcW w:w="6095" w:type="dxa"/>
          </w:tcPr>
          <w:p w:rsidR="00AB7B3E" w:rsidRPr="00F46757" w:rsidRDefault="00AB7B3E" w:rsidP="00692A64">
            <w:pPr>
              <w:jc w:val="both"/>
              <w:rPr>
                <w:sz w:val="24"/>
                <w:szCs w:val="24"/>
                <w:highlight w:val="yellow"/>
              </w:rPr>
            </w:pPr>
            <w:r>
              <w:rPr>
                <w:sz w:val="24"/>
                <w:szCs w:val="24"/>
              </w:rPr>
              <w:t>Не установлены</w:t>
            </w:r>
          </w:p>
        </w:tc>
      </w:tr>
      <w:tr w:rsidR="00014EED" w:rsidRPr="00D44850" w:rsidTr="0068446B">
        <w:tc>
          <w:tcPr>
            <w:tcW w:w="709" w:type="dxa"/>
            <w:gridSpan w:val="2"/>
          </w:tcPr>
          <w:p w:rsidR="00014EED" w:rsidRPr="00287871" w:rsidRDefault="00014EED" w:rsidP="009A29DA">
            <w:pPr>
              <w:keepLines/>
              <w:numPr>
                <w:ilvl w:val="0"/>
                <w:numId w:val="1"/>
              </w:numPr>
              <w:ind w:left="0" w:firstLine="0"/>
              <w:rPr>
                <w:sz w:val="24"/>
                <w:szCs w:val="24"/>
              </w:rPr>
            </w:pPr>
          </w:p>
        </w:tc>
        <w:tc>
          <w:tcPr>
            <w:tcW w:w="3544" w:type="dxa"/>
            <w:gridSpan w:val="2"/>
            <w:shd w:val="clear" w:color="auto" w:fill="auto"/>
          </w:tcPr>
          <w:p w:rsidR="00014EED" w:rsidRPr="0068446B" w:rsidRDefault="00014EED" w:rsidP="00156F68">
            <w:pPr>
              <w:autoSpaceDE w:val="0"/>
              <w:autoSpaceDN w:val="0"/>
              <w:adjustRightInd w:val="0"/>
              <w:jc w:val="both"/>
              <w:rPr>
                <w:rFonts w:eastAsiaTheme="minorHAnsi"/>
                <w:sz w:val="24"/>
                <w:szCs w:val="24"/>
                <w:lang w:eastAsia="en-US"/>
              </w:rPr>
            </w:pPr>
            <w:r w:rsidRPr="0068446B">
              <w:rPr>
                <w:rFonts w:eastAsiaTheme="minorHAnsi"/>
                <w:sz w:val="24"/>
                <w:szCs w:val="24"/>
                <w:lang w:eastAsia="en-US"/>
              </w:rPr>
              <w:t>Преимущества, предоставляемые заказчик</w:t>
            </w:r>
            <w:r>
              <w:rPr>
                <w:rFonts w:eastAsiaTheme="minorHAnsi"/>
                <w:sz w:val="24"/>
                <w:szCs w:val="24"/>
                <w:lang w:eastAsia="en-US"/>
              </w:rPr>
              <w:t>ами в соответствии со статьей 29</w:t>
            </w:r>
            <w:r w:rsidRPr="0068446B">
              <w:rPr>
                <w:rFonts w:eastAsiaTheme="minorHAnsi"/>
                <w:sz w:val="24"/>
                <w:szCs w:val="24"/>
                <w:lang w:eastAsia="en-US"/>
              </w:rPr>
              <w:t xml:space="preserve"> Федерального закона</w:t>
            </w:r>
          </w:p>
        </w:tc>
        <w:tc>
          <w:tcPr>
            <w:tcW w:w="6095" w:type="dxa"/>
          </w:tcPr>
          <w:p w:rsidR="00014EED" w:rsidRDefault="00353DC0" w:rsidP="00692A64">
            <w:pPr>
              <w:jc w:val="both"/>
              <w:rPr>
                <w:sz w:val="24"/>
                <w:szCs w:val="24"/>
              </w:rPr>
            </w:pPr>
            <w:r>
              <w:rPr>
                <w:sz w:val="24"/>
                <w:szCs w:val="24"/>
              </w:rPr>
              <w:t xml:space="preserve">Не </w:t>
            </w:r>
            <w:proofErr w:type="gramStart"/>
            <w:r>
              <w:rPr>
                <w:sz w:val="24"/>
                <w:szCs w:val="24"/>
              </w:rPr>
              <w:t>у</w:t>
            </w:r>
            <w:r w:rsidR="00014EED">
              <w:rPr>
                <w:sz w:val="24"/>
                <w:szCs w:val="24"/>
              </w:rPr>
              <w:t>становлены</w:t>
            </w:r>
            <w:proofErr w:type="gramEnd"/>
          </w:p>
        </w:tc>
      </w:tr>
      <w:tr w:rsidR="00AB7B3E" w:rsidRPr="00D44850" w:rsidTr="0068446B">
        <w:tc>
          <w:tcPr>
            <w:tcW w:w="709" w:type="dxa"/>
            <w:gridSpan w:val="2"/>
          </w:tcPr>
          <w:p w:rsidR="00AB7B3E" w:rsidRPr="00287871" w:rsidRDefault="00AB7B3E" w:rsidP="009A29DA">
            <w:pPr>
              <w:keepLines/>
              <w:numPr>
                <w:ilvl w:val="0"/>
                <w:numId w:val="1"/>
              </w:numPr>
              <w:ind w:left="0" w:firstLine="0"/>
              <w:rPr>
                <w:sz w:val="24"/>
                <w:szCs w:val="24"/>
              </w:rPr>
            </w:pPr>
          </w:p>
        </w:tc>
        <w:tc>
          <w:tcPr>
            <w:tcW w:w="3544" w:type="dxa"/>
            <w:gridSpan w:val="2"/>
            <w:shd w:val="clear" w:color="auto" w:fill="auto"/>
          </w:tcPr>
          <w:p w:rsidR="00AB7B3E" w:rsidRPr="0068446B" w:rsidRDefault="00AB7B3E" w:rsidP="00466350">
            <w:pPr>
              <w:autoSpaceDE w:val="0"/>
              <w:autoSpaceDN w:val="0"/>
              <w:adjustRightInd w:val="0"/>
              <w:jc w:val="both"/>
              <w:rPr>
                <w:rFonts w:eastAsiaTheme="minorHAnsi"/>
                <w:sz w:val="24"/>
                <w:szCs w:val="24"/>
                <w:lang w:eastAsia="en-US"/>
              </w:rPr>
            </w:pPr>
            <w:r w:rsidRPr="0068446B">
              <w:rPr>
                <w:rFonts w:eastAsiaTheme="minorHAnsi"/>
                <w:sz w:val="24"/>
                <w:szCs w:val="24"/>
                <w:lang w:eastAsia="en-U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sidR="00156F68" w:rsidRPr="00156F68">
              <w:rPr>
                <w:rFonts w:eastAsiaTheme="minorHAnsi"/>
                <w:sz w:val="24"/>
                <w:szCs w:val="24"/>
                <w:lang w:eastAsia="en-US"/>
              </w:rPr>
              <w:t>Заказчиками</w:t>
            </w:r>
            <w:r w:rsidRPr="00156F68">
              <w:rPr>
                <w:rFonts w:eastAsiaTheme="minorHAnsi"/>
                <w:sz w:val="24"/>
                <w:szCs w:val="24"/>
                <w:lang w:eastAsia="en-US"/>
              </w:rPr>
              <w:t xml:space="preserve"> в соответствии со статьей 14 Федерального закона</w:t>
            </w:r>
          </w:p>
        </w:tc>
        <w:tc>
          <w:tcPr>
            <w:tcW w:w="6095" w:type="dxa"/>
          </w:tcPr>
          <w:p w:rsidR="00AB7B3E" w:rsidRDefault="00AB7B3E" w:rsidP="00375C0E">
            <w:pPr>
              <w:jc w:val="both"/>
              <w:rPr>
                <w:rFonts w:eastAsia="Calibri"/>
                <w:sz w:val="24"/>
                <w:szCs w:val="24"/>
                <w:lang w:eastAsia="en-US"/>
              </w:rPr>
            </w:pPr>
            <w:r>
              <w:rPr>
                <w:sz w:val="24"/>
                <w:szCs w:val="24"/>
              </w:rPr>
              <w:t>Не установлены</w:t>
            </w:r>
          </w:p>
        </w:tc>
      </w:tr>
      <w:tr w:rsidR="00AB7B3E" w:rsidRPr="00D44850" w:rsidTr="007D29D1">
        <w:tc>
          <w:tcPr>
            <w:tcW w:w="10348" w:type="dxa"/>
            <w:gridSpan w:val="5"/>
          </w:tcPr>
          <w:p w:rsidR="00AB7B3E" w:rsidRPr="00287871" w:rsidRDefault="00AB7B3E" w:rsidP="00A56D59">
            <w:pPr>
              <w:pStyle w:val="ConsNormal"/>
              <w:keepLines/>
              <w:ind w:right="0" w:firstLine="0"/>
              <w:jc w:val="both"/>
              <w:rPr>
                <w:rFonts w:ascii="Times New Roman" w:hAnsi="Times New Roman" w:cs="Times New Roman"/>
                <w:b/>
                <w:sz w:val="24"/>
                <w:szCs w:val="24"/>
              </w:rPr>
            </w:pPr>
            <w:bookmarkStart w:id="4" w:name="г"/>
            <w:bookmarkEnd w:id="4"/>
            <w:r w:rsidRPr="00287871">
              <w:rPr>
                <w:rFonts w:ascii="Times New Roman" w:hAnsi="Times New Roman" w:cs="Times New Roman"/>
                <w:b/>
                <w:sz w:val="24"/>
                <w:szCs w:val="24"/>
              </w:rPr>
              <w:t>Предоставление участникам электронного аукциона разъяснений положений документации об электронном аукционе</w:t>
            </w:r>
          </w:p>
        </w:tc>
      </w:tr>
      <w:tr w:rsidR="00AB7B3E" w:rsidRPr="00D44850" w:rsidTr="007D29D1">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pStyle w:val="3"/>
              <w:keepNext w:val="0"/>
              <w:keepLines/>
              <w:jc w:val="both"/>
              <w:rPr>
                <w:b w:val="0"/>
                <w:snapToGrid w:val="0"/>
              </w:rPr>
            </w:pPr>
            <w:r w:rsidRPr="00287871">
              <w:rPr>
                <w:b w:val="0"/>
                <w:snapToGrid w:val="0"/>
              </w:rPr>
              <w:t>Порядок предоставления участникам электронного аукциона разъяснений положений документации об электронном аукционе</w:t>
            </w:r>
          </w:p>
        </w:tc>
        <w:tc>
          <w:tcPr>
            <w:tcW w:w="6129" w:type="dxa"/>
            <w:gridSpan w:val="2"/>
          </w:tcPr>
          <w:p w:rsidR="00AB7B3E" w:rsidRPr="00C45EB0" w:rsidRDefault="00AB7B3E" w:rsidP="0068446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w:t>
            </w:r>
            <w:r>
              <w:rPr>
                <w:sz w:val="24"/>
                <w:szCs w:val="24"/>
              </w:rPr>
              <w:t>уполномоченному органу</w:t>
            </w:r>
            <w:r w:rsidRPr="00287871">
              <w:rPr>
                <w:sz w:val="24"/>
                <w:szCs w:val="24"/>
              </w:rPr>
              <w:t>.</w:t>
            </w:r>
          </w:p>
          <w:p w:rsidR="00AB7B3E" w:rsidRPr="00287871" w:rsidRDefault="00AB7B3E" w:rsidP="006521DD">
            <w:pPr>
              <w:jc w:val="both"/>
              <w:rPr>
                <w:sz w:val="24"/>
                <w:szCs w:val="24"/>
              </w:rPr>
            </w:pPr>
            <w:r w:rsidRPr="00287871">
              <w:rPr>
                <w:sz w:val="24"/>
                <w:szCs w:val="24"/>
              </w:rPr>
              <w:t xml:space="preserve">В течение двух дней с даты поступления от оператора </w:t>
            </w:r>
            <w:r w:rsidRPr="00287871">
              <w:rPr>
                <w:sz w:val="24"/>
                <w:szCs w:val="24"/>
              </w:rPr>
              <w:lastRenderedPageBreak/>
              <w:t xml:space="preserve">электронной площадки указанного запроса </w:t>
            </w:r>
            <w:r>
              <w:rPr>
                <w:sz w:val="24"/>
                <w:szCs w:val="24"/>
              </w:rPr>
              <w:t>уполномоченный орган</w:t>
            </w:r>
            <w:r w:rsidRPr="00287871">
              <w:rPr>
                <w:sz w:val="24"/>
                <w:szCs w:val="24"/>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w:t>
            </w:r>
            <w:r>
              <w:rPr>
                <w:sz w:val="24"/>
                <w:szCs w:val="24"/>
              </w:rPr>
              <w:t>уполномоченному органу</w:t>
            </w:r>
            <w:r w:rsidRPr="00287871">
              <w:rPr>
                <w:sz w:val="24"/>
                <w:szCs w:val="24"/>
              </w:rPr>
              <w:t xml:space="preserve"> не позднее чем за три дня до даты окончания срока подачи заявок на участие в таком аукционе.</w:t>
            </w:r>
          </w:p>
        </w:tc>
      </w:tr>
      <w:tr w:rsidR="00AB7B3E" w:rsidRPr="00D44850" w:rsidTr="007D29D1">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F570F8">
            <w:pPr>
              <w:pStyle w:val="3"/>
              <w:keepNext w:val="0"/>
              <w:keepLines/>
              <w:jc w:val="both"/>
              <w:rPr>
                <w:b w:val="0"/>
                <w:snapToGrid w:val="0"/>
              </w:rPr>
            </w:pPr>
            <w:r w:rsidRPr="00287871">
              <w:rPr>
                <w:b w:val="0"/>
                <w:snapToGrid w:val="0"/>
              </w:rPr>
              <w:t xml:space="preserve">Дата начала предоставления разъяснений </w:t>
            </w:r>
          </w:p>
        </w:tc>
        <w:tc>
          <w:tcPr>
            <w:tcW w:w="6129" w:type="dxa"/>
            <w:gridSpan w:val="2"/>
          </w:tcPr>
          <w:p w:rsidR="00AB7B3E" w:rsidRPr="00C763D9" w:rsidRDefault="00735717" w:rsidP="00C60109">
            <w:pPr>
              <w:jc w:val="both"/>
              <w:rPr>
                <w:b/>
                <w:sz w:val="24"/>
                <w:szCs w:val="24"/>
              </w:rPr>
            </w:pPr>
            <w:r>
              <w:rPr>
                <w:b/>
                <w:sz w:val="24"/>
                <w:szCs w:val="24"/>
              </w:rPr>
              <w:t>04 октября</w:t>
            </w:r>
            <w:r w:rsidR="00AB7B3E" w:rsidRPr="00C763D9">
              <w:rPr>
                <w:b/>
                <w:sz w:val="24"/>
                <w:szCs w:val="24"/>
              </w:rPr>
              <w:t xml:space="preserve"> 201</w:t>
            </w:r>
            <w:r w:rsidR="00AB7B3E">
              <w:rPr>
                <w:b/>
                <w:sz w:val="24"/>
                <w:szCs w:val="24"/>
              </w:rPr>
              <w:t>8</w:t>
            </w:r>
            <w:r w:rsidR="00AB7B3E" w:rsidRPr="00C763D9">
              <w:rPr>
                <w:b/>
                <w:sz w:val="24"/>
                <w:szCs w:val="24"/>
              </w:rPr>
              <w:t xml:space="preserve"> года</w:t>
            </w:r>
          </w:p>
        </w:tc>
      </w:tr>
      <w:tr w:rsidR="00AB7B3E" w:rsidRPr="00D44850" w:rsidTr="007D29D1">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F570F8">
            <w:pPr>
              <w:pStyle w:val="3"/>
              <w:keepNext w:val="0"/>
              <w:keepLines/>
              <w:jc w:val="both"/>
              <w:rPr>
                <w:b w:val="0"/>
                <w:snapToGrid w:val="0"/>
              </w:rPr>
            </w:pPr>
            <w:r w:rsidRPr="00287871">
              <w:rPr>
                <w:b w:val="0"/>
                <w:snapToGrid w:val="0"/>
              </w:rPr>
              <w:t xml:space="preserve">Дата окончания предоставления разъяснений </w:t>
            </w:r>
          </w:p>
        </w:tc>
        <w:tc>
          <w:tcPr>
            <w:tcW w:w="6129" w:type="dxa"/>
            <w:gridSpan w:val="2"/>
          </w:tcPr>
          <w:p w:rsidR="00AB7B3E" w:rsidRPr="00C763D9" w:rsidRDefault="00735717" w:rsidP="00256F7C">
            <w:pPr>
              <w:jc w:val="both"/>
              <w:rPr>
                <w:b/>
                <w:sz w:val="24"/>
                <w:szCs w:val="24"/>
              </w:rPr>
            </w:pPr>
            <w:r>
              <w:rPr>
                <w:b/>
                <w:sz w:val="24"/>
                <w:szCs w:val="24"/>
              </w:rPr>
              <w:t>27 октября</w:t>
            </w:r>
            <w:r w:rsidR="00AB7B3E" w:rsidRPr="00C763D9">
              <w:rPr>
                <w:b/>
                <w:sz w:val="24"/>
                <w:szCs w:val="24"/>
              </w:rPr>
              <w:t xml:space="preserve"> 201</w:t>
            </w:r>
            <w:r w:rsidR="00AB7B3E">
              <w:rPr>
                <w:b/>
                <w:sz w:val="24"/>
                <w:szCs w:val="24"/>
              </w:rPr>
              <w:t>8</w:t>
            </w:r>
            <w:r w:rsidR="00AB7B3E" w:rsidRPr="00C763D9">
              <w:rPr>
                <w:b/>
                <w:sz w:val="24"/>
                <w:szCs w:val="24"/>
              </w:rPr>
              <w:t xml:space="preserve"> года</w:t>
            </w:r>
          </w:p>
        </w:tc>
      </w:tr>
      <w:tr w:rsidR="00AB7B3E" w:rsidRPr="00D44850" w:rsidTr="007D29D1">
        <w:tc>
          <w:tcPr>
            <w:tcW w:w="10348" w:type="dxa"/>
            <w:gridSpan w:val="5"/>
          </w:tcPr>
          <w:p w:rsidR="00AB7B3E" w:rsidRPr="00287871" w:rsidRDefault="00AB7B3E" w:rsidP="00616281">
            <w:pPr>
              <w:keepLines/>
              <w:jc w:val="both"/>
              <w:rPr>
                <w:b/>
                <w:sz w:val="24"/>
                <w:szCs w:val="24"/>
              </w:rPr>
            </w:pPr>
            <w:bookmarkStart w:id="5" w:name="д"/>
            <w:bookmarkEnd w:id="5"/>
            <w:r w:rsidRPr="00287871">
              <w:rPr>
                <w:b/>
                <w:sz w:val="24"/>
                <w:szCs w:val="24"/>
              </w:rPr>
              <w:t>Требования к содержанию и составу заявки на участие в электронном аукционе</w:t>
            </w:r>
          </w:p>
        </w:tc>
      </w:tr>
      <w:tr w:rsidR="00AB7B3E" w:rsidRPr="00D44850" w:rsidTr="0068446B">
        <w:trPr>
          <w:trHeight w:val="553"/>
        </w:trPr>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451CB6">
            <w:pPr>
              <w:pStyle w:val="ConsPlusNormal"/>
              <w:keepLines/>
              <w:ind w:firstLine="0"/>
              <w:rPr>
                <w:sz w:val="24"/>
                <w:szCs w:val="24"/>
              </w:rPr>
            </w:pPr>
            <w:r w:rsidRPr="00287871">
              <w:rPr>
                <w:rFonts w:ascii="Times New Roman" w:hAnsi="Times New Roman"/>
                <w:b/>
                <w:sz w:val="24"/>
                <w:szCs w:val="24"/>
              </w:rPr>
              <w:t>Первая часть</w:t>
            </w:r>
            <w:r w:rsidRPr="00287871">
              <w:rPr>
                <w:rFonts w:ascii="Times New Roman" w:hAnsi="Times New Roman"/>
                <w:sz w:val="24"/>
                <w:szCs w:val="24"/>
              </w:rPr>
              <w:t xml:space="preserve"> заявки на участие в электронном аукционе должна содержать:</w:t>
            </w:r>
          </w:p>
        </w:tc>
        <w:tc>
          <w:tcPr>
            <w:tcW w:w="6129" w:type="dxa"/>
            <w:gridSpan w:val="2"/>
            <w:shd w:val="clear" w:color="auto" w:fill="auto"/>
          </w:tcPr>
          <w:p w:rsidR="00AB7B3E" w:rsidRDefault="00AB7B3E" w:rsidP="0068446B">
            <w:pPr>
              <w:autoSpaceDE w:val="0"/>
              <w:autoSpaceDN w:val="0"/>
              <w:adjustRightInd w:val="0"/>
              <w:jc w:val="both"/>
              <w:rPr>
                <w:rFonts w:eastAsiaTheme="minorHAnsi"/>
                <w:sz w:val="24"/>
                <w:szCs w:val="24"/>
                <w:lang w:eastAsia="en-US"/>
              </w:rPr>
            </w:pPr>
            <w:r w:rsidRPr="00662AF8">
              <w:rPr>
                <w:rFonts w:eastAsiaTheme="minorHAnsi"/>
                <w:b/>
                <w:sz w:val="24"/>
                <w:szCs w:val="24"/>
                <w:lang w:eastAsia="en-US"/>
              </w:rPr>
              <w:t>С</w:t>
            </w:r>
            <w:r w:rsidRPr="00796897">
              <w:rPr>
                <w:rFonts w:eastAsiaTheme="minorHAnsi"/>
                <w:b/>
                <w:sz w:val="24"/>
                <w:szCs w:val="24"/>
                <w:lang w:eastAsia="en-US"/>
              </w:rPr>
              <w:t>огласие участника электронного аукциона на поставку товара</w:t>
            </w:r>
            <w:r>
              <w:rPr>
                <w:rFonts w:eastAsiaTheme="minorHAnsi"/>
                <w:sz w:val="24"/>
                <w:szCs w:val="24"/>
                <w:lang w:eastAsia="en-US"/>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1367CC">
              <w:rPr>
                <w:rFonts w:eastAsiaTheme="minorHAnsi"/>
                <w:b/>
                <w:i/>
                <w:sz w:val="24"/>
                <w:szCs w:val="24"/>
                <w:lang w:eastAsia="en-US"/>
              </w:rPr>
              <w:t>такое согласие дается с применением программно-аппаратных средств электронной площадки</w:t>
            </w:r>
            <w:r w:rsidR="001367CC">
              <w:rPr>
                <w:rFonts w:eastAsiaTheme="minorHAnsi"/>
                <w:b/>
                <w:i/>
                <w:sz w:val="24"/>
                <w:szCs w:val="24"/>
                <w:lang w:eastAsia="en-US"/>
              </w:rPr>
              <w:t>)</w:t>
            </w:r>
            <w:r>
              <w:rPr>
                <w:rFonts w:eastAsiaTheme="minorHAnsi"/>
                <w:sz w:val="24"/>
                <w:szCs w:val="24"/>
                <w:lang w:eastAsia="en-US"/>
              </w:rPr>
              <w:t>;</w:t>
            </w:r>
          </w:p>
          <w:p w:rsidR="00AB7B3E" w:rsidRPr="00306721" w:rsidRDefault="00AB7B3E" w:rsidP="0068446B">
            <w:pPr>
              <w:autoSpaceDE w:val="0"/>
              <w:autoSpaceDN w:val="0"/>
              <w:adjustRightInd w:val="0"/>
              <w:jc w:val="both"/>
              <w:rPr>
                <w:rFonts w:eastAsiaTheme="minorHAnsi"/>
                <w:b/>
                <w:sz w:val="24"/>
                <w:szCs w:val="24"/>
                <w:u w:val="single"/>
                <w:lang w:eastAsia="en-US"/>
              </w:rPr>
            </w:pPr>
            <w:r w:rsidRPr="00306721">
              <w:rPr>
                <w:rFonts w:eastAsiaTheme="minorHAnsi"/>
                <w:b/>
                <w:sz w:val="24"/>
                <w:szCs w:val="24"/>
                <w:u w:val="single"/>
                <w:lang w:eastAsia="en-US"/>
              </w:rPr>
              <w:t>И</w:t>
            </w:r>
          </w:p>
          <w:p w:rsidR="00AB7B3E" w:rsidRDefault="00AB7B3E" w:rsidP="00662AF8">
            <w:pPr>
              <w:autoSpaceDE w:val="0"/>
              <w:autoSpaceDN w:val="0"/>
              <w:adjustRightInd w:val="0"/>
              <w:jc w:val="both"/>
              <w:rPr>
                <w:rFonts w:eastAsiaTheme="minorHAnsi"/>
                <w:sz w:val="24"/>
                <w:szCs w:val="24"/>
                <w:lang w:eastAsia="en-US"/>
              </w:rPr>
            </w:pPr>
            <w:r w:rsidRPr="00662AF8">
              <w:rPr>
                <w:rFonts w:eastAsiaTheme="minorHAnsi"/>
                <w:b/>
                <w:sz w:val="24"/>
                <w:szCs w:val="24"/>
                <w:lang w:eastAsia="en-US"/>
              </w:rPr>
              <w:t>конкретные показатели товара</w:t>
            </w:r>
            <w:r>
              <w:rPr>
                <w:rFonts w:eastAsiaTheme="minorHAnsi"/>
                <w:sz w:val="24"/>
                <w:szCs w:val="24"/>
                <w:lang w:eastAsia="en-US"/>
              </w:rPr>
              <w:t>,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B7B3E" w:rsidRDefault="00AB7B3E" w:rsidP="0068446B">
            <w:pPr>
              <w:autoSpaceDE w:val="0"/>
              <w:autoSpaceDN w:val="0"/>
              <w:adjustRightInd w:val="0"/>
              <w:jc w:val="both"/>
              <w:rPr>
                <w:rFonts w:eastAsiaTheme="minorHAnsi"/>
                <w:sz w:val="24"/>
                <w:szCs w:val="24"/>
                <w:lang w:eastAsia="en-US"/>
              </w:rPr>
            </w:pPr>
          </w:p>
          <w:p w:rsidR="00AB7B3E" w:rsidRDefault="00AB7B3E" w:rsidP="00662AF8">
            <w:pPr>
              <w:autoSpaceDE w:val="0"/>
              <w:autoSpaceDN w:val="0"/>
              <w:adjustRightInd w:val="0"/>
              <w:jc w:val="both"/>
              <w:rPr>
                <w:i/>
                <w:sz w:val="24"/>
                <w:szCs w:val="24"/>
              </w:rPr>
            </w:pPr>
            <w:r>
              <w:rPr>
                <w:i/>
                <w:sz w:val="24"/>
                <w:szCs w:val="24"/>
              </w:rPr>
              <w:t>Значения показателей товаров указываются следующим образом:</w:t>
            </w:r>
          </w:p>
          <w:p w:rsidR="00AB7B3E" w:rsidRDefault="00AB7B3E" w:rsidP="00662AF8">
            <w:pPr>
              <w:autoSpaceDE w:val="0"/>
              <w:autoSpaceDN w:val="0"/>
              <w:adjustRightInd w:val="0"/>
              <w:jc w:val="both"/>
              <w:rPr>
                <w:i/>
                <w:sz w:val="24"/>
                <w:szCs w:val="24"/>
              </w:rPr>
            </w:pPr>
            <w:r>
              <w:rPr>
                <w:i/>
                <w:sz w:val="24"/>
                <w:szCs w:val="24"/>
              </w:rPr>
              <w:t>- в случае,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электронном аукционе без изменений;</w:t>
            </w:r>
          </w:p>
          <w:p w:rsidR="00AB7B3E" w:rsidRDefault="00AB7B3E" w:rsidP="00662AF8">
            <w:pPr>
              <w:autoSpaceDE w:val="0"/>
              <w:autoSpaceDN w:val="0"/>
              <w:adjustRightInd w:val="0"/>
              <w:jc w:val="both"/>
              <w:rPr>
                <w:i/>
                <w:sz w:val="24"/>
                <w:szCs w:val="24"/>
              </w:rPr>
            </w:pPr>
            <w:r>
              <w:rPr>
                <w:i/>
                <w:sz w:val="24"/>
                <w:szCs w:val="24"/>
              </w:rPr>
              <w:t>- в случае, если в документации об электронном аукционе установлены максимальные и (или) минимальные значения показателей, заявка на участие в электронном аукционе должна содержать конкретные значения таких показателей;</w:t>
            </w:r>
          </w:p>
          <w:p w:rsidR="00AB7B3E" w:rsidRPr="00C45EB0" w:rsidRDefault="00AB7B3E" w:rsidP="00662AF8">
            <w:pPr>
              <w:autoSpaceDE w:val="0"/>
              <w:autoSpaceDN w:val="0"/>
              <w:adjustRightInd w:val="0"/>
              <w:jc w:val="both"/>
              <w:rPr>
                <w:rFonts w:eastAsiaTheme="minorHAnsi"/>
                <w:sz w:val="24"/>
                <w:szCs w:val="24"/>
                <w:lang w:eastAsia="en-US"/>
              </w:rPr>
            </w:pPr>
            <w:r>
              <w:rPr>
                <w:i/>
                <w:sz w:val="24"/>
                <w:szCs w:val="24"/>
              </w:rPr>
              <w:t>- в случае, если в документации об электронном аукционе установлены значения показателей с союзом «или», заявка на участие в аукционе должна содержать конкретные значения таких показателей.</w:t>
            </w:r>
          </w:p>
        </w:tc>
      </w:tr>
      <w:tr w:rsidR="00AB7B3E" w:rsidRPr="00D44850" w:rsidTr="007D29D1">
        <w:trPr>
          <w:trHeight w:val="275"/>
        </w:trPr>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1A7E19">
            <w:pPr>
              <w:autoSpaceDE w:val="0"/>
              <w:autoSpaceDN w:val="0"/>
              <w:adjustRightInd w:val="0"/>
              <w:jc w:val="both"/>
              <w:rPr>
                <w:sz w:val="24"/>
                <w:szCs w:val="24"/>
              </w:rPr>
            </w:pPr>
            <w:r w:rsidRPr="00287871">
              <w:rPr>
                <w:b/>
                <w:sz w:val="24"/>
                <w:szCs w:val="24"/>
              </w:rPr>
              <w:t>Вторая часть заявки</w:t>
            </w:r>
            <w:r w:rsidRPr="00287871">
              <w:rPr>
                <w:sz w:val="24"/>
                <w:szCs w:val="24"/>
              </w:rPr>
              <w:t xml:space="preserve"> на участие в электронном аукционе должна с</w:t>
            </w:r>
            <w:r>
              <w:rPr>
                <w:sz w:val="24"/>
                <w:szCs w:val="24"/>
              </w:rPr>
              <w:t xml:space="preserve">одержать </w:t>
            </w:r>
            <w:r>
              <w:rPr>
                <w:sz w:val="24"/>
                <w:szCs w:val="24"/>
              </w:rPr>
              <w:lastRenderedPageBreak/>
              <w:t xml:space="preserve">следующие документы и </w:t>
            </w:r>
            <w:r w:rsidRPr="0068446B">
              <w:rPr>
                <w:sz w:val="24"/>
                <w:szCs w:val="24"/>
              </w:rPr>
              <w:t>информацию:</w:t>
            </w:r>
          </w:p>
          <w:p w:rsidR="00AB7B3E" w:rsidRPr="00287871" w:rsidRDefault="00AB7B3E" w:rsidP="001A7E19">
            <w:pPr>
              <w:pStyle w:val="ConsPlusNormal"/>
              <w:keepLines/>
              <w:ind w:firstLine="0"/>
              <w:rPr>
                <w:rFonts w:ascii="Times New Roman" w:hAnsi="Times New Roman"/>
                <w:sz w:val="24"/>
                <w:szCs w:val="24"/>
              </w:rPr>
            </w:pPr>
          </w:p>
        </w:tc>
        <w:tc>
          <w:tcPr>
            <w:tcW w:w="6129" w:type="dxa"/>
            <w:gridSpan w:val="2"/>
          </w:tcPr>
          <w:p w:rsidR="00AB7B3E" w:rsidRPr="0068446B" w:rsidRDefault="00AB7B3E" w:rsidP="00B52E3E">
            <w:pPr>
              <w:autoSpaceDE w:val="0"/>
              <w:autoSpaceDN w:val="0"/>
              <w:adjustRightInd w:val="0"/>
              <w:jc w:val="both"/>
              <w:rPr>
                <w:rFonts w:eastAsiaTheme="minorHAnsi"/>
                <w:sz w:val="24"/>
                <w:szCs w:val="24"/>
                <w:lang w:eastAsia="en-US"/>
              </w:rPr>
            </w:pPr>
            <w:r w:rsidRPr="00287871">
              <w:rPr>
                <w:sz w:val="24"/>
                <w:szCs w:val="24"/>
              </w:rPr>
              <w:lastRenderedPageBreak/>
              <w:t xml:space="preserve">1) </w:t>
            </w:r>
            <w:r w:rsidRPr="0068446B">
              <w:rPr>
                <w:rFonts w:eastAsiaTheme="minorHAnsi"/>
                <w:sz w:val="24"/>
                <w:szCs w:val="24"/>
                <w:lang w:eastAsia="en-US"/>
              </w:rPr>
              <w:t xml:space="preserve">наименование, фирменное наименование (при наличии), место нахождения (для юридического лица), почтовый адрес участника аукциона, фамилия, имя, </w:t>
            </w:r>
            <w:r w:rsidRPr="0068446B">
              <w:rPr>
                <w:rFonts w:eastAsiaTheme="minorHAnsi"/>
                <w:sz w:val="24"/>
                <w:szCs w:val="24"/>
                <w:lang w:eastAsia="en-US"/>
              </w:rPr>
              <w:lastRenderedPageBreak/>
              <w:t>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AB7B3E" w:rsidRPr="00C953AE" w:rsidRDefault="00AB7B3E" w:rsidP="002B4CA1">
            <w:pPr>
              <w:autoSpaceDE w:val="0"/>
              <w:autoSpaceDN w:val="0"/>
              <w:adjustRightInd w:val="0"/>
              <w:jc w:val="both"/>
              <w:rPr>
                <w:rFonts w:eastAsiaTheme="minorHAnsi"/>
                <w:b/>
                <w:bCs/>
                <w:sz w:val="24"/>
                <w:szCs w:val="24"/>
                <w:lang w:eastAsia="en-US"/>
              </w:rPr>
            </w:pPr>
            <w:r w:rsidRPr="0068446B">
              <w:rPr>
                <w:rFonts w:eastAsiaTheme="minorHAnsi"/>
                <w:sz w:val="24"/>
                <w:szCs w:val="24"/>
                <w:lang w:eastAsia="en-US"/>
              </w:rPr>
              <w:t xml:space="preserve">2) </w:t>
            </w:r>
            <w:r w:rsidRPr="00C953AE">
              <w:rPr>
                <w:rFonts w:eastAsiaTheme="minorHAnsi"/>
                <w:bCs/>
                <w:sz w:val="24"/>
                <w:szCs w:val="24"/>
                <w:lang w:eastAsia="en-US"/>
              </w:rPr>
              <w:t xml:space="preserve">декларация о соответствии участника аукциона требованиям, установленным </w:t>
            </w:r>
            <w:hyperlink r:id="rId21" w:history="1">
              <w:r w:rsidRPr="00C953AE">
                <w:rPr>
                  <w:rFonts w:eastAsiaTheme="minorHAnsi"/>
                  <w:bCs/>
                  <w:color w:val="0000FF"/>
                  <w:sz w:val="24"/>
                  <w:szCs w:val="24"/>
                  <w:lang w:eastAsia="en-US"/>
                </w:rPr>
                <w:t>пунктами 3</w:t>
              </w:r>
            </w:hyperlink>
            <w:r w:rsidRPr="00C953AE">
              <w:rPr>
                <w:rFonts w:eastAsiaTheme="minorHAnsi"/>
                <w:bCs/>
                <w:sz w:val="24"/>
                <w:szCs w:val="24"/>
                <w:lang w:eastAsia="en-US"/>
              </w:rPr>
              <w:t xml:space="preserve"> - </w:t>
            </w:r>
            <w:hyperlink r:id="rId22" w:history="1">
              <w:r w:rsidRPr="00C953AE">
                <w:rPr>
                  <w:rFonts w:eastAsiaTheme="minorHAnsi"/>
                  <w:bCs/>
                  <w:color w:val="0000FF"/>
                  <w:sz w:val="24"/>
                  <w:szCs w:val="24"/>
                  <w:lang w:eastAsia="en-US"/>
                </w:rPr>
                <w:t>9 части 1 статьи 31</w:t>
              </w:r>
            </w:hyperlink>
            <w:r w:rsidRPr="00C953AE">
              <w:rPr>
                <w:rFonts w:eastAsiaTheme="minorHAnsi"/>
                <w:bCs/>
                <w:sz w:val="24"/>
                <w:szCs w:val="24"/>
                <w:lang w:eastAsia="en-US"/>
              </w:rPr>
              <w:t xml:space="preserve"> Федерального закона (</w:t>
            </w:r>
            <w:r w:rsidRPr="001367CC">
              <w:rPr>
                <w:rFonts w:eastAsiaTheme="minorHAnsi"/>
                <w:b/>
                <w:bCs/>
                <w:i/>
                <w:sz w:val="24"/>
                <w:szCs w:val="24"/>
                <w:lang w:eastAsia="en-US"/>
              </w:rPr>
              <w:t>указанная декларация предоставляется с использованием программно-аппаратных средств электронной площадки</w:t>
            </w:r>
            <w:r w:rsidRPr="00C953AE">
              <w:rPr>
                <w:rFonts w:eastAsiaTheme="minorHAnsi"/>
                <w:bCs/>
                <w:sz w:val="24"/>
                <w:szCs w:val="24"/>
                <w:lang w:eastAsia="en-US"/>
              </w:rPr>
              <w:t>);</w:t>
            </w:r>
          </w:p>
          <w:p w:rsidR="006D0EF3" w:rsidRDefault="00AB7B3E" w:rsidP="00694F70">
            <w:pPr>
              <w:autoSpaceDE w:val="0"/>
              <w:autoSpaceDN w:val="0"/>
              <w:adjustRightInd w:val="0"/>
              <w:jc w:val="both"/>
              <w:rPr>
                <w:sz w:val="24"/>
                <w:szCs w:val="24"/>
              </w:rPr>
            </w:pPr>
            <w:r>
              <w:rPr>
                <w:sz w:val="24"/>
                <w:szCs w:val="24"/>
              </w:rPr>
              <w:t>3</w:t>
            </w:r>
            <w:r w:rsidRPr="00F46757">
              <w:rPr>
                <w:sz w:val="24"/>
                <w:szCs w:val="24"/>
              </w:rPr>
              <w:t xml:space="preserve">) </w:t>
            </w:r>
            <w:r w:rsidRPr="00287871">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6D0EF3">
              <w:rPr>
                <w:sz w:val="24"/>
                <w:szCs w:val="24"/>
              </w:rPr>
              <w:t>;</w:t>
            </w:r>
          </w:p>
          <w:p w:rsidR="00AB7B3E" w:rsidRPr="00056EFC" w:rsidRDefault="00353DC0" w:rsidP="001367CC">
            <w:pPr>
              <w:autoSpaceDE w:val="0"/>
              <w:autoSpaceDN w:val="0"/>
              <w:adjustRightInd w:val="0"/>
              <w:jc w:val="both"/>
              <w:rPr>
                <w:rFonts w:eastAsiaTheme="minorHAnsi"/>
                <w:sz w:val="24"/>
                <w:szCs w:val="24"/>
                <w:lang w:eastAsia="en-US"/>
              </w:rPr>
            </w:pPr>
            <w:r>
              <w:rPr>
                <w:rFonts w:eastAsiaTheme="minorHAnsi"/>
                <w:sz w:val="24"/>
                <w:szCs w:val="24"/>
                <w:lang w:eastAsia="en-US"/>
              </w:rPr>
              <w:t>4</w:t>
            </w:r>
            <w:r w:rsidR="001367CC">
              <w:rPr>
                <w:rFonts w:eastAsiaTheme="minorHAnsi"/>
                <w:sz w:val="24"/>
                <w:szCs w:val="24"/>
                <w:lang w:eastAsia="en-US"/>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1367CC" w:rsidRPr="00353DC0">
              <w:rPr>
                <w:rFonts w:eastAsiaTheme="minorHAnsi"/>
                <w:i/>
                <w:sz w:val="24"/>
                <w:szCs w:val="24"/>
                <w:lang w:eastAsia="en-US"/>
              </w:rPr>
              <w:t>(</w:t>
            </w:r>
            <w:r w:rsidR="001367CC" w:rsidRPr="00353DC0">
              <w:rPr>
                <w:rFonts w:eastAsiaTheme="minorHAnsi"/>
                <w:b/>
                <w:i/>
                <w:sz w:val="24"/>
                <w:szCs w:val="24"/>
                <w:lang w:eastAsia="en-US"/>
              </w:rPr>
              <w:t>указанная декларация предоставляется с использованием программно-аппаратных средств электронной площадки</w:t>
            </w:r>
            <w:r w:rsidR="001367CC" w:rsidRPr="00353DC0">
              <w:rPr>
                <w:rFonts w:eastAsiaTheme="minorHAnsi"/>
                <w:i/>
                <w:sz w:val="24"/>
                <w:szCs w:val="24"/>
                <w:lang w:eastAsia="en-US"/>
              </w:rPr>
              <w:t>).</w:t>
            </w:r>
          </w:p>
        </w:tc>
      </w:tr>
      <w:tr w:rsidR="00AB7B3E" w:rsidRPr="00D44850" w:rsidTr="007D29D1">
        <w:trPr>
          <w:trHeight w:val="553"/>
        </w:trPr>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1A7E19">
            <w:pPr>
              <w:autoSpaceDE w:val="0"/>
              <w:autoSpaceDN w:val="0"/>
              <w:adjustRightInd w:val="0"/>
              <w:jc w:val="both"/>
              <w:rPr>
                <w:b/>
                <w:sz w:val="24"/>
                <w:szCs w:val="24"/>
              </w:rPr>
            </w:pPr>
            <w:r w:rsidRPr="00C953AE">
              <w:rPr>
                <w:sz w:val="24"/>
                <w:szCs w:val="24"/>
              </w:rPr>
              <w:t>Инструкция по заполнению заявки на участие в электронном аукционе</w:t>
            </w:r>
          </w:p>
        </w:tc>
        <w:tc>
          <w:tcPr>
            <w:tcW w:w="6129" w:type="dxa"/>
            <w:gridSpan w:val="2"/>
          </w:tcPr>
          <w:p w:rsidR="00AB7B3E" w:rsidRDefault="00AB7B3E" w:rsidP="00C45EB0">
            <w:pPr>
              <w:autoSpaceDE w:val="0"/>
              <w:autoSpaceDN w:val="0"/>
              <w:adjustRightInd w:val="0"/>
              <w:jc w:val="both"/>
              <w:rPr>
                <w:rFonts w:eastAsiaTheme="minorHAnsi"/>
                <w:b/>
                <w:bCs/>
                <w:sz w:val="24"/>
                <w:szCs w:val="24"/>
                <w:lang w:eastAsia="en-US"/>
              </w:rPr>
            </w:pPr>
            <w:r w:rsidRPr="00287871">
              <w:rPr>
                <w:sz w:val="24"/>
                <w:szCs w:val="24"/>
              </w:rPr>
              <w:t xml:space="preserve">1. </w:t>
            </w:r>
            <w:r w:rsidRPr="00C953AE">
              <w:rPr>
                <w:rFonts w:eastAsiaTheme="minorHAnsi"/>
                <w:bCs/>
                <w:sz w:val="24"/>
                <w:szCs w:val="24"/>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Pr>
                <w:rFonts w:eastAsiaTheme="minorHAnsi"/>
                <w:b/>
                <w:bCs/>
                <w:sz w:val="24"/>
                <w:szCs w:val="24"/>
                <w:lang w:eastAsia="en-US"/>
              </w:rPr>
              <w:t xml:space="preserve"> </w:t>
            </w:r>
          </w:p>
          <w:p w:rsidR="00AB7B3E" w:rsidRPr="00C953AE" w:rsidRDefault="00AB7B3E" w:rsidP="00C073BF">
            <w:pPr>
              <w:autoSpaceDE w:val="0"/>
              <w:autoSpaceDN w:val="0"/>
              <w:adjustRightInd w:val="0"/>
              <w:jc w:val="both"/>
              <w:outlineLvl w:val="1"/>
              <w:rPr>
                <w:sz w:val="24"/>
                <w:szCs w:val="24"/>
              </w:rPr>
            </w:pPr>
            <w:r>
              <w:rPr>
                <w:sz w:val="24"/>
                <w:szCs w:val="24"/>
              </w:rPr>
              <w:t xml:space="preserve">2. </w:t>
            </w:r>
            <w:r w:rsidRPr="00C953AE">
              <w:rPr>
                <w:sz w:val="24"/>
                <w:szCs w:val="24"/>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
          <w:p w:rsidR="00AB7B3E" w:rsidRPr="00287871" w:rsidRDefault="00AB7B3E" w:rsidP="00C073BF">
            <w:pPr>
              <w:autoSpaceDE w:val="0"/>
              <w:autoSpaceDN w:val="0"/>
              <w:adjustRightInd w:val="0"/>
              <w:jc w:val="both"/>
              <w:rPr>
                <w:sz w:val="24"/>
                <w:szCs w:val="24"/>
              </w:rPr>
            </w:pPr>
            <w:r w:rsidRPr="00C953AE">
              <w:rPr>
                <w:sz w:val="24"/>
                <w:szCs w:val="24"/>
              </w:rPr>
              <w:t>3.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AB7B3E" w:rsidRPr="00287871" w:rsidRDefault="00AB7B3E" w:rsidP="00C073BF">
            <w:pPr>
              <w:autoSpaceDE w:val="0"/>
              <w:autoSpaceDN w:val="0"/>
              <w:adjustRightInd w:val="0"/>
              <w:jc w:val="both"/>
              <w:outlineLvl w:val="1"/>
              <w:rPr>
                <w:sz w:val="24"/>
                <w:szCs w:val="24"/>
              </w:rPr>
            </w:pPr>
            <w:r>
              <w:rPr>
                <w:sz w:val="24"/>
                <w:szCs w:val="24"/>
              </w:rPr>
              <w:t>4</w:t>
            </w:r>
            <w:r w:rsidRPr="00287871">
              <w:rPr>
                <w:sz w:val="24"/>
                <w:szCs w:val="24"/>
              </w:rPr>
              <w:t xml:space="preserve">. Участник электронного аукциона вправе подать только одну заявку на участие в </w:t>
            </w:r>
            <w:r>
              <w:rPr>
                <w:sz w:val="24"/>
                <w:szCs w:val="24"/>
              </w:rPr>
              <w:t>аукционе.</w:t>
            </w:r>
          </w:p>
          <w:p w:rsidR="00AB7B3E" w:rsidRPr="00287871" w:rsidRDefault="00AB7B3E" w:rsidP="00C073BF">
            <w:pPr>
              <w:autoSpaceDE w:val="0"/>
              <w:autoSpaceDN w:val="0"/>
              <w:adjustRightInd w:val="0"/>
              <w:jc w:val="both"/>
              <w:rPr>
                <w:sz w:val="24"/>
                <w:szCs w:val="24"/>
              </w:rPr>
            </w:pPr>
            <w:r>
              <w:rPr>
                <w:sz w:val="24"/>
                <w:szCs w:val="24"/>
              </w:rPr>
              <w:t>5</w:t>
            </w:r>
            <w:r w:rsidRPr="00287871">
              <w:rPr>
                <w:sz w:val="24"/>
                <w:szCs w:val="24"/>
              </w:rPr>
              <w:t xml:space="preserve">. Заявка на участие в электронном аукционе должна </w:t>
            </w:r>
            <w:r w:rsidRPr="00287871">
              <w:rPr>
                <w:sz w:val="24"/>
                <w:szCs w:val="24"/>
              </w:rPr>
              <w:lastRenderedPageBreak/>
              <w:t>быть написана на русском языке.</w:t>
            </w:r>
          </w:p>
          <w:p w:rsidR="00AB7B3E" w:rsidRPr="00287871" w:rsidRDefault="00AB7B3E" w:rsidP="00D140F8">
            <w:pPr>
              <w:autoSpaceDE w:val="0"/>
              <w:autoSpaceDN w:val="0"/>
              <w:adjustRightInd w:val="0"/>
              <w:jc w:val="both"/>
              <w:rPr>
                <w:b/>
                <w:sz w:val="24"/>
                <w:szCs w:val="24"/>
              </w:rPr>
            </w:pPr>
            <w:r>
              <w:rPr>
                <w:sz w:val="24"/>
                <w:szCs w:val="24"/>
              </w:rPr>
              <w:t>6</w:t>
            </w:r>
            <w:r w:rsidRPr="00287871">
              <w:rPr>
                <w:sz w:val="24"/>
                <w:szCs w:val="24"/>
              </w:rPr>
              <w:t>. Заполнение заявки осуществляется в соответствии с порядком, определенным регламентом функционирования электронной площадки.</w:t>
            </w:r>
          </w:p>
        </w:tc>
      </w:tr>
      <w:tr w:rsidR="00AB7B3E" w:rsidRPr="00D44850" w:rsidTr="007D29D1">
        <w:tc>
          <w:tcPr>
            <w:tcW w:w="10348" w:type="dxa"/>
            <w:gridSpan w:val="5"/>
          </w:tcPr>
          <w:p w:rsidR="00AB7B3E" w:rsidRPr="00287871" w:rsidRDefault="00AB7B3E" w:rsidP="0053004E">
            <w:pPr>
              <w:pStyle w:val="ConsCell"/>
              <w:keepLines/>
              <w:widowControl/>
              <w:tabs>
                <w:tab w:val="left" w:pos="332"/>
                <w:tab w:val="left" w:pos="442"/>
              </w:tabs>
              <w:jc w:val="both"/>
              <w:rPr>
                <w:rFonts w:ascii="Times New Roman" w:hAnsi="Times New Roman"/>
                <w:b/>
                <w:sz w:val="24"/>
                <w:szCs w:val="24"/>
              </w:rPr>
            </w:pPr>
            <w:bookmarkStart w:id="6" w:name="е"/>
            <w:bookmarkEnd w:id="6"/>
            <w:r w:rsidRPr="00287871">
              <w:rPr>
                <w:rFonts w:ascii="Times New Roman" w:hAnsi="Times New Roman"/>
                <w:b/>
                <w:sz w:val="24"/>
                <w:szCs w:val="24"/>
              </w:rPr>
              <w:lastRenderedPageBreak/>
              <w:t>Обеспечение заявок на участие в электронном аукционе</w:t>
            </w:r>
          </w:p>
        </w:tc>
      </w:tr>
      <w:tr w:rsidR="00AB7B3E" w:rsidRPr="00D44850" w:rsidTr="00C95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keepLines/>
              <w:jc w:val="both"/>
              <w:rPr>
                <w:sz w:val="24"/>
                <w:szCs w:val="24"/>
              </w:rPr>
            </w:pPr>
            <w:r w:rsidRPr="00287871">
              <w:rPr>
                <w:sz w:val="24"/>
                <w:szCs w:val="24"/>
              </w:rPr>
              <w:t>Размер обеспечения заявок на участие в электронном аукционе</w:t>
            </w:r>
          </w:p>
        </w:tc>
        <w:tc>
          <w:tcPr>
            <w:tcW w:w="6129" w:type="dxa"/>
            <w:gridSpan w:val="2"/>
            <w:shd w:val="clear" w:color="auto" w:fill="auto"/>
          </w:tcPr>
          <w:p w:rsidR="00AB7B3E" w:rsidRPr="001367CC" w:rsidRDefault="00156F68" w:rsidP="00764ED8">
            <w:pPr>
              <w:jc w:val="both"/>
              <w:rPr>
                <w:b/>
                <w:sz w:val="24"/>
                <w:szCs w:val="24"/>
              </w:rPr>
            </w:pPr>
            <w:r w:rsidRPr="001367CC">
              <w:rPr>
                <w:b/>
                <w:sz w:val="24"/>
                <w:szCs w:val="24"/>
              </w:rPr>
              <w:t xml:space="preserve">Не </w:t>
            </w:r>
            <w:proofErr w:type="gramStart"/>
            <w:r w:rsidRPr="001367CC">
              <w:rPr>
                <w:b/>
                <w:sz w:val="24"/>
                <w:szCs w:val="24"/>
              </w:rPr>
              <w:t>установлен</w:t>
            </w:r>
            <w:proofErr w:type="gramEnd"/>
          </w:p>
        </w:tc>
      </w:tr>
      <w:tr w:rsidR="00AB7B3E" w:rsidRPr="00D44850" w:rsidTr="00274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AB7B3E" w:rsidRPr="00287871" w:rsidRDefault="00AB7B3E" w:rsidP="009A29DA">
            <w:pPr>
              <w:keepLines/>
              <w:numPr>
                <w:ilvl w:val="0"/>
                <w:numId w:val="1"/>
              </w:numPr>
              <w:ind w:left="0" w:firstLine="0"/>
              <w:rPr>
                <w:sz w:val="24"/>
                <w:szCs w:val="24"/>
              </w:rPr>
            </w:pPr>
          </w:p>
        </w:tc>
        <w:tc>
          <w:tcPr>
            <w:tcW w:w="3544" w:type="dxa"/>
            <w:gridSpan w:val="2"/>
            <w:shd w:val="clear" w:color="auto" w:fill="auto"/>
          </w:tcPr>
          <w:p w:rsidR="00AB7B3E" w:rsidRPr="00805F01" w:rsidRDefault="00AB7B3E" w:rsidP="009B7016">
            <w:pPr>
              <w:keepLines/>
              <w:jc w:val="both"/>
              <w:rPr>
                <w:sz w:val="24"/>
                <w:szCs w:val="24"/>
                <w:highlight w:val="yellow"/>
              </w:rPr>
            </w:pPr>
            <w:r w:rsidRPr="00364F97">
              <w:rPr>
                <w:sz w:val="24"/>
                <w:szCs w:val="24"/>
              </w:rPr>
              <w:t>Порядок внесения денежных средств в качестве обеспечения заявок на участие в электронном аукционе</w:t>
            </w:r>
          </w:p>
        </w:tc>
        <w:tc>
          <w:tcPr>
            <w:tcW w:w="6129" w:type="dxa"/>
            <w:gridSpan w:val="2"/>
            <w:shd w:val="clear" w:color="auto" w:fill="auto"/>
          </w:tcPr>
          <w:p w:rsidR="00AB7B3E" w:rsidRPr="001367CC" w:rsidRDefault="00156F68" w:rsidP="00842CC2">
            <w:pPr>
              <w:autoSpaceDE w:val="0"/>
              <w:autoSpaceDN w:val="0"/>
              <w:adjustRightInd w:val="0"/>
              <w:jc w:val="both"/>
              <w:rPr>
                <w:rFonts w:eastAsiaTheme="minorHAnsi"/>
                <w:b/>
                <w:sz w:val="24"/>
                <w:szCs w:val="24"/>
                <w:lang w:eastAsia="en-US"/>
              </w:rPr>
            </w:pPr>
            <w:r w:rsidRPr="001367CC">
              <w:rPr>
                <w:rFonts w:eastAsiaTheme="minorHAnsi"/>
                <w:b/>
                <w:sz w:val="24"/>
                <w:szCs w:val="24"/>
                <w:lang w:eastAsia="en-US"/>
              </w:rPr>
              <w:t xml:space="preserve">Не </w:t>
            </w:r>
            <w:proofErr w:type="gramStart"/>
            <w:r w:rsidRPr="001367CC">
              <w:rPr>
                <w:rFonts w:eastAsiaTheme="minorHAnsi"/>
                <w:b/>
                <w:sz w:val="24"/>
                <w:szCs w:val="24"/>
                <w:lang w:eastAsia="en-US"/>
              </w:rPr>
              <w:t>установлен</w:t>
            </w:r>
            <w:proofErr w:type="gramEnd"/>
            <w:r w:rsidR="00AB7B3E" w:rsidRPr="001367CC">
              <w:rPr>
                <w:rFonts w:eastAsiaTheme="minorHAnsi"/>
                <w:b/>
                <w:sz w:val="24"/>
                <w:szCs w:val="24"/>
                <w:lang w:eastAsia="en-US"/>
              </w:rPr>
              <w:t xml:space="preserve"> </w:t>
            </w:r>
          </w:p>
        </w:tc>
      </w:tr>
      <w:tr w:rsidR="00AB7B3E" w:rsidRPr="00D44850" w:rsidTr="00D3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10348" w:type="dxa"/>
            <w:gridSpan w:val="5"/>
          </w:tcPr>
          <w:p w:rsidR="00AB7B3E" w:rsidRPr="00287871" w:rsidRDefault="00AB7B3E" w:rsidP="009A0405">
            <w:pPr>
              <w:widowControl w:val="0"/>
              <w:suppressAutoHyphens/>
              <w:jc w:val="both"/>
              <w:rPr>
                <w:b/>
                <w:sz w:val="24"/>
                <w:szCs w:val="24"/>
              </w:rPr>
            </w:pPr>
            <w:bookmarkStart w:id="7" w:name="ж"/>
            <w:bookmarkEnd w:id="7"/>
            <w:r w:rsidRPr="00287871">
              <w:rPr>
                <w:b/>
                <w:sz w:val="24"/>
                <w:szCs w:val="24"/>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AB7B3E" w:rsidRPr="00D44850" w:rsidTr="00D3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keepLines/>
              <w:jc w:val="both"/>
              <w:rPr>
                <w:sz w:val="24"/>
                <w:szCs w:val="24"/>
              </w:rPr>
            </w:pPr>
            <w:r w:rsidRPr="00287871">
              <w:rPr>
                <w:sz w:val="24"/>
                <w:szCs w:val="24"/>
              </w:rPr>
              <w:t>Дата и время окончания срока подачи заявок на участие в электронном аукционе</w:t>
            </w:r>
          </w:p>
        </w:tc>
        <w:tc>
          <w:tcPr>
            <w:tcW w:w="6129" w:type="dxa"/>
            <w:gridSpan w:val="2"/>
          </w:tcPr>
          <w:p w:rsidR="00AB7B3E" w:rsidRPr="00287871" w:rsidRDefault="00735717" w:rsidP="00364F97">
            <w:pPr>
              <w:jc w:val="both"/>
              <w:rPr>
                <w:b/>
                <w:sz w:val="24"/>
                <w:szCs w:val="24"/>
              </w:rPr>
            </w:pPr>
            <w:r>
              <w:rPr>
                <w:b/>
                <w:sz w:val="24"/>
                <w:szCs w:val="24"/>
              </w:rPr>
              <w:t>29 октября</w:t>
            </w:r>
            <w:r w:rsidR="00AB7B3E">
              <w:rPr>
                <w:b/>
                <w:sz w:val="24"/>
                <w:szCs w:val="24"/>
              </w:rPr>
              <w:t xml:space="preserve"> </w:t>
            </w:r>
            <w:r w:rsidR="00AB7B3E" w:rsidRPr="00287871">
              <w:rPr>
                <w:b/>
                <w:sz w:val="24"/>
                <w:szCs w:val="24"/>
              </w:rPr>
              <w:t>201</w:t>
            </w:r>
            <w:r w:rsidR="00AB7B3E">
              <w:rPr>
                <w:b/>
                <w:sz w:val="24"/>
                <w:szCs w:val="24"/>
              </w:rPr>
              <w:t>8</w:t>
            </w:r>
            <w:r w:rsidR="00AB7B3E" w:rsidRPr="00287871">
              <w:rPr>
                <w:b/>
                <w:sz w:val="24"/>
                <w:szCs w:val="24"/>
              </w:rPr>
              <w:t xml:space="preserve"> года до 08:00</w:t>
            </w:r>
          </w:p>
        </w:tc>
      </w:tr>
      <w:tr w:rsidR="00AB7B3E" w:rsidRPr="00D44850" w:rsidTr="007D2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keepLines/>
              <w:jc w:val="both"/>
              <w:rPr>
                <w:sz w:val="24"/>
                <w:szCs w:val="24"/>
              </w:rPr>
            </w:pPr>
            <w:r w:rsidRPr="00364F97">
              <w:rPr>
                <w:sz w:val="24"/>
                <w:szCs w:val="24"/>
              </w:rPr>
              <w:t>Дата окончания срока рассмотрения заявок на участие в электронном аукционе</w:t>
            </w:r>
          </w:p>
        </w:tc>
        <w:tc>
          <w:tcPr>
            <w:tcW w:w="6129" w:type="dxa"/>
            <w:gridSpan w:val="2"/>
          </w:tcPr>
          <w:p w:rsidR="00AB7B3E" w:rsidRPr="00287871" w:rsidRDefault="00735717" w:rsidP="00375C0E">
            <w:pPr>
              <w:jc w:val="both"/>
              <w:rPr>
                <w:b/>
                <w:sz w:val="24"/>
                <w:szCs w:val="24"/>
              </w:rPr>
            </w:pPr>
            <w:r>
              <w:rPr>
                <w:b/>
                <w:sz w:val="24"/>
                <w:szCs w:val="24"/>
              </w:rPr>
              <w:t>30 октября</w:t>
            </w:r>
            <w:r w:rsidR="00AB7B3E">
              <w:rPr>
                <w:b/>
                <w:sz w:val="24"/>
                <w:szCs w:val="24"/>
              </w:rPr>
              <w:t xml:space="preserve"> </w:t>
            </w:r>
            <w:r w:rsidR="00AB7B3E" w:rsidRPr="00287871">
              <w:rPr>
                <w:b/>
                <w:sz w:val="24"/>
                <w:szCs w:val="24"/>
              </w:rPr>
              <w:t>201</w:t>
            </w:r>
            <w:r w:rsidR="00AB7B3E">
              <w:rPr>
                <w:b/>
                <w:sz w:val="24"/>
                <w:szCs w:val="24"/>
              </w:rPr>
              <w:t>8</w:t>
            </w:r>
            <w:r w:rsidR="00AB7B3E" w:rsidRPr="00287871">
              <w:rPr>
                <w:b/>
                <w:sz w:val="24"/>
                <w:szCs w:val="24"/>
              </w:rPr>
              <w:t xml:space="preserve"> года</w:t>
            </w:r>
          </w:p>
        </w:tc>
      </w:tr>
      <w:tr w:rsidR="00AB7B3E" w:rsidRPr="00D44850" w:rsidTr="007D2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keepLines/>
              <w:jc w:val="both"/>
              <w:rPr>
                <w:sz w:val="24"/>
                <w:szCs w:val="24"/>
              </w:rPr>
            </w:pPr>
            <w:r w:rsidRPr="00287871">
              <w:rPr>
                <w:sz w:val="24"/>
                <w:szCs w:val="24"/>
              </w:rPr>
              <w:t>Дата проведения электронного аукциона</w:t>
            </w:r>
          </w:p>
        </w:tc>
        <w:tc>
          <w:tcPr>
            <w:tcW w:w="6129" w:type="dxa"/>
            <w:gridSpan w:val="2"/>
          </w:tcPr>
          <w:p w:rsidR="00AB7B3E" w:rsidRPr="00287871" w:rsidRDefault="00735717" w:rsidP="00375C0E">
            <w:pPr>
              <w:jc w:val="both"/>
              <w:rPr>
                <w:b/>
                <w:sz w:val="24"/>
                <w:szCs w:val="24"/>
              </w:rPr>
            </w:pPr>
            <w:r>
              <w:rPr>
                <w:b/>
                <w:sz w:val="24"/>
                <w:szCs w:val="24"/>
              </w:rPr>
              <w:t>02 ноября</w:t>
            </w:r>
            <w:r w:rsidR="00AB7B3E">
              <w:rPr>
                <w:b/>
                <w:sz w:val="24"/>
                <w:szCs w:val="24"/>
              </w:rPr>
              <w:t xml:space="preserve"> </w:t>
            </w:r>
            <w:r w:rsidR="00AB7B3E" w:rsidRPr="00287871">
              <w:rPr>
                <w:b/>
                <w:sz w:val="24"/>
                <w:szCs w:val="24"/>
              </w:rPr>
              <w:t>201</w:t>
            </w:r>
            <w:r w:rsidR="00AB7B3E">
              <w:rPr>
                <w:b/>
                <w:sz w:val="24"/>
                <w:szCs w:val="24"/>
              </w:rPr>
              <w:t>8</w:t>
            </w:r>
            <w:r w:rsidR="00AB7B3E" w:rsidRPr="00287871">
              <w:rPr>
                <w:b/>
                <w:sz w:val="24"/>
                <w:szCs w:val="24"/>
              </w:rPr>
              <w:t xml:space="preserve"> года</w:t>
            </w:r>
          </w:p>
        </w:tc>
      </w:tr>
      <w:tr w:rsidR="00AB7B3E" w:rsidRPr="00D44850" w:rsidTr="007D2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Pr>
          <w:p w:rsidR="00AB7B3E" w:rsidRPr="00287871" w:rsidRDefault="00AB7B3E" w:rsidP="0053004E">
            <w:pPr>
              <w:widowControl w:val="0"/>
              <w:suppressAutoHyphens/>
              <w:jc w:val="both"/>
              <w:rPr>
                <w:b/>
                <w:sz w:val="24"/>
                <w:szCs w:val="24"/>
              </w:rPr>
            </w:pPr>
            <w:bookmarkStart w:id="8" w:name="з"/>
            <w:bookmarkEnd w:id="8"/>
            <w:r w:rsidRPr="00287871">
              <w:rPr>
                <w:b/>
                <w:sz w:val="24"/>
                <w:szCs w:val="24"/>
              </w:rPr>
              <w:t>Обеспечение исполнения контракта</w:t>
            </w:r>
          </w:p>
        </w:tc>
      </w:tr>
      <w:tr w:rsidR="00AB7B3E" w:rsidRPr="00D44850" w:rsidTr="007D29D1">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keepLines/>
              <w:jc w:val="both"/>
              <w:rPr>
                <w:sz w:val="24"/>
                <w:szCs w:val="24"/>
              </w:rPr>
            </w:pPr>
            <w:r w:rsidRPr="00287871">
              <w:rPr>
                <w:sz w:val="24"/>
                <w:szCs w:val="24"/>
              </w:rPr>
              <w:t>Размер обеспечения исполнения контракта</w:t>
            </w:r>
          </w:p>
        </w:tc>
        <w:tc>
          <w:tcPr>
            <w:tcW w:w="6129" w:type="dxa"/>
            <w:gridSpan w:val="2"/>
          </w:tcPr>
          <w:p w:rsidR="00AB7B3E" w:rsidRPr="00287871" w:rsidRDefault="00156F68" w:rsidP="000F2D76">
            <w:pPr>
              <w:jc w:val="both"/>
              <w:rPr>
                <w:sz w:val="24"/>
                <w:szCs w:val="24"/>
              </w:rPr>
            </w:pPr>
            <w:r>
              <w:rPr>
                <w:b/>
                <w:sz w:val="24"/>
                <w:szCs w:val="24"/>
              </w:rPr>
              <w:t>5</w:t>
            </w:r>
            <w:r w:rsidR="00AB7B3E" w:rsidRPr="00BD0164">
              <w:rPr>
                <w:b/>
                <w:sz w:val="24"/>
                <w:szCs w:val="24"/>
              </w:rPr>
              <w:t xml:space="preserve"> </w:t>
            </w:r>
            <w:r w:rsidR="00AB7B3E" w:rsidRPr="00287871">
              <w:rPr>
                <w:sz w:val="24"/>
                <w:szCs w:val="24"/>
              </w:rPr>
              <w:t>% от начальной (максимальной) цены контракта</w:t>
            </w:r>
          </w:p>
        </w:tc>
      </w:tr>
      <w:tr w:rsidR="00AB7B3E" w:rsidRPr="00D44850" w:rsidTr="00040A27">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keepLines/>
              <w:jc w:val="both"/>
              <w:rPr>
                <w:sz w:val="24"/>
                <w:szCs w:val="24"/>
              </w:rPr>
            </w:pPr>
            <w:r w:rsidRPr="00287871">
              <w:rPr>
                <w:sz w:val="24"/>
                <w:szCs w:val="24"/>
              </w:rPr>
              <w:t>Срок и порядок предоставления обеспечения исполнения контракта</w:t>
            </w:r>
          </w:p>
        </w:tc>
        <w:tc>
          <w:tcPr>
            <w:tcW w:w="6129" w:type="dxa"/>
            <w:gridSpan w:val="2"/>
            <w:shd w:val="clear" w:color="auto" w:fill="auto"/>
          </w:tcPr>
          <w:p w:rsidR="00AB7B3E" w:rsidRPr="00E43F02" w:rsidRDefault="00AB7B3E" w:rsidP="00E43F02">
            <w:pPr>
              <w:autoSpaceDE w:val="0"/>
              <w:autoSpaceDN w:val="0"/>
              <w:adjustRightInd w:val="0"/>
              <w:jc w:val="both"/>
              <w:rPr>
                <w:rFonts w:eastAsiaTheme="minorHAnsi"/>
                <w:sz w:val="24"/>
                <w:szCs w:val="24"/>
                <w:lang w:eastAsia="en-US"/>
              </w:rPr>
            </w:pPr>
            <w:r w:rsidRPr="00364F97">
              <w:rPr>
                <w:rFonts w:eastAsiaTheme="minorHAnsi"/>
                <w:sz w:val="24"/>
                <w:szCs w:val="24"/>
                <w:lang w:eastAsia="en-US"/>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tc>
      </w:tr>
      <w:tr w:rsidR="00AB7B3E" w:rsidRPr="00D44850" w:rsidTr="007D29D1">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94DC2" w:rsidRDefault="00AB7B3E" w:rsidP="009B7016">
            <w:pPr>
              <w:keepLines/>
              <w:jc w:val="both"/>
              <w:rPr>
                <w:sz w:val="24"/>
                <w:szCs w:val="24"/>
              </w:rPr>
            </w:pPr>
            <w:r w:rsidRPr="00294DC2">
              <w:rPr>
                <w:sz w:val="24"/>
                <w:szCs w:val="24"/>
              </w:rPr>
              <w:t xml:space="preserve">Требования к обеспечению исполнения контракта, </w:t>
            </w:r>
            <w:r w:rsidRPr="00294DC2">
              <w:rPr>
                <w:rFonts w:eastAsiaTheme="minorHAnsi"/>
                <w:sz w:val="24"/>
                <w:szCs w:val="24"/>
                <w:lang w:eastAsia="en-US"/>
              </w:rPr>
              <w:t xml:space="preserve">информация о банковском сопровождении контракта в соответствии со </w:t>
            </w:r>
            <w:hyperlink r:id="rId23" w:history="1">
              <w:r w:rsidRPr="00294DC2">
                <w:rPr>
                  <w:rStyle w:val="ac"/>
                  <w:rFonts w:eastAsiaTheme="minorHAnsi"/>
                  <w:sz w:val="24"/>
                  <w:szCs w:val="24"/>
                  <w:lang w:eastAsia="en-US"/>
                </w:rPr>
                <w:t>статьей 35</w:t>
              </w:r>
            </w:hyperlink>
            <w:r w:rsidRPr="00294DC2">
              <w:rPr>
                <w:rFonts w:eastAsiaTheme="minorHAnsi"/>
                <w:sz w:val="24"/>
                <w:szCs w:val="24"/>
                <w:lang w:eastAsia="en-US"/>
              </w:rPr>
              <w:t xml:space="preserve"> настоящего Федерального закона</w:t>
            </w:r>
          </w:p>
        </w:tc>
        <w:tc>
          <w:tcPr>
            <w:tcW w:w="6129" w:type="dxa"/>
            <w:gridSpan w:val="2"/>
          </w:tcPr>
          <w:p w:rsidR="00AB7B3E" w:rsidRPr="00287871" w:rsidRDefault="00AB7B3E" w:rsidP="00CF2A6F">
            <w:pPr>
              <w:tabs>
                <w:tab w:val="left" w:pos="317"/>
                <w:tab w:val="left" w:pos="541"/>
                <w:tab w:val="left" w:pos="841"/>
                <w:tab w:val="left" w:pos="1126"/>
              </w:tabs>
              <w:jc w:val="both"/>
              <w:rPr>
                <w:sz w:val="24"/>
                <w:szCs w:val="24"/>
              </w:rPr>
            </w:pPr>
            <w:r w:rsidRPr="00287871">
              <w:rPr>
                <w:sz w:val="24"/>
                <w:szCs w:val="24"/>
              </w:rPr>
              <w:t xml:space="preserve">1.Исполнение контракта может обеспечиваться предоставлением </w:t>
            </w:r>
            <w:r w:rsidRPr="00287871">
              <w:rPr>
                <w:b/>
                <w:sz w:val="24"/>
                <w:szCs w:val="24"/>
              </w:rPr>
              <w:t>банковской гарантии</w:t>
            </w:r>
            <w:r w:rsidRPr="00287871">
              <w:rPr>
                <w:sz w:val="24"/>
                <w:szCs w:val="24"/>
              </w:rPr>
              <w:t xml:space="preserve">, выданной банком и соответствующей требованиям статьи 45 Федерального закона, </w:t>
            </w:r>
            <w:r w:rsidRPr="00287871">
              <w:rPr>
                <w:b/>
                <w:sz w:val="24"/>
                <w:szCs w:val="24"/>
              </w:rPr>
              <w:t>или внесением денежных средств</w:t>
            </w:r>
            <w:r w:rsidRPr="00287871">
              <w:rPr>
                <w:sz w:val="24"/>
                <w:szCs w:val="24"/>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B7B3E" w:rsidRPr="00287871" w:rsidRDefault="00AB7B3E" w:rsidP="00131AA4">
            <w:pPr>
              <w:tabs>
                <w:tab w:val="left" w:pos="317"/>
              </w:tabs>
              <w:jc w:val="both"/>
              <w:rPr>
                <w:sz w:val="24"/>
                <w:szCs w:val="24"/>
              </w:rPr>
            </w:pPr>
            <w:r w:rsidRPr="00287871">
              <w:rPr>
                <w:sz w:val="24"/>
                <w:szCs w:val="24"/>
              </w:rPr>
              <w:t>Способ обеспечения исполнения контракта определяется участником закупки, с которым заключается контракт, самостоятельно.</w:t>
            </w:r>
          </w:p>
          <w:p w:rsidR="00AB7B3E" w:rsidRPr="00287871" w:rsidRDefault="00AB7B3E" w:rsidP="00131AA4">
            <w:pPr>
              <w:tabs>
                <w:tab w:val="left" w:pos="317"/>
              </w:tabs>
              <w:jc w:val="both"/>
              <w:rPr>
                <w:sz w:val="24"/>
                <w:szCs w:val="24"/>
              </w:rPr>
            </w:pPr>
            <w:r w:rsidRPr="00287871">
              <w:rPr>
                <w:sz w:val="24"/>
                <w:szCs w:val="24"/>
              </w:rPr>
              <w:t>Срок действия банковской гарантии должен превышать срок действия контракта не менее чем на один месяц.</w:t>
            </w:r>
          </w:p>
          <w:p w:rsidR="00AB7B3E" w:rsidRPr="00287871" w:rsidRDefault="00AB7B3E" w:rsidP="00131AA4">
            <w:pPr>
              <w:tabs>
                <w:tab w:val="left" w:pos="317"/>
              </w:tabs>
              <w:jc w:val="both"/>
              <w:rPr>
                <w:sz w:val="24"/>
                <w:szCs w:val="24"/>
              </w:rPr>
            </w:pPr>
            <w:r w:rsidRPr="00287871">
              <w:rPr>
                <w:sz w:val="24"/>
                <w:szCs w:val="24"/>
              </w:rPr>
              <w:t>2.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AB7B3E" w:rsidRDefault="00AB7B3E" w:rsidP="004027C1">
            <w:pPr>
              <w:tabs>
                <w:tab w:val="left" w:pos="317"/>
              </w:tabs>
              <w:jc w:val="both"/>
              <w:rPr>
                <w:sz w:val="24"/>
                <w:szCs w:val="24"/>
              </w:rPr>
            </w:pPr>
            <w:r w:rsidRPr="00287871">
              <w:rPr>
                <w:sz w:val="24"/>
                <w:szCs w:val="24"/>
              </w:rPr>
              <w:lastRenderedPageBreak/>
              <w:t xml:space="preserve">3. </w:t>
            </w:r>
            <w:r w:rsidRPr="00364F97">
              <w:rPr>
                <w:sz w:val="24"/>
                <w:szCs w:val="24"/>
              </w:rPr>
              <w:t>В случае,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AB7B3E" w:rsidRPr="00287871" w:rsidRDefault="00AB7B3E" w:rsidP="004027C1">
            <w:pPr>
              <w:tabs>
                <w:tab w:val="left" w:pos="317"/>
              </w:tabs>
              <w:jc w:val="both"/>
              <w:rPr>
                <w:sz w:val="24"/>
                <w:szCs w:val="24"/>
              </w:rPr>
            </w:pPr>
            <w:r>
              <w:rPr>
                <w:sz w:val="24"/>
                <w:szCs w:val="24"/>
              </w:rPr>
              <w:t>Банковское сопровождение контракта не предусмотрено.</w:t>
            </w:r>
          </w:p>
        </w:tc>
      </w:tr>
      <w:tr w:rsidR="00AB7B3E" w:rsidRPr="00D44850" w:rsidTr="007D29D1">
        <w:tc>
          <w:tcPr>
            <w:tcW w:w="10348" w:type="dxa"/>
            <w:gridSpan w:val="5"/>
          </w:tcPr>
          <w:p w:rsidR="00AB7B3E" w:rsidRPr="00287871" w:rsidRDefault="00AB7B3E" w:rsidP="001A7E19">
            <w:pPr>
              <w:pStyle w:val="ConsPlusNormal"/>
              <w:keepLines/>
              <w:ind w:firstLine="0"/>
              <w:rPr>
                <w:rFonts w:ascii="Times New Roman" w:hAnsi="Times New Roman"/>
                <w:b/>
                <w:sz w:val="24"/>
                <w:szCs w:val="24"/>
              </w:rPr>
            </w:pPr>
            <w:r w:rsidRPr="00287871">
              <w:rPr>
                <w:rFonts w:ascii="Times New Roman" w:hAnsi="Times New Roman"/>
                <w:b/>
                <w:sz w:val="24"/>
                <w:szCs w:val="24"/>
              </w:rPr>
              <w:lastRenderedPageBreak/>
              <w:t>Сведения о заключении контракта</w:t>
            </w:r>
          </w:p>
        </w:tc>
      </w:tr>
      <w:tr w:rsidR="00AB7B3E" w:rsidRPr="00D44850" w:rsidTr="007D29D1">
        <w:trPr>
          <w:trHeight w:val="1242"/>
        </w:trPr>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343634" w:rsidRDefault="00AB7B3E" w:rsidP="009B7016">
            <w:pPr>
              <w:pStyle w:val="3"/>
              <w:keepNext w:val="0"/>
              <w:keepLines/>
              <w:jc w:val="both"/>
              <w:rPr>
                <w:b w:val="0"/>
                <w:snapToGrid w:val="0"/>
              </w:rPr>
            </w:pPr>
            <w:r w:rsidRPr="00343634">
              <w:rPr>
                <w:b w:val="0"/>
                <w:snapToGrid w:val="0"/>
              </w:rPr>
              <w:t>Информация о контрактной службе, контрактном управляющем, ответственных за заключение контракта</w:t>
            </w:r>
          </w:p>
        </w:tc>
        <w:tc>
          <w:tcPr>
            <w:tcW w:w="6129" w:type="dxa"/>
            <w:gridSpan w:val="2"/>
          </w:tcPr>
          <w:p w:rsidR="00AB7B3E" w:rsidRPr="00343634" w:rsidRDefault="00405A3B" w:rsidP="00405A3B">
            <w:pPr>
              <w:jc w:val="both"/>
              <w:rPr>
                <w:b/>
                <w:sz w:val="24"/>
                <w:szCs w:val="24"/>
              </w:rPr>
            </w:pPr>
            <w:r w:rsidRPr="00085FD8">
              <w:rPr>
                <w:sz w:val="24"/>
                <w:szCs w:val="24"/>
              </w:rPr>
              <w:t xml:space="preserve">Указана </w:t>
            </w:r>
            <w:r w:rsidRPr="00085FD8">
              <w:rPr>
                <w:bCs/>
                <w:sz w:val="24"/>
                <w:szCs w:val="24"/>
              </w:rPr>
              <w:t xml:space="preserve">в Приложении № 1 к разделу </w:t>
            </w:r>
            <w:r w:rsidRPr="00085FD8">
              <w:rPr>
                <w:bCs/>
                <w:sz w:val="24"/>
                <w:szCs w:val="24"/>
                <w:lang w:val="en-US"/>
              </w:rPr>
              <w:t>I</w:t>
            </w:r>
            <w:r w:rsidRPr="00085FD8">
              <w:rPr>
                <w:bCs/>
                <w:sz w:val="24"/>
                <w:szCs w:val="24"/>
              </w:rPr>
              <w:t xml:space="preserve">. Информационная карта документации о совместном </w:t>
            </w:r>
            <w:r>
              <w:rPr>
                <w:bCs/>
                <w:sz w:val="24"/>
                <w:szCs w:val="24"/>
              </w:rPr>
              <w:t>электронном аукционе</w:t>
            </w:r>
          </w:p>
        </w:tc>
      </w:tr>
      <w:tr w:rsidR="00AB7B3E" w:rsidRPr="00D44850" w:rsidTr="007D29D1">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pStyle w:val="3"/>
              <w:keepNext w:val="0"/>
              <w:keepLines/>
              <w:jc w:val="both"/>
              <w:rPr>
                <w:b w:val="0"/>
                <w:snapToGrid w:val="0"/>
              </w:rPr>
            </w:pPr>
            <w:r w:rsidRPr="00287871">
              <w:rPr>
                <w:b w:val="0"/>
                <w:snapToGrid w:val="0"/>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6129" w:type="dxa"/>
            <w:gridSpan w:val="2"/>
          </w:tcPr>
          <w:p w:rsidR="00AB7B3E" w:rsidRPr="00287871" w:rsidRDefault="00AB7B3E" w:rsidP="009B7016">
            <w:pPr>
              <w:autoSpaceDE w:val="0"/>
              <w:autoSpaceDN w:val="0"/>
              <w:adjustRightInd w:val="0"/>
              <w:jc w:val="both"/>
              <w:rPr>
                <w:sz w:val="24"/>
                <w:szCs w:val="24"/>
              </w:rPr>
            </w:pPr>
            <w:r w:rsidRPr="00287871">
              <w:rPr>
                <w:sz w:val="24"/>
                <w:szCs w:val="24"/>
              </w:rPr>
              <w:t>В течение пяти дней с даты размещения заказчиком в единой информационной системе проекта контракта</w:t>
            </w:r>
          </w:p>
        </w:tc>
      </w:tr>
      <w:tr w:rsidR="00AB7B3E" w:rsidRPr="00D44850" w:rsidTr="007D29D1">
        <w:tc>
          <w:tcPr>
            <w:tcW w:w="675" w:type="dxa"/>
          </w:tcPr>
          <w:p w:rsidR="00AB7B3E" w:rsidRPr="00287871" w:rsidRDefault="00AB7B3E" w:rsidP="009A29DA">
            <w:pPr>
              <w:keepLines/>
              <w:numPr>
                <w:ilvl w:val="0"/>
                <w:numId w:val="1"/>
              </w:numPr>
              <w:ind w:left="0" w:firstLine="0"/>
              <w:rPr>
                <w:sz w:val="24"/>
                <w:szCs w:val="24"/>
              </w:rPr>
            </w:pPr>
          </w:p>
        </w:tc>
        <w:tc>
          <w:tcPr>
            <w:tcW w:w="3544" w:type="dxa"/>
            <w:gridSpan w:val="2"/>
          </w:tcPr>
          <w:p w:rsidR="00AB7B3E" w:rsidRPr="00287871" w:rsidRDefault="00AB7B3E" w:rsidP="009B7016">
            <w:pPr>
              <w:pStyle w:val="3"/>
              <w:keepNext w:val="0"/>
              <w:keepLines/>
              <w:jc w:val="both"/>
              <w:rPr>
                <w:b w:val="0"/>
                <w:snapToGrid w:val="0"/>
              </w:rPr>
            </w:pPr>
            <w:r w:rsidRPr="00287871">
              <w:rPr>
                <w:b w:val="0"/>
                <w:snapToGrid w:val="0"/>
              </w:rPr>
              <w:t>Условия признания победителя электронного аукциона или иного участника электронного аукциона уклонившимся от заключения контракта</w:t>
            </w:r>
          </w:p>
        </w:tc>
        <w:tc>
          <w:tcPr>
            <w:tcW w:w="6129" w:type="dxa"/>
            <w:gridSpan w:val="2"/>
          </w:tcPr>
          <w:p w:rsidR="00AB7B3E" w:rsidRPr="00757A08" w:rsidRDefault="00AB7B3E" w:rsidP="00DA2665">
            <w:pPr>
              <w:autoSpaceDE w:val="0"/>
              <w:autoSpaceDN w:val="0"/>
              <w:adjustRightInd w:val="0"/>
              <w:jc w:val="both"/>
              <w:rPr>
                <w:rFonts w:eastAsiaTheme="minorHAnsi"/>
                <w:bCs/>
                <w:sz w:val="24"/>
                <w:szCs w:val="24"/>
                <w:lang w:eastAsia="en-US"/>
              </w:rPr>
            </w:pPr>
            <w:r w:rsidRPr="00757A08">
              <w:rPr>
                <w:rFonts w:eastAsiaTheme="minorHAnsi"/>
                <w:bCs/>
                <w:sz w:val="24"/>
                <w:szCs w:val="24"/>
                <w:lang w:eastAsia="en-US"/>
              </w:rPr>
              <w:t xml:space="preserve">Победитель электронной процедуры (за исключением победителя, предусмотренного </w:t>
            </w:r>
            <w:hyperlink r:id="rId24" w:history="1">
              <w:r w:rsidRPr="00757A08">
                <w:rPr>
                  <w:rFonts w:eastAsiaTheme="minorHAnsi"/>
                  <w:bCs/>
                  <w:color w:val="0000FF"/>
                  <w:sz w:val="24"/>
                  <w:szCs w:val="24"/>
                  <w:lang w:eastAsia="en-US"/>
                </w:rPr>
                <w:t>частью 14</w:t>
              </w:r>
            </w:hyperlink>
            <w:r w:rsidRPr="00757A08">
              <w:rPr>
                <w:rFonts w:eastAsiaTheme="minorHAnsi"/>
                <w:bCs/>
                <w:sz w:val="24"/>
                <w:szCs w:val="24"/>
                <w:lang w:eastAsia="en-US"/>
              </w:rPr>
              <w:t xml:space="preserve"> статьи</w:t>
            </w:r>
            <w:r>
              <w:rPr>
                <w:rFonts w:eastAsiaTheme="minorHAnsi"/>
                <w:bCs/>
                <w:sz w:val="24"/>
                <w:szCs w:val="24"/>
                <w:lang w:eastAsia="en-US"/>
              </w:rPr>
              <w:t xml:space="preserve"> 83.2 Федерального закона</w:t>
            </w:r>
            <w:r w:rsidRPr="00757A08">
              <w:rPr>
                <w:rFonts w:eastAsiaTheme="minorHAnsi"/>
                <w:bCs/>
                <w:sz w:val="24"/>
                <w:szCs w:val="24"/>
                <w:lang w:eastAsia="en-US"/>
              </w:rPr>
              <w:t>) признается заказчиком уклонившимся от заключения контракта в случае, если в сроки, предусмотренные статьей</w:t>
            </w:r>
            <w:r>
              <w:rPr>
                <w:rFonts w:eastAsiaTheme="minorHAnsi"/>
                <w:bCs/>
                <w:sz w:val="24"/>
                <w:szCs w:val="24"/>
                <w:lang w:eastAsia="en-US"/>
              </w:rPr>
              <w:t xml:space="preserve"> 83.2 Федерального закона</w:t>
            </w:r>
            <w:r w:rsidRPr="00757A08">
              <w:rPr>
                <w:rFonts w:eastAsiaTheme="minorHAnsi"/>
                <w:bCs/>
                <w:sz w:val="24"/>
                <w:szCs w:val="24"/>
                <w:lang w:eastAsia="en-US"/>
              </w:rPr>
              <w:t>, он не направил заказчику проект контракта, подписанный лицом, имею</w:t>
            </w:r>
            <w:r>
              <w:rPr>
                <w:rFonts w:eastAsiaTheme="minorHAnsi"/>
                <w:bCs/>
                <w:sz w:val="24"/>
                <w:szCs w:val="24"/>
                <w:lang w:eastAsia="en-US"/>
              </w:rPr>
              <w:t xml:space="preserve">щим право действовать от имени </w:t>
            </w:r>
            <w:r w:rsidRPr="00757A08">
              <w:rPr>
                <w:rFonts w:eastAsiaTheme="minorHAnsi"/>
                <w:bCs/>
                <w:sz w:val="24"/>
                <w:szCs w:val="24"/>
                <w:lang w:eastAsia="en-US"/>
              </w:rPr>
              <w:t xml:space="preserve">победителя, или не направил протокол разногласий, предусмотренный </w:t>
            </w:r>
            <w:hyperlink r:id="rId25" w:history="1">
              <w:r w:rsidRPr="00757A08">
                <w:rPr>
                  <w:rFonts w:eastAsiaTheme="minorHAnsi"/>
                  <w:bCs/>
                  <w:color w:val="0000FF"/>
                  <w:sz w:val="24"/>
                  <w:szCs w:val="24"/>
                  <w:lang w:eastAsia="en-US"/>
                </w:rPr>
                <w:t>частью 4</w:t>
              </w:r>
            </w:hyperlink>
            <w:r w:rsidRPr="00757A08">
              <w:rPr>
                <w:rFonts w:eastAsiaTheme="minorHAnsi"/>
                <w:bCs/>
                <w:sz w:val="24"/>
                <w:szCs w:val="24"/>
                <w:lang w:eastAsia="en-US"/>
              </w:rPr>
              <w:t xml:space="preserve"> статьи</w:t>
            </w:r>
            <w:r>
              <w:rPr>
                <w:rFonts w:eastAsiaTheme="minorHAnsi"/>
                <w:bCs/>
                <w:sz w:val="24"/>
                <w:szCs w:val="24"/>
                <w:lang w:eastAsia="en-US"/>
              </w:rPr>
              <w:t xml:space="preserve"> 83.2 Федерального закона</w:t>
            </w:r>
            <w:r w:rsidRPr="00757A08">
              <w:rPr>
                <w:rFonts w:eastAsiaTheme="minorHAnsi"/>
                <w:bCs/>
                <w:sz w:val="24"/>
                <w:szCs w:val="24"/>
                <w:lang w:eastAsia="en-US"/>
              </w:rPr>
              <w:t xml:space="preserve">, или не исполнил требования, предусмотренные </w:t>
            </w:r>
            <w:hyperlink r:id="rId26" w:history="1">
              <w:r w:rsidRPr="00757A08">
                <w:rPr>
                  <w:rFonts w:eastAsiaTheme="minorHAnsi"/>
                  <w:bCs/>
                  <w:color w:val="0000FF"/>
                  <w:sz w:val="24"/>
                  <w:szCs w:val="24"/>
                  <w:lang w:eastAsia="en-US"/>
                </w:rPr>
                <w:t>статьей 37</w:t>
              </w:r>
            </w:hyperlink>
            <w:r w:rsidRPr="00757A08">
              <w:rPr>
                <w:rFonts w:eastAsiaTheme="minorHAnsi"/>
                <w:bCs/>
                <w:sz w:val="24"/>
                <w:szCs w:val="24"/>
                <w:lang w:eastAsia="en-US"/>
              </w:rPr>
              <w:t xml:space="preserve">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7B3E" w:rsidRPr="00287871" w:rsidRDefault="00AB7B3E" w:rsidP="00DA2665">
            <w:pPr>
              <w:autoSpaceDE w:val="0"/>
              <w:autoSpaceDN w:val="0"/>
              <w:adjustRightInd w:val="0"/>
              <w:jc w:val="both"/>
              <w:rPr>
                <w:rFonts w:eastAsiaTheme="minorHAnsi"/>
                <w:sz w:val="24"/>
                <w:szCs w:val="24"/>
                <w:lang w:eastAsia="en-US"/>
              </w:rPr>
            </w:pPr>
            <w:r w:rsidRPr="00287871">
              <w:rPr>
                <w:rFonts w:eastAsiaTheme="minorHAnsi"/>
                <w:sz w:val="24"/>
                <w:szCs w:val="24"/>
                <w:lang w:eastAsia="en-US"/>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eastAsiaTheme="minorHAnsi"/>
                <w:sz w:val="24"/>
                <w:szCs w:val="24"/>
                <w:lang w:eastAsia="en-US"/>
              </w:rPr>
              <w:t>.</w:t>
            </w:r>
          </w:p>
        </w:tc>
      </w:tr>
      <w:tr w:rsidR="007B0E10" w:rsidRPr="00D44850" w:rsidTr="007D29D1">
        <w:tc>
          <w:tcPr>
            <w:tcW w:w="675" w:type="dxa"/>
          </w:tcPr>
          <w:p w:rsidR="007B0E10" w:rsidRPr="00287871" w:rsidRDefault="007B0E10" w:rsidP="009A29DA">
            <w:pPr>
              <w:keepLines/>
              <w:numPr>
                <w:ilvl w:val="0"/>
                <w:numId w:val="1"/>
              </w:numPr>
              <w:ind w:left="0" w:firstLine="0"/>
              <w:rPr>
                <w:sz w:val="24"/>
                <w:szCs w:val="24"/>
              </w:rPr>
            </w:pPr>
          </w:p>
        </w:tc>
        <w:tc>
          <w:tcPr>
            <w:tcW w:w="3544" w:type="dxa"/>
            <w:gridSpan w:val="2"/>
          </w:tcPr>
          <w:p w:rsidR="007B0E10" w:rsidRPr="000E5800" w:rsidRDefault="007B0E10" w:rsidP="00302256">
            <w:pPr>
              <w:pStyle w:val="3"/>
              <w:keepNext w:val="0"/>
              <w:keepLines/>
              <w:jc w:val="both"/>
              <w:rPr>
                <w:b w:val="0"/>
                <w:snapToGrid w:val="0"/>
              </w:rPr>
            </w:pPr>
            <w:r w:rsidRPr="000E5800">
              <w:rPr>
                <w:b w:val="0"/>
                <w:snapToGrid w:val="0"/>
              </w:rPr>
              <w:t xml:space="preserve">Возможность Заказчика при заключении Контракта </w:t>
            </w:r>
            <w:r w:rsidRPr="000E5800">
              <w:rPr>
                <w:rFonts w:eastAsiaTheme="minorHAnsi"/>
                <w:b w:val="0"/>
                <w:lang w:eastAsia="en-US"/>
              </w:rPr>
              <w:t xml:space="preserve">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129" w:type="dxa"/>
            <w:gridSpan w:val="2"/>
          </w:tcPr>
          <w:p w:rsidR="007B0E10" w:rsidRPr="000E5800" w:rsidRDefault="007B0E10" w:rsidP="00302256">
            <w:pPr>
              <w:autoSpaceDE w:val="0"/>
              <w:autoSpaceDN w:val="0"/>
              <w:adjustRightInd w:val="0"/>
              <w:jc w:val="both"/>
              <w:rPr>
                <w:rFonts w:eastAsiaTheme="minorHAnsi"/>
                <w:sz w:val="24"/>
                <w:szCs w:val="24"/>
                <w:lang w:eastAsia="en-US"/>
              </w:rPr>
            </w:pPr>
            <w:r w:rsidRPr="000E5800">
              <w:rPr>
                <w:rFonts w:eastAsiaTheme="minorHAnsi"/>
                <w:sz w:val="24"/>
                <w:szCs w:val="24"/>
                <w:lang w:eastAsia="en-US"/>
              </w:rPr>
              <w:t>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tc>
      </w:tr>
      <w:tr w:rsidR="007B0E10" w:rsidRPr="00D44850" w:rsidTr="007D29D1">
        <w:tc>
          <w:tcPr>
            <w:tcW w:w="675" w:type="dxa"/>
          </w:tcPr>
          <w:p w:rsidR="007B0E10" w:rsidRPr="00287871" w:rsidRDefault="007B0E10" w:rsidP="009A29DA">
            <w:pPr>
              <w:keepLines/>
              <w:numPr>
                <w:ilvl w:val="0"/>
                <w:numId w:val="1"/>
              </w:numPr>
              <w:ind w:left="0" w:firstLine="0"/>
              <w:rPr>
                <w:sz w:val="24"/>
                <w:szCs w:val="24"/>
              </w:rPr>
            </w:pPr>
          </w:p>
        </w:tc>
        <w:tc>
          <w:tcPr>
            <w:tcW w:w="3544" w:type="dxa"/>
            <w:gridSpan w:val="2"/>
          </w:tcPr>
          <w:p w:rsidR="007B0E10" w:rsidRPr="000E5800" w:rsidRDefault="007B0E10" w:rsidP="00302256">
            <w:pPr>
              <w:rPr>
                <w:sz w:val="24"/>
                <w:szCs w:val="24"/>
              </w:rPr>
            </w:pPr>
            <w:r w:rsidRPr="000E5800">
              <w:rPr>
                <w:sz w:val="24"/>
                <w:szCs w:val="24"/>
              </w:rPr>
              <w:t xml:space="preserve">Возможность снижения цены контракта без изменения предусмотренного контрактом </w:t>
            </w:r>
            <w:r w:rsidRPr="000E5800">
              <w:rPr>
                <w:sz w:val="24"/>
                <w:szCs w:val="24"/>
              </w:rPr>
              <w:lastRenderedPageBreak/>
              <w:t>количества товара, качества поставляемого товара и иных условий контракта по соглашению сторон</w:t>
            </w:r>
          </w:p>
        </w:tc>
        <w:tc>
          <w:tcPr>
            <w:tcW w:w="6129" w:type="dxa"/>
            <w:gridSpan w:val="2"/>
          </w:tcPr>
          <w:p w:rsidR="007B0E10" w:rsidRPr="000E5800" w:rsidRDefault="007B0E10" w:rsidP="00302256">
            <w:pPr>
              <w:autoSpaceDE w:val="0"/>
              <w:autoSpaceDN w:val="0"/>
              <w:adjustRightInd w:val="0"/>
              <w:jc w:val="both"/>
              <w:rPr>
                <w:rFonts w:eastAsiaTheme="minorHAnsi"/>
                <w:sz w:val="24"/>
                <w:szCs w:val="24"/>
                <w:lang w:eastAsia="en-US"/>
              </w:rPr>
            </w:pPr>
            <w:r w:rsidRPr="000E5800">
              <w:rPr>
                <w:rFonts w:eastAsiaTheme="minorHAnsi"/>
                <w:sz w:val="24"/>
                <w:szCs w:val="24"/>
                <w:lang w:eastAsia="en-US"/>
              </w:rPr>
              <w:lastRenderedPageBreak/>
              <w:t xml:space="preserve">Цена контракта может быть снижена по соглашению сторон </w:t>
            </w:r>
            <w:r w:rsidRPr="000E5800">
              <w:rPr>
                <w:sz w:val="24"/>
                <w:szCs w:val="24"/>
              </w:rPr>
              <w:t xml:space="preserve">без изменения предусмотренного контрактом количества товара, качества поставляемого товара и </w:t>
            </w:r>
            <w:r w:rsidRPr="000E5800">
              <w:rPr>
                <w:sz w:val="24"/>
                <w:szCs w:val="24"/>
              </w:rPr>
              <w:lastRenderedPageBreak/>
              <w:t>иных условий контракта</w:t>
            </w:r>
          </w:p>
        </w:tc>
      </w:tr>
      <w:tr w:rsidR="007B0E10" w:rsidRPr="00D44850" w:rsidTr="007D29D1">
        <w:tc>
          <w:tcPr>
            <w:tcW w:w="675" w:type="dxa"/>
          </w:tcPr>
          <w:p w:rsidR="007B0E10" w:rsidRPr="00287871" w:rsidRDefault="007B0E10" w:rsidP="009A29DA">
            <w:pPr>
              <w:keepLines/>
              <w:numPr>
                <w:ilvl w:val="0"/>
                <w:numId w:val="1"/>
              </w:numPr>
              <w:ind w:left="0" w:firstLine="0"/>
              <w:rPr>
                <w:sz w:val="24"/>
                <w:szCs w:val="24"/>
              </w:rPr>
            </w:pPr>
          </w:p>
        </w:tc>
        <w:tc>
          <w:tcPr>
            <w:tcW w:w="3544" w:type="dxa"/>
            <w:gridSpan w:val="2"/>
          </w:tcPr>
          <w:p w:rsidR="007B0E10" w:rsidRPr="000E5800" w:rsidRDefault="007B0E10" w:rsidP="00302256">
            <w:pPr>
              <w:rPr>
                <w:sz w:val="24"/>
                <w:szCs w:val="24"/>
              </w:rPr>
            </w:pPr>
            <w:r w:rsidRPr="000E5800">
              <w:rPr>
                <w:sz w:val="24"/>
                <w:szCs w:val="24"/>
              </w:rPr>
              <w:t xml:space="preserve">Возможность увеличения или уменьшения в ходе исполнения Контракта по соглашению  сторон предусмотренного Контрактом количества товаров, объема работы или услуги  не более чем на десять процентов </w:t>
            </w:r>
          </w:p>
        </w:tc>
        <w:tc>
          <w:tcPr>
            <w:tcW w:w="6129" w:type="dxa"/>
            <w:gridSpan w:val="2"/>
          </w:tcPr>
          <w:p w:rsidR="007B0E10" w:rsidRPr="000E5800" w:rsidRDefault="007B0E10" w:rsidP="00302256">
            <w:pPr>
              <w:pStyle w:val="ConsPlusNormal"/>
              <w:ind w:firstLine="0"/>
              <w:jc w:val="both"/>
              <w:rPr>
                <w:rFonts w:eastAsiaTheme="minorHAnsi"/>
                <w:sz w:val="24"/>
                <w:szCs w:val="24"/>
                <w:lang w:eastAsia="en-US"/>
              </w:rPr>
            </w:pPr>
            <w:r w:rsidRPr="000E5800">
              <w:rPr>
                <w:rFonts w:ascii="Times New Roman" w:eastAsiaTheme="minorHAnsi" w:hAnsi="Times New Roman" w:cs="Times New Roman"/>
                <w:sz w:val="24"/>
                <w:szCs w:val="24"/>
                <w:lang w:eastAsia="en-US"/>
              </w:rPr>
              <w:t>Предусмотрена возможность увеличения предусмотренного Контрактом количества товара не более чем на десять процентов или уменьшения  предусмотренного Контрактом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7B0E10" w:rsidRPr="00D44850" w:rsidTr="007D29D1">
        <w:tc>
          <w:tcPr>
            <w:tcW w:w="675" w:type="dxa"/>
          </w:tcPr>
          <w:p w:rsidR="007B0E10" w:rsidRPr="00287871" w:rsidRDefault="007B0E10" w:rsidP="009A29DA">
            <w:pPr>
              <w:keepLines/>
              <w:numPr>
                <w:ilvl w:val="0"/>
                <w:numId w:val="1"/>
              </w:numPr>
              <w:ind w:left="0" w:firstLine="0"/>
              <w:rPr>
                <w:sz w:val="24"/>
                <w:szCs w:val="24"/>
              </w:rPr>
            </w:pPr>
          </w:p>
        </w:tc>
        <w:tc>
          <w:tcPr>
            <w:tcW w:w="3544" w:type="dxa"/>
            <w:gridSpan w:val="2"/>
          </w:tcPr>
          <w:p w:rsidR="007B0E10" w:rsidRPr="000E5800" w:rsidRDefault="007B0E10" w:rsidP="00302256">
            <w:pPr>
              <w:autoSpaceDE w:val="0"/>
              <w:autoSpaceDN w:val="0"/>
              <w:adjustRightInd w:val="0"/>
              <w:outlineLvl w:val="1"/>
              <w:rPr>
                <w:sz w:val="24"/>
                <w:szCs w:val="24"/>
              </w:rPr>
            </w:pPr>
            <w:r w:rsidRPr="000E5800">
              <w:rPr>
                <w:sz w:val="24"/>
                <w:szCs w:val="24"/>
              </w:rPr>
              <w:t>Возможность  принять решение об одностороннем отказе от исполнения контракта в соответствии с положениями частей 8-25 статьи 95 Федерального закона</w:t>
            </w:r>
          </w:p>
        </w:tc>
        <w:tc>
          <w:tcPr>
            <w:tcW w:w="6129" w:type="dxa"/>
            <w:gridSpan w:val="2"/>
          </w:tcPr>
          <w:p w:rsidR="007B0E10" w:rsidRPr="000E5800" w:rsidRDefault="007B0E10" w:rsidP="00302256">
            <w:pPr>
              <w:pStyle w:val="1"/>
              <w:keepNext w:val="0"/>
              <w:keepLines/>
              <w:jc w:val="both"/>
              <w:rPr>
                <w:szCs w:val="24"/>
              </w:rPr>
            </w:pPr>
            <w:r w:rsidRPr="000E5800">
              <w:rPr>
                <w:szCs w:val="24"/>
              </w:rPr>
              <w:t>Предусмотрена</w:t>
            </w:r>
          </w:p>
        </w:tc>
      </w:tr>
    </w:tbl>
    <w:p w:rsidR="003A1BEE" w:rsidRDefault="003A1BEE" w:rsidP="003A1BEE">
      <w:pPr>
        <w:autoSpaceDE w:val="0"/>
        <w:autoSpaceDN w:val="0"/>
        <w:adjustRightInd w:val="0"/>
        <w:jc w:val="both"/>
        <w:rPr>
          <w:b/>
          <w:sz w:val="32"/>
          <w:szCs w:val="32"/>
        </w:rPr>
      </w:pPr>
      <w:bookmarkStart w:id="9" w:name="и"/>
      <w:bookmarkEnd w:id="9"/>
    </w:p>
    <w:p w:rsidR="003A1BEE" w:rsidRPr="001367CC" w:rsidRDefault="003A1BEE" w:rsidP="003A1BEE">
      <w:pPr>
        <w:autoSpaceDE w:val="0"/>
        <w:autoSpaceDN w:val="0"/>
        <w:adjustRightInd w:val="0"/>
        <w:ind w:left="-142"/>
        <w:jc w:val="both"/>
        <w:rPr>
          <w:rFonts w:eastAsiaTheme="minorHAnsi"/>
          <w:b/>
          <w:bCs/>
          <w:lang w:eastAsia="en-US"/>
        </w:rPr>
      </w:pPr>
      <w:r w:rsidRPr="001367CC">
        <w:rPr>
          <w:b/>
        </w:rPr>
        <w:t xml:space="preserve">Примечание: </w:t>
      </w:r>
      <w:r w:rsidRPr="001367CC">
        <w:rPr>
          <w:rFonts w:eastAsiaTheme="minorHAnsi"/>
          <w:bCs/>
          <w:lang w:eastAsia="en-US"/>
        </w:rPr>
        <w:t xml:space="preserve">по 31 декабря 2019 года включительно подача заявок на участие в электронных процедурах и участие в таких процедурах </w:t>
      </w:r>
      <w:proofErr w:type="gramStart"/>
      <w:r w:rsidRPr="001367CC">
        <w:rPr>
          <w:rFonts w:eastAsiaTheme="minorHAnsi"/>
          <w:bCs/>
          <w:lang w:eastAsia="en-US"/>
        </w:rPr>
        <w:t>осуществляются</w:t>
      </w:r>
      <w:proofErr w:type="gramEnd"/>
      <w:r w:rsidRPr="001367CC">
        <w:rPr>
          <w:rFonts w:eastAsiaTheme="minorHAnsi"/>
          <w:bCs/>
          <w:lang w:eastAsia="en-US"/>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7" w:history="1">
        <w:r w:rsidRPr="001367CC">
          <w:rPr>
            <w:rFonts w:eastAsiaTheme="minorHAnsi"/>
            <w:bCs/>
            <w:color w:val="0000FF"/>
            <w:lang w:eastAsia="en-US"/>
          </w:rPr>
          <w:t>статьей 62</w:t>
        </w:r>
      </w:hyperlink>
      <w:r w:rsidRPr="001367CC">
        <w:rPr>
          <w:rFonts w:eastAsiaTheme="minorHAnsi"/>
          <w:bCs/>
          <w:lang w:eastAsia="en-US"/>
        </w:rPr>
        <w:t xml:space="preserve"> Федерального закона. При этом регистрация в единой информационной системе не требуется.</w:t>
      </w:r>
    </w:p>
    <w:p w:rsidR="004C4D2F" w:rsidRDefault="005111B8" w:rsidP="004C4D2F">
      <w:pPr>
        <w:spacing w:after="200" w:line="276" w:lineRule="auto"/>
        <w:jc w:val="center"/>
        <w:rPr>
          <w:b/>
          <w:sz w:val="28"/>
          <w:szCs w:val="28"/>
        </w:rPr>
      </w:pPr>
      <w:r w:rsidRPr="003A1BEE">
        <w:rPr>
          <w:b/>
          <w:sz w:val="32"/>
          <w:szCs w:val="32"/>
        </w:rPr>
        <w:br w:type="page"/>
      </w:r>
      <w:bookmarkStart w:id="10" w:name="к"/>
      <w:bookmarkEnd w:id="10"/>
    </w:p>
    <w:p w:rsidR="00796897" w:rsidRDefault="00796897" w:rsidP="00E9038F">
      <w:pPr>
        <w:spacing w:after="200" w:line="276" w:lineRule="auto"/>
        <w:jc w:val="center"/>
        <w:rPr>
          <w:b/>
          <w:sz w:val="28"/>
          <w:szCs w:val="28"/>
        </w:rPr>
        <w:sectPr w:rsidR="00796897" w:rsidSect="00040A27">
          <w:headerReference w:type="even" r:id="rId28"/>
          <w:footerReference w:type="even" r:id="rId29"/>
          <w:footerReference w:type="default" r:id="rId30"/>
          <w:pgSz w:w="11907" w:h="16840" w:code="9"/>
          <w:pgMar w:top="993" w:right="567" w:bottom="851" w:left="1361" w:header="454" w:footer="454" w:gutter="0"/>
          <w:cols w:space="720"/>
          <w:titlePg/>
          <w:docGrid w:linePitch="272"/>
        </w:sectPr>
      </w:pPr>
    </w:p>
    <w:p w:rsidR="00796897" w:rsidRPr="00BE2EFB" w:rsidRDefault="00796897" w:rsidP="00796897">
      <w:pPr>
        <w:ind w:firstLine="567"/>
        <w:jc w:val="right"/>
        <w:rPr>
          <w:b/>
        </w:rPr>
      </w:pPr>
      <w:r w:rsidRPr="00BE2EFB">
        <w:rPr>
          <w:b/>
        </w:rPr>
        <w:lastRenderedPageBreak/>
        <w:t>Приложение №1</w:t>
      </w:r>
    </w:p>
    <w:p w:rsidR="00796897" w:rsidRDefault="00796897" w:rsidP="00796897">
      <w:pPr>
        <w:ind w:firstLine="567"/>
        <w:jc w:val="right"/>
        <w:rPr>
          <w:b/>
        </w:rPr>
      </w:pPr>
      <w:r w:rsidRPr="00BE2EFB">
        <w:rPr>
          <w:b/>
        </w:rPr>
        <w:t xml:space="preserve">к </w:t>
      </w:r>
      <w:r w:rsidRPr="002120A6">
        <w:rPr>
          <w:b/>
          <w:bCs/>
        </w:rPr>
        <w:t xml:space="preserve">разделу </w:t>
      </w:r>
      <w:r w:rsidRPr="002120A6">
        <w:rPr>
          <w:b/>
          <w:bCs/>
          <w:lang w:val="en-US"/>
        </w:rPr>
        <w:t>I</w:t>
      </w:r>
      <w:r w:rsidRPr="002120A6">
        <w:rPr>
          <w:b/>
          <w:bCs/>
        </w:rPr>
        <w:t>. Информационная карта</w:t>
      </w:r>
      <w:r>
        <w:rPr>
          <w:b/>
        </w:rPr>
        <w:t xml:space="preserve"> документации</w:t>
      </w:r>
    </w:p>
    <w:p w:rsidR="00796897" w:rsidRDefault="00796897" w:rsidP="00796897">
      <w:pPr>
        <w:ind w:firstLine="567"/>
        <w:jc w:val="right"/>
        <w:rPr>
          <w:b/>
        </w:rPr>
      </w:pPr>
      <w:r>
        <w:rPr>
          <w:b/>
        </w:rPr>
        <w:t xml:space="preserve"> о совместном электронном аукционе</w:t>
      </w:r>
    </w:p>
    <w:p w:rsidR="00796897" w:rsidRPr="00796897" w:rsidRDefault="00796897" w:rsidP="00796897"/>
    <w:p w:rsidR="00796897" w:rsidRDefault="00796897" w:rsidP="00796897"/>
    <w:p w:rsidR="00796897" w:rsidRPr="00796897" w:rsidRDefault="00796897" w:rsidP="00796897">
      <w:pPr>
        <w:pStyle w:val="aff6"/>
        <w:spacing w:before="0" w:after="0"/>
        <w:jc w:val="center"/>
        <w:rPr>
          <w:b/>
          <w:bCs/>
        </w:rPr>
      </w:pPr>
      <w:r w:rsidRPr="00796897">
        <w:rPr>
          <w:b/>
          <w:bCs/>
        </w:rPr>
        <w:t>Наименование, место нахождения, почтовый адрес, адрес электронной почты,</w:t>
      </w:r>
    </w:p>
    <w:p w:rsidR="00796897" w:rsidRDefault="00796897" w:rsidP="00796897">
      <w:pPr>
        <w:tabs>
          <w:tab w:val="left" w:pos="6120"/>
        </w:tabs>
        <w:jc w:val="center"/>
        <w:rPr>
          <w:sz w:val="24"/>
          <w:szCs w:val="24"/>
        </w:rPr>
      </w:pPr>
      <w:r w:rsidRPr="00796897">
        <w:rPr>
          <w:b/>
          <w:bCs/>
          <w:sz w:val="24"/>
          <w:szCs w:val="24"/>
        </w:rPr>
        <w:t>номер контактного телефона, ответственные должностные лица заказчиков</w:t>
      </w:r>
    </w:p>
    <w:p w:rsidR="00796897" w:rsidRDefault="00796897" w:rsidP="00796897">
      <w:pPr>
        <w:rPr>
          <w:sz w:val="24"/>
          <w:szCs w:val="24"/>
        </w:rPr>
      </w:pPr>
    </w:p>
    <w:tbl>
      <w:tblPr>
        <w:tblW w:w="52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2800"/>
        <w:gridCol w:w="2388"/>
        <w:gridCol w:w="1460"/>
        <w:gridCol w:w="4835"/>
      </w:tblGrid>
      <w:tr w:rsidR="00353DC0" w:rsidRPr="007B11D1" w:rsidTr="00353DC0">
        <w:tc>
          <w:tcPr>
            <w:tcW w:w="0" w:type="auto"/>
            <w:vAlign w:val="center"/>
          </w:tcPr>
          <w:p w:rsidR="00353DC0" w:rsidRPr="007B11D1" w:rsidRDefault="00353DC0" w:rsidP="00353DC0">
            <w:pPr>
              <w:jc w:val="center"/>
              <w:rPr>
                <w:b/>
                <w:bCs/>
                <w:sz w:val="18"/>
                <w:szCs w:val="18"/>
              </w:rPr>
            </w:pPr>
            <w:r w:rsidRPr="007B11D1">
              <w:rPr>
                <w:b/>
                <w:bCs/>
                <w:sz w:val="18"/>
                <w:szCs w:val="18"/>
              </w:rPr>
              <w:t>Наименование заказчика</w:t>
            </w:r>
          </w:p>
        </w:tc>
        <w:tc>
          <w:tcPr>
            <w:tcW w:w="874" w:type="pct"/>
            <w:vAlign w:val="center"/>
          </w:tcPr>
          <w:p w:rsidR="00353DC0" w:rsidRPr="007B11D1" w:rsidRDefault="00353DC0" w:rsidP="00353DC0">
            <w:pPr>
              <w:jc w:val="center"/>
              <w:rPr>
                <w:b/>
                <w:bCs/>
                <w:sz w:val="18"/>
                <w:szCs w:val="18"/>
              </w:rPr>
            </w:pPr>
            <w:r w:rsidRPr="007B11D1">
              <w:rPr>
                <w:b/>
                <w:bCs/>
                <w:sz w:val="18"/>
                <w:szCs w:val="18"/>
              </w:rPr>
              <w:t>Место нахождения/ почтовый адрес заказчика</w:t>
            </w:r>
          </w:p>
        </w:tc>
        <w:tc>
          <w:tcPr>
            <w:tcW w:w="0" w:type="auto"/>
            <w:vAlign w:val="center"/>
          </w:tcPr>
          <w:p w:rsidR="00353DC0" w:rsidRPr="007B11D1" w:rsidRDefault="00353DC0" w:rsidP="00353DC0">
            <w:pPr>
              <w:jc w:val="center"/>
              <w:rPr>
                <w:b/>
                <w:bCs/>
                <w:sz w:val="18"/>
                <w:szCs w:val="18"/>
              </w:rPr>
            </w:pPr>
            <w:r w:rsidRPr="007B11D1">
              <w:rPr>
                <w:b/>
                <w:bCs/>
                <w:sz w:val="18"/>
                <w:szCs w:val="18"/>
              </w:rPr>
              <w:t>Адрес электронной почты заказчика</w:t>
            </w:r>
          </w:p>
        </w:tc>
        <w:tc>
          <w:tcPr>
            <w:tcW w:w="0" w:type="auto"/>
            <w:vAlign w:val="center"/>
          </w:tcPr>
          <w:p w:rsidR="00353DC0" w:rsidRPr="007B11D1" w:rsidRDefault="00353DC0" w:rsidP="00353DC0">
            <w:pPr>
              <w:jc w:val="center"/>
              <w:rPr>
                <w:b/>
                <w:bCs/>
                <w:sz w:val="18"/>
                <w:szCs w:val="18"/>
              </w:rPr>
            </w:pPr>
            <w:r w:rsidRPr="007B11D1">
              <w:rPr>
                <w:b/>
                <w:bCs/>
                <w:sz w:val="18"/>
                <w:szCs w:val="18"/>
              </w:rPr>
              <w:t>Номер контактного телефона заказчика</w:t>
            </w:r>
          </w:p>
        </w:tc>
        <w:tc>
          <w:tcPr>
            <w:tcW w:w="1509" w:type="pct"/>
            <w:vAlign w:val="center"/>
          </w:tcPr>
          <w:p w:rsidR="00353DC0" w:rsidRPr="007B11D1" w:rsidRDefault="00353DC0" w:rsidP="00353DC0">
            <w:pPr>
              <w:jc w:val="center"/>
              <w:rPr>
                <w:b/>
                <w:bCs/>
                <w:sz w:val="18"/>
                <w:szCs w:val="18"/>
              </w:rPr>
            </w:pPr>
            <w:r w:rsidRPr="007B11D1">
              <w:rPr>
                <w:b/>
                <w:bCs/>
                <w:sz w:val="18"/>
                <w:szCs w:val="18"/>
              </w:rPr>
              <w:t>Информация об ответственных должностных лицах заказчика, в том числе информация о контрактной службе, контрактном управляющем, ответственных за заключение контракта</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"ВЕЛИКОУСТЮГСКАЯ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162390, Вологодская обл, Великий Устюг г, СОВЕТСКИЙ, 30</w:t>
            </w:r>
          </w:p>
        </w:tc>
        <w:tc>
          <w:tcPr>
            <w:tcW w:w="0" w:type="auto"/>
            <w:vAlign w:val="center"/>
          </w:tcPr>
          <w:p w:rsidR="00353DC0" w:rsidRPr="007B11D1" w:rsidRDefault="00353DC0" w:rsidP="00353DC0">
            <w:pPr>
              <w:rPr>
                <w:sz w:val="18"/>
                <w:szCs w:val="18"/>
              </w:rPr>
            </w:pPr>
            <w:r w:rsidRPr="007B11D1">
              <w:rPr>
                <w:noProof/>
                <w:sz w:val="18"/>
                <w:szCs w:val="18"/>
                <w:lang w:val="en-US"/>
              </w:rPr>
              <w:t>muzvurb@vologda.ru</w:t>
            </w:r>
          </w:p>
        </w:tc>
        <w:tc>
          <w:tcPr>
            <w:tcW w:w="0" w:type="auto"/>
            <w:vAlign w:val="center"/>
          </w:tcPr>
          <w:p w:rsidR="00353DC0" w:rsidRPr="007B11D1" w:rsidRDefault="00353DC0" w:rsidP="00353DC0">
            <w:pPr>
              <w:rPr>
                <w:sz w:val="18"/>
                <w:szCs w:val="18"/>
              </w:rPr>
            </w:pPr>
            <w:r w:rsidRPr="007B11D1">
              <w:rPr>
                <w:noProof/>
                <w:sz w:val="18"/>
                <w:szCs w:val="18"/>
                <w:lang w:val="en-US"/>
              </w:rPr>
              <w:t>7-81738-21153</w:t>
            </w:r>
          </w:p>
        </w:tc>
        <w:tc>
          <w:tcPr>
            <w:tcW w:w="1509" w:type="pct"/>
            <w:vAlign w:val="center"/>
          </w:tcPr>
          <w:p w:rsidR="00353DC0" w:rsidRPr="007B11D1" w:rsidRDefault="00353DC0" w:rsidP="00353DC0">
            <w:pPr>
              <w:rPr>
                <w:sz w:val="18"/>
                <w:szCs w:val="18"/>
              </w:rPr>
            </w:pPr>
            <w:r w:rsidRPr="007B11D1">
              <w:rPr>
                <w:noProof/>
                <w:sz w:val="18"/>
                <w:szCs w:val="18"/>
              </w:rPr>
              <w:t>Овечкина Эмилия Васильевна,</w:t>
            </w:r>
            <w:r w:rsidRPr="007B11D1">
              <w:rPr>
                <w:noProof/>
                <w:sz w:val="18"/>
                <w:szCs w:val="18"/>
              </w:rPr>
              <w:br/>
              <w:t>контактный телефон: 8/81738/ 4-61-04</w:t>
            </w:r>
            <w:r w:rsidRPr="007B11D1">
              <w:rPr>
                <w:noProof/>
                <w:sz w:val="18"/>
                <w:szCs w:val="18"/>
              </w:rPr>
              <w:br/>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"ГРЯЗОВЕЦКАЯ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162000, Вологодская обл, Грязовецкий р-н, Грязовец г, УЛ ГРАЖДАНСКАЯ, 20</w:t>
            </w:r>
          </w:p>
        </w:tc>
        <w:tc>
          <w:tcPr>
            <w:tcW w:w="0" w:type="auto"/>
            <w:vAlign w:val="center"/>
          </w:tcPr>
          <w:p w:rsidR="00353DC0" w:rsidRPr="007B11D1" w:rsidRDefault="00353DC0" w:rsidP="00353DC0">
            <w:pPr>
              <w:rPr>
                <w:sz w:val="18"/>
                <w:szCs w:val="18"/>
              </w:rPr>
            </w:pPr>
            <w:r w:rsidRPr="007B11D1">
              <w:rPr>
                <w:noProof/>
                <w:sz w:val="18"/>
                <w:szCs w:val="18"/>
                <w:lang w:val="en-US"/>
              </w:rPr>
              <w:t>grmb_zakupki@mail.ru</w:t>
            </w:r>
          </w:p>
        </w:tc>
        <w:tc>
          <w:tcPr>
            <w:tcW w:w="0" w:type="auto"/>
            <w:vAlign w:val="center"/>
          </w:tcPr>
          <w:p w:rsidR="00353DC0" w:rsidRPr="007B11D1" w:rsidRDefault="00353DC0" w:rsidP="00353DC0">
            <w:pPr>
              <w:rPr>
                <w:sz w:val="18"/>
                <w:szCs w:val="18"/>
              </w:rPr>
            </w:pPr>
            <w:r w:rsidRPr="007B11D1">
              <w:rPr>
                <w:noProof/>
                <w:sz w:val="18"/>
                <w:szCs w:val="18"/>
                <w:lang w:val="en-US"/>
              </w:rPr>
              <w:t>7-81755-22767</w:t>
            </w:r>
          </w:p>
        </w:tc>
        <w:tc>
          <w:tcPr>
            <w:tcW w:w="1509" w:type="pct"/>
            <w:vAlign w:val="center"/>
          </w:tcPr>
          <w:p w:rsidR="00353DC0" w:rsidRPr="007B11D1" w:rsidRDefault="00353DC0" w:rsidP="00353DC0">
            <w:pPr>
              <w:rPr>
                <w:sz w:val="18"/>
                <w:szCs w:val="18"/>
              </w:rPr>
            </w:pPr>
            <w:r w:rsidRPr="007B11D1">
              <w:rPr>
                <w:noProof/>
                <w:sz w:val="18"/>
                <w:szCs w:val="18"/>
              </w:rPr>
              <w:t>Заталуев Алексей Владимирович – руководитель контрактной службы</w:t>
            </w:r>
            <w:r w:rsidRPr="007B11D1">
              <w:rPr>
                <w:noProof/>
                <w:sz w:val="18"/>
                <w:szCs w:val="18"/>
              </w:rPr>
              <w:br/>
              <w:t>телефон: 8(81755) 2-27-67</w:t>
            </w:r>
            <w:r w:rsidRPr="007B11D1">
              <w:rPr>
                <w:noProof/>
                <w:sz w:val="18"/>
                <w:szCs w:val="18"/>
              </w:rPr>
              <w:br/>
              <w:t xml:space="preserve">адрес электронной почты: </w:t>
            </w:r>
            <w:r w:rsidRPr="007B11D1">
              <w:rPr>
                <w:noProof/>
                <w:sz w:val="18"/>
                <w:szCs w:val="18"/>
              </w:rPr>
              <w:br/>
              <w:t>grmb_zakupki@mail.ru</w:t>
            </w:r>
          </w:p>
        </w:tc>
      </w:tr>
      <w:tr w:rsidR="00353DC0" w:rsidRPr="00735717"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"КАДУЙСКАЯ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162510, Вологодская обл, Кадуйский р-н, Кадуй рп, УЛ НАДЕЖДЫ, ДОМ 1</w:t>
            </w:r>
          </w:p>
        </w:tc>
        <w:tc>
          <w:tcPr>
            <w:tcW w:w="0" w:type="auto"/>
            <w:vAlign w:val="center"/>
          </w:tcPr>
          <w:p w:rsidR="00353DC0" w:rsidRPr="007B11D1" w:rsidRDefault="00353DC0" w:rsidP="00353DC0">
            <w:pPr>
              <w:rPr>
                <w:sz w:val="18"/>
                <w:szCs w:val="18"/>
              </w:rPr>
            </w:pPr>
            <w:r w:rsidRPr="007B11D1">
              <w:rPr>
                <w:noProof/>
                <w:sz w:val="18"/>
                <w:szCs w:val="18"/>
                <w:lang w:val="en-US"/>
              </w:rPr>
              <w:t>statistica_lpu@mail.ru</w:t>
            </w:r>
          </w:p>
        </w:tc>
        <w:tc>
          <w:tcPr>
            <w:tcW w:w="0" w:type="auto"/>
            <w:vAlign w:val="center"/>
          </w:tcPr>
          <w:p w:rsidR="00353DC0" w:rsidRPr="007B11D1" w:rsidRDefault="00353DC0" w:rsidP="00353DC0">
            <w:pPr>
              <w:rPr>
                <w:sz w:val="18"/>
                <w:szCs w:val="18"/>
              </w:rPr>
            </w:pPr>
            <w:r w:rsidRPr="007B11D1">
              <w:rPr>
                <w:noProof/>
                <w:sz w:val="18"/>
                <w:szCs w:val="18"/>
                <w:lang w:val="en-US"/>
              </w:rPr>
              <w:t>7-81742-51332</w:t>
            </w:r>
          </w:p>
        </w:tc>
        <w:tc>
          <w:tcPr>
            <w:tcW w:w="1509" w:type="pct"/>
            <w:vAlign w:val="center"/>
          </w:tcPr>
          <w:p w:rsidR="00353DC0" w:rsidRPr="007B11D1" w:rsidRDefault="00353DC0" w:rsidP="00353DC0">
            <w:pPr>
              <w:rPr>
                <w:sz w:val="18"/>
                <w:szCs w:val="18"/>
                <w:lang w:val="en-US"/>
              </w:rPr>
            </w:pPr>
            <w:r w:rsidRPr="007B11D1">
              <w:rPr>
                <w:noProof/>
                <w:sz w:val="18"/>
                <w:szCs w:val="18"/>
              </w:rPr>
              <w:t>Ведущий специалист по закупкам: Григорьева Наталья Игоревна. Тел</w:t>
            </w:r>
            <w:r w:rsidRPr="007B11D1">
              <w:rPr>
                <w:noProof/>
                <w:sz w:val="18"/>
                <w:szCs w:val="18"/>
                <w:lang w:val="en-US"/>
              </w:rPr>
              <w:t>. 8(81742)5-16-62, E-mail: zakupki.kcrb@mail.ru</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"НЮКСЕНСКАЯ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161380, Вологодская обл, Нюксенский р-н, Нюксеница с, УЛ 40-ЛЕТИЯ ПОБЕДЫ, 2/А</w:t>
            </w:r>
          </w:p>
        </w:tc>
        <w:tc>
          <w:tcPr>
            <w:tcW w:w="0" w:type="auto"/>
            <w:vAlign w:val="center"/>
          </w:tcPr>
          <w:p w:rsidR="00353DC0" w:rsidRPr="007B11D1" w:rsidRDefault="00353DC0" w:rsidP="00353DC0">
            <w:pPr>
              <w:rPr>
                <w:sz w:val="18"/>
                <w:szCs w:val="18"/>
              </w:rPr>
            </w:pPr>
            <w:r w:rsidRPr="007B11D1">
              <w:rPr>
                <w:noProof/>
                <w:sz w:val="18"/>
                <w:szCs w:val="18"/>
                <w:lang w:val="en-US"/>
              </w:rPr>
              <w:t>LPU17@inbox.ru</w:t>
            </w:r>
          </w:p>
        </w:tc>
        <w:tc>
          <w:tcPr>
            <w:tcW w:w="0" w:type="auto"/>
            <w:vAlign w:val="center"/>
          </w:tcPr>
          <w:p w:rsidR="00353DC0" w:rsidRPr="007B11D1" w:rsidRDefault="00353DC0" w:rsidP="00353DC0">
            <w:pPr>
              <w:rPr>
                <w:sz w:val="18"/>
                <w:szCs w:val="18"/>
              </w:rPr>
            </w:pPr>
            <w:r w:rsidRPr="007B11D1">
              <w:rPr>
                <w:noProof/>
                <w:sz w:val="18"/>
                <w:szCs w:val="18"/>
                <w:lang w:val="en-US"/>
              </w:rPr>
              <w:t>7-81747-28161</w:t>
            </w:r>
          </w:p>
        </w:tc>
        <w:tc>
          <w:tcPr>
            <w:tcW w:w="1509" w:type="pct"/>
            <w:vAlign w:val="center"/>
          </w:tcPr>
          <w:p w:rsidR="00353DC0" w:rsidRPr="007B11D1" w:rsidRDefault="00353DC0" w:rsidP="00353DC0">
            <w:pPr>
              <w:rPr>
                <w:sz w:val="18"/>
                <w:szCs w:val="18"/>
              </w:rPr>
            </w:pPr>
            <w:r w:rsidRPr="007B11D1">
              <w:rPr>
                <w:noProof/>
                <w:sz w:val="18"/>
                <w:szCs w:val="18"/>
              </w:rPr>
              <w:t>Контрактный управляющий Чупров Алексей Александрович, (81747) 2-81-61</w:t>
            </w:r>
            <w:r w:rsidRPr="007B11D1">
              <w:rPr>
                <w:noProof/>
                <w:sz w:val="18"/>
                <w:szCs w:val="18"/>
              </w:rPr>
              <w:br/>
              <w:t xml:space="preserve">lpu17@inbox.ru  </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"ВОЖЕГОДСКАЯ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162160, Вологодская обл, Вожегодский р-н, Вожега рп, УЛ СОВЕТСКАЯ, 14</w:t>
            </w:r>
          </w:p>
        </w:tc>
        <w:tc>
          <w:tcPr>
            <w:tcW w:w="0" w:type="auto"/>
            <w:vAlign w:val="center"/>
          </w:tcPr>
          <w:p w:rsidR="00353DC0" w:rsidRPr="007B11D1" w:rsidRDefault="00353DC0" w:rsidP="00353DC0">
            <w:pPr>
              <w:rPr>
                <w:sz w:val="18"/>
                <w:szCs w:val="18"/>
              </w:rPr>
            </w:pPr>
            <w:r w:rsidRPr="007B11D1">
              <w:rPr>
                <w:noProof/>
                <w:sz w:val="18"/>
                <w:szCs w:val="18"/>
                <w:lang w:val="en-US"/>
              </w:rPr>
              <w:t>lpulaima@vologda.ru</w:t>
            </w:r>
          </w:p>
        </w:tc>
        <w:tc>
          <w:tcPr>
            <w:tcW w:w="0" w:type="auto"/>
            <w:vAlign w:val="center"/>
          </w:tcPr>
          <w:p w:rsidR="00353DC0" w:rsidRPr="007B11D1" w:rsidRDefault="00353DC0" w:rsidP="00353DC0">
            <w:pPr>
              <w:rPr>
                <w:sz w:val="18"/>
                <w:szCs w:val="18"/>
              </w:rPr>
            </w:pPr>
            <w:r w:rsidRPr="007B11D1">
              <w:rPr>
                <w:noProof/>
                <w:sz w:val="18"/>
                <w:szCs w:val="18"/>
                <w:lang w:val="en-US"/>
              </w:rPr>
              <w:t>7-81744-21590</w:t>
            </w:r>
          </w:p>
        </w:tc>
        <w:tc>
          <w:tcPr>
            <w:tcW w:w="1509" w:type="pct"/>
            <w:vAlign w:val="center"/>
          </w:tcPr>
          <w:p w:rsidR="00353DC0" w:rsidRPr="007B11D1" w:rsidRDefault="00353DC0" w:rsidP="00353DC0">
            <w:pPr>
              <w:rPr>
                <w:sz w:val="18"/>
                <w:szCs w:val="18"/>
              </w:rPr>
            </w:pPr>
            <w:r w:rsidRPr="007B11D1">
              <w:rPr>
                <w:noProof/>
                <w:sz w:val="18"/>
                <w:szCs w:val="18"/>
              </w:rPr>
              <w:t>Смирнова Наталья Александровна - (81744) 2-22-15, Семерихина Наталья Владимировна - 2-15-90.</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161300, Вологодская обл, Тотемский р-н, Варницы д, УЛ ВОСКРЕСЕНСКАЯ, 21</w:t>
            </w:r>
          </w:p>
        </w:tc>
        <w:tc>
          <w:tcPr>
            <w:tcW w:w="0" w:type="auto"/>
            <w:vAlign w:val="center"/>
          </w:tcPr>
          <w:p w:rsidR="00353DC0" w:rsidRPr="007B11D1" w:rsidRDefault="00353DC0" w:rsidP="00353DC0">
            <w:pPr>
              <w:rPr>
                <w:sz w:val="18"/>
                <w:szCs w:val="18"/>
              </w:rPr>
            </w:pPr>
            <w:r w:rsidRPr="007B11D1">
              <w:rPr>
                <w:noProof/>
                <w:sz w:val="18"/>
                <w:szCs w:val="18"/>
                <w:lang w:val="en-US"/>
              </w:rPr>
              <w:t>totdetskidom@yandex.ru</w:t>
            </w:r>
          </w:p>
        </w:tc>
        <w:tc>
          <w:tcPr>
            <w:tcW w:w="0" w:type="auto"/>
            <w:vAlign w:val="center"/>
          </w:tcPr>
          <w:p w:rsidR="00353DC0" w:rsidRPr="007B11D1" w:rsidRDefault="00353DC0" w:rsidP="00353DC0">
            <w:pPr>
              <w:rPr>
                <w:sz w:val="18"/>
                <w:szCs w:val="18"/>
              </w:rPr>
            </w:pPr>
            <w:r w:rsidRPr="007B11D1">
              <w:rPr>
                <w:noProof/>
                <w:sz w:val="18"/>
                <w:szCs w:val="18"/>
                <w:lang w:val="en-US"/>
              </w:rPr>
              <w:t>7-81739-23329</w:t>
            </w:r>
          </w:p>
        </w:tc>
        <w:tc>
          <w:tcPr>
            <w:tcW w:w="1509" w:type="pct"/>
            <w:vAlign w:val="center"/>
          </w:tcPr>
          <w:p w:rsidR="00353DC0" w:rsidRPr="007B11D1" w:rsidRDefault="00353DC0" w:rsidP="00353DC0">
            <w:pPr>
              <w:rPr>
                <w:sz w:val="18"/>
                <w:szCs w:val="18"/>
              </w:rPr>
            </w:pPr>
            <w:r w:rsidRPr="007B11D1">
              <w:rPr>
                <w:noProof/>
                <w:sz w:val="18"/>
                <w:szCs w:val="18"/>
              </w:rPr>
              <w:t>Кокорева Юлия Ивановна, специалист по закупкам, 88173923329</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СОЦИАЛЬНОГО ОБСЛУЖИВАНИЯ ВОЛОГОДСКОЙ ОБЛАСТИ "КОМПЛЕКСНЫЙ ЦЕНТР СОЦИАЛЬНОГО ОБСЛУЖИВАНИЯ НАСЕЛЕНИЯ ХАРОВСКОГО РАЙОНА"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162250, Вологодская обл, Харовский р-н, Харовск г, УЛ АРХАНГЕЛЬСКАЯ, 5</w:t>
            </w:r>
          </w:p>
        </w:tc>
        <w:tc>
          <w:tcPr>
            <w:tcW w:w="0" w:type="auto"/>
            <w:vAlign w:val="center"/>
          </w:tcPr>
          <w:p w:rsidR="00353DC0" w:rsidRPr="007B11D1" w:rsidRDefault="00353DC0" w:rsidP="00353DC0">
            <w:pPr>
              <w:rPr>
                <w:sz w:val="18"/>
                <w:szCs w:val="18"/>
              </w:rPr>
            </w:pPr>
            <w:r w:rsidRPr="007B11D1">
              <w:rPr>
                <w:noProof/>
                <w:sz w:val="18"/>
                <w:szCs w:val="18"/>
                <w:lang w:val="en-US"/>
              </w:rPr>
              <w:t>kcsonharovsk@mail.ru</w:t>
            </w:r>
          </w:p>
        </w:tc>
        <w:tc>
          <w:tcPr>
            <w:tcW w:w="0" w:type="auto"/>
            <w:vAlign w:val="center"/>
          </w:tcPr>
          <w:p w:rsidR="00353DC0" w:rsidRPr="007B11D1" w:rsidRDefault="00353DC0" w:rsidP="00353DC0">
            <w:pPr>
              <w:rPr>
                <w:sz w:val="18"/>
                <w:szCs w:val="18"/>
              </w:rPr>
            </w:pPr>
            <w:r w:rsidRPr="007B11D1">
              <w:rPr>
                <w:noProof/>
                <w:sz w:val="18"/>
                <w:szCs w:val="18"/>
                <w:lang w:val="en-US"/>
              </w:rPr>
              <w:t>7-81732-55655</w:t>
            </w:r>
          </w:p>
        </w:tc>
        <w:tc>
          <w:tcPr>
            <w:tcW w:w="1509" w:type="pct"/>
            <w:vAlign w:val="center"/>
          </w:tcPr>
          <w:p w:rsidR="00353DC0" w:rsidRPr="007B11D1" w:rsidRDefault="00353DC0" w:rsidP="00353DC0">
            <w:pPr>
              <w:rPr>
                <w:sz w:val="18"/>
                <w:szCs w:val="18"/>
              </w:rPr>
            </w:pPr>
            <w:r w:rsidRPr="007B11D1">
              <w:rPr>
                <w:noProof/>
                <w:sz w:val="18"/>
                <w:szCs w:val="18"/>
              </w:rPr>
              <w:t>Специалист по закупкам Куликова Людмила Петровна</w:t>
            </w:r>
            <w:r w:rsidRPr="007B11D1">
              <w:rPr>
                <w:noProof/>
                <w:sz w:val="18"/>
                <w:szCs w:val="18"/>
              </w:rPr>
              <w:br/>
              <w:t>Телефон: 8 (81732)3-23-73.</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 xml:space="preserve">БЮДЖЕТНОЕ УЧРЕЖДЕНИЕ   ЗДРАВООХРАНЕНИЯ  ВОЛОГОДСКОЙ ОБЛАСТИ "БЕЛОЗЕРСКАЯ ЦЕНТРАЛЬНАЯ РАЙОННАЯ </w:t>
            </w:r>
            <w:r w:rsidRPr="007B11D1">
              <w:rPr>
                <w:noProof/>
                <w:sz w:val="18"/>
                <w:szCs w:val="18"/>
              </w:rPr>
              <w:lastRenderedPageBreak/>
              <w:t>БОЛЬНИЦА"</w:t>
            </w:r>
          </w:p>
        </w:tc>
        <w:tc>
          <w:tcPr>
            <w:tcW w:w="874" w:type="pct"/>
            <w:vAlign w:val="center"/>
          </w:tcPr>
          <w:p w:rsidR="00353DC0" w:rsidRPr="007B11D1" w:rsidRDefault="00353DC0" w:rsidP="00353DC0">
            <w:pPr>
              <w:rPr>
                <w:sz w:val="18"/>
                <w:szCs w:val="18"/>
              </w:rPr>
            </w:pPr>
            <w:r w:rsidRPr="007B11D1">
              <w:rPr>
                <w:noProof/>
                <w:sz w:val="18"/>
                <w:szCs w:val="18"/>
              </w:rPr>
              <w:lastRenderedPageBreak/>
              <w:t xml:space="preserve">Российская Федерация, 161200, Вологодская обл, Белозерский р-н, Белозерск г, УЛ КАРЛА </w:t>
            </w:r>
            <w:r w:rsidRPr="007B11D1">
              <w:rPr>
                <w:noProof/>
                <w:sz w:val="18"/>
                <w:szCs w:val="18"/>
              </w:rPr>
              <w:lastRenderedPageBreak/>
              <w:t>МАРКСА, 1</w:t>
            </w:r>
          </w:p>
        </w:tc>
        <w:tc>
          <w:tcPr>
            <w:tcW w:w="0" w:type="auto"/>
            <w:vAlign w:val="center"/>
          </w:tcPr>
          <w:p w:rsidR="00353DC0" w:rsidRPr="007B11D1" w:rsidRDefault="00353DC0" w:rsidP="00353DC0">
            <w:pPr>
              <w:rPr>
                <w:sz w:val="18"/>
                <w:szCs w:val="18"/>
              </w:rPr>
            </w:pPr>
            <w:r w:rsidRPr="007B11D1">
              <w:rPr>
                <w:noProof/>
                <w:sz w:val="18"/>
                <w:szCs w:val="18"/>
                <w:lang w:val="en-US"/>
              </w:rPr>
              <w:lastRenderedPageBreak/>
              <w:t>goszakup.lpu3@mail.ru</w:t>
            </w:r>
          </w:p>
        </w:tc>
        <w:tc>
          <w:tcPr>
            <w:tcW w:w="0" w:type="auto"/>
            <w:vAlign w:val="center"/>
          </w:tcPr>
          <w:p w:rsidR="00353DC0" w:rsidRPr="007B11D1" w:rsidRDefault="00353DC0" w:rsidP="00353DC0">
            <w:pPr>
              <w:rPr>
                <w:sz w:val="18"/>
                <w:szCs w:val="18"/>
              </w:rPr>
            </w:pPr>
            <w:r w:rsidRPr="007B11D1">
              <w:rPr>
                <w:noProof/>
                <w:sz w:val="18"/>
                <w:szCs w:val="18"/>
                <w:lang w:val="en-US"/>
              </w:rPr>
              <w:t>7-81756-21161</w:t>
            </w:r>
          </w:p>
        </w:tc>
        <w:tc>
          <w:tcPr>
            <w:tcW w:w="1509" w:type="pct"/>
            <w:vAlign w:val="center"/>
          </w:tcPr>
          <w:p w:rsidR="00353DC0" w:rsidRPr="007B11D1" w:rsidRDefault="00353DC0" w:rsidP="00353DC0">
            <w:pPr>
              <w:rPr>
                <w:sz w:val="18"/>
                <w:szCs w:val="18"/>
              </w:rPr>
            </w:pPr>
            <w:r w:rsidRPr="007B11D1">
              <w:rPr>
                <w:noProof/>
                <w:sz w:val="18"/>
                <w:szCs w:val="18"/>
              </w:rPr>
              <w:t xml:space="preserve">Отдел контрактной службы, специалист по закупкам Демичева Анастасия Алексеевна, тел. 8(81756) 2-39-20. Контракт подписывает И.о. главного врача Ефремов Игорь </w:t>
            </w:r>
            <w:r w:rsidRPr="007B11D1">
              <w:rPr>
                <w:noProof/>
                <w:sz w:val="18"/>
                <w:szCs w:val="18"/>
              </w:rPr>
              <w:lastRenderedPageBreak/>
              <w:t>Валерьевич, тел. 8(81756) 2-11-61</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lastRenderedPageBreak/>
              <w:t>БЮДЖЕТНОЕ УЧРЕЖДЕНИЕ ЗДРАВООХРАНЕНИЯ ВОЛОГОДСКОЙ ОБЛАСТИ "ТАРНОГСКАЯ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161560, Вологодская обл, Тарногский р-н, Тарногский Городок с, УЛ ПОГРАНИЧНАЯ, 2-Б</w:t>
            </w:r>
          </w:p>
        </w:tc>
        <w:tc>
          <w:tcPr>
            <w:tcW w:w="0" w:type="auto"/>
            <w:vAlign w:val="center"/>
          </w:tcPr>
          <w:p w:rsidR="00353DC0" w:rsidRPr="007B11D1" w:rsidRDefault="00353DC0" w:rsidP="00353DC0">
            <w:pPr>
              <w:rPr>
                <w:sz w:val="18"/>
                <w:szCs w:val="18"/>
              </w:rPr>
            </w:pPr>
            <w:r w:rsidRPr="007B11D1">
              <w:rPr>
                <w:noProof/>
                <w:sz w:val="18"/>
                <w:szCs w:val="18"/>
                <w:lang w:val="en-US"/>
              </w:rPr>
              <w:t>tarnoga_crb@mail.ru</w:t>
            </w:r>
          </w:p>
        </w:tc>
        <w:tc>
          <w:tcPr>
            <w:tcW w:w="0" w:type="auto"/>
            <w:vAlign w:val="center"/>
          </w:tcPr>
          <w:p w:rsidR="00353DC0" w:rsidRPr="007B11D1" w:rsidRDefault="00353DC0" w:rsidP="00353DC0">
            <w:pPr>
              <w:rPr>
                <w:sz w:val="18"/>
                <w:szCs w:val="18"/>
              </w:rPr>
            </w:pPr>
            <w:r w:rsidRPr="007B11D1">
              <w:rPr>
                <w:noProof/>
                <w:sz w:val="18"/>
                <w:szCs w:val="18"/>
                <w:lang w:val="en-US"/>
              </w:rPr>
              <w:t>7-81748-21349</w:t>
            </w:r>
          </w:p>
        </w:tc>
        <w:tc>
          <w:tcPr>
            <w:tcW w:w="1509" w:type="pct"/>
            <w:vAlign w:val="center"/>
          </w:tcPr>
          <w:p w:rsidR="00353DC0" w:rsidRPr="007B11D1" w:rsidRDefault="00353DC0" w:rsidP="00353DC0">
            <w:pPr>
              <w:rPr>
                <w:sz w:val="18"/>
                <w:szCs w:val="18"/>
              </w:rPr>
            </w:pPr>
            <w:r w:rsidRPr="007B11D1">
              <w:rPr>
                <w:noProof/>
                <w:sz w:val="18"/>
                <w:szCs w:val="18"/>
              </w:rPr>
              <w:t>Ответственный за заключение контракта: специалист по закупкам – Коптяева Марина Витальевна.</w:t>
            </w:r>
            <w:r w:rsidRPr="007B11D1">
              <w:rPr>
                <w:noProof/>
                <w:sz w:val="18"/>
                <w:szCs w:val="18"/>
              </w:rPr>
              <w:br/>
              <w:t>Телефон: 8 (81748) 2-20-70</w:t>
            </w:r>
            <w:r w:rsidRPr="007B11D1">
              <w:rPr>
                <w:noProof/>
                <w:sz w:val="18"/>
                <w:szCs w:val="18"/>
              </w:rPr>
              <w:br/>
              <w:t>Е-mail: tarnoga_crb@mail.ru</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"ТОТЕМСКАЯ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161300, Вологодская обл, Тотемский р-н, Тотьма г, УЛ КИРОВА, 53</w:t>
            </w:r>
          </w:p>
        </w:tc>
        <w:tc>
          <w:tcPr>
            <w:tcW w:w="0" w:type="auto"/>
            <w:vAlign w:val="center"/>
          </w:tcPr>
          <w:p w:rsidR="00353DC0" w:rsidRPr="007B11D1" w:rsidRDefault="00353DC0" w:rsidP="00353DC0">
            <w:pPr>
              <w:rPr>
                <w:sz w:val="18"/>
                <w:szCs w:val="18"/>
              </w:rPr>
            </w:pPr>
            <w:r w:rsidRPr="007B11D1">
              <w:rPr>
                <w:noProof/>
                <w:sz w:val="18"/>
                <w:szCs w:val="18"/>
                <w:lang w:val="en-US"/>
              </w:rPr>
              <w:t>lpu193@mail.ru</w:t>
            </w:r>
          </w:p>
        </w:tc>
        <w:tc>
          <w:tcPr>
            <w:tcW w:w="0" w:type="auto"/>
            <w:vAlign w:val="center"/>
          </w:tcPr>
          <w:p w:rsidR="00353DC0" w:rsidRPr="007B11D1" w:rsidRDefault="00353DC0" w:rsidP="00353DC0">
            <w:pPr>
              <w:rPr>
                <w:sz w:val="18"/>
                <w:szCs w:val="18"/>
              </w:rPr>
            </w:pPr>
            <w:r w:rsidRPr="007B11D1">
              <w:rPr>
                <w:noProof/>
                <w:sz w:val="18"/>
                <w:szCs w:val="18"/>
                <w:lang w:val="en-US"/>
              </w:rPr>
              <w:t>7-81739-24582</w:t>
            </w:r>
          </w:p>
        </w:tc>
        <w:tc>
          <w:tcPr>
            <w:tcW w:w="1509" w:type="pct"/>
            <w:vAlign w:val="center"/>
          </w:tcPr>
          <w:p w:rsidR="00353DC0" w:rsidRPr="007B11D1" w:rsidRDefault="00353DC0" w:rsidP="00353DC0">
            <w:pPr>
              <w:rPr>
                <w:sz w:val="18"/>
                <w:szCs w:val="18"/>
              </w:rPr>
            </w:pPr>
            <w:r w:rsidRPr="007B11D1">
              <w:rPr>
                <w:noProof/>
                <w:sz w:val="18"/>
                <w:szCs w:val="18"/>
              </w:rPr>
              <w:t>Сочнева Надежда Владимировна</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"ВЕРХОВАЖСКАЯ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162300, Вологодская обл, Верховажский р-н, Верховажье с, УЛ ЛУНАЧАРСКОГО, 2</w:t>
            </w:r>
          </w:p>
        </w:tc>
        <w:tc>
          <w:tcPr>
            <w:tcW w:w="0" w:type="auto"/>
            <w:vAlign w:val="center"/>
          </w:tcPr>
          <w:p w:rsidR="00353DC0" w:rsidRPr="007B11D1" w:rsidRDefault="00353DC0" w:rsidP="00353DC0">
            <w:pPr>
              <w:rPr>
                <w:sz w:val="18"/>
                <w:szCs w:val="18"/>
              </w:rPr>
            </w:pPr>
            <w:r w:rsidRPr="007B11D1">
              <w:rPr>
                <w:noProof/>
                <w:sz w:val="18"/>
                <w:szCs w:val="18"/>
                <w:lang w:val="en-US"/>
              </w:rPr>
              <w:t>dln.zakupki@mail.ru</w:t>
            </w:r>
          </w:p>
        </w:tc>
        <w:tc>
          <w:tcPr>
            <w:tcW w:w="0" w:type="auto"/>
            <w:vAlign w:val="center"/>
          </w:tcPr>
          <w:p w:rsidR="00353DC0" w:rsidRPr="007B11D1" w:rsidRDefault="00353DC0" w:rsidP="00353DC0">
            <w:pPr>
              <w:rPr>
                <w:sz w:val="18"/>
                <w:szCs w:val="18"/>
              </w:rPr>
            </w:pPr>
            <w:r w:rsidRPr="007B11D1">
              <w:rPr>
                <w:noProof/>
                <w:sz w:val="18"/>
                <w:szCs w:val="18"/>
                <w:lang w:val="en-US"/>
              </w:rPr>
              <w:t>7-881759-21401</w:t>
            </w:r>
          </w:p>
        </w:tc>
        <w:tc>
          <w:tcPr>
            <w:tcW w:w="1509" w:type="pct"/>
            <w:vAlign w:val="center"/>
          </w:tcPr>
          <w:p w:rsidR="00353DC0" w:rsidRPr="007B11D1" w:rsidRDefault="00353DC0" w:rsidP="00353DC0">
            <w:pPr>
              <w:rPr>
                <w:sz w:val="18"/>
                <w:szCs w:val="18"/>
              </w:rPr>
            </w:pPr>
            <w:r w:rsidRPr="007B11D1">
              <w:rPr>
                <w:noProof/>
                <w:sz w:val="18"/>
                <w:szCs w:val="18"/>
              </w:rPr>
              <w:t>Попов Николай Николаевич - главный врач (81759) 2-14-01;</w:t>
            </w:r>
            <w:r w:rsidRPr="007B11D1">
              <w:rPr>
                <w:noProof/>
                <w:sz w:val="18"/>
                <w:szCs w:val="18"/>
              </w:rPr>
              <w:br/>
              <w:t>Лукинская Надежда Юрьевна - юрисконсульт (81759) 2-12-24;</w:t>
            </w:r>
            <w:r w:rsidRPr="007B11D1">
              <w:rPr>
                <w:noProof/>
                <w:sz w:val="18"/>
                <w:szCs w:val="18"/>
              </w:rPr>
              <w:br/>
              <w:t>Дмитриевская Людмила Николаевна - специалист по закупкам (81759) 2-12-01</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"УСТЮЖЕНСКАЯ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162840, Вологодская обл, Устюженский р-н, Устюжна г, УЛ КАРЛА МАРКСА, 53</w:t>
            </w:r>
          </w:p>
        </w:tc>
        <w:tc>
          <w:tcPr>
            <w:tcW w:w="0" w:type="auto"/>
            <w:vAlign w:val="center"/>
          </w:tcPr>
          <w:p w:rsidR="00353DC0" w:rsidRPr="007B11D1" w:rsidRDefault="00353DC0" w:rsidP="00353DC0">
            <w:pPr>
              <w:rPr>
                <w:sz w:val="18"/>
                <w:szCs w:val="18"/>
              </w:rPr>
            </w:pPr>
            <w:r w:rsidRPr="007B11D1">
              <w:rPr>
                <w:noProof/>
                <w:sz w:val="18"/>
                <w:szCs w:val="18"/>
                <w:lang w:val="en-US"/>
              </w:rPr>
              <w:t>econom.ustcrb@gmail.com</w:t>
            </w:r>
          </w:p>
        </w:tc>
        <w:tc>
          <w:tcPr>
            <w:tcW w:w="0" w:type="auto"/>
            <w:vAlign w:val="center"/>
          </w:tcPr>
          <w:p w:rsidR="00353DC0" w:rsidRPr="007B11D1" w:rsidRDefault="00353DC0" w:rsidP="00353DC0">
            <w:pPr>
              <w:rPr>
                <w:sz w:val="18"/>
                <w:szCs w:val="18"/>
              </w:rPr>
            </w:pPr>
            <w:r w:rsidRPr="007B11D1">
              <w:rPr>
                <w:noProof/>
                <w:sz w:val="18"/>
                <w:szCs w:val="18"/>
                <w:lang w:val="en-US"/>
              </w:rPr>
              <w:t>7-81737-22204</w:t>
            </w:r>
          </w:p>
        </w:tc>
        <w:tc>
          <w:tcPr>
            <w:tcW w:w="1509" w:type="pct"/>
            <w:vAlign w:val="center"/>
          </w:tcPr>
          <w:p w:rsidR="00353DC0" w:rsidRPr="007B11D1" w:rsidRDefault="00353DC0" w:rsidP="00353DC0">
            <w:pPr>
              <w:rPr>
                <w:sz w:val="18"/>
                <w:szCs w:val="18"/>
              </w:rPr>
            </w:pPr>
            <w:r w:rsidRPr="007B11D1">
              <w:rPr>
                <w:noProof/>
                <w:sz w:val="18"/>
                <w:szCs w:val="18"/>
              </w:rPr>
              <w:t>Адрес электронной почты: econom.ustcrb@gmail.com,</w:t>
            </w:r>
            <w:r w:rsidRPr="007B11D1">
              <w:rPr>
                <w:noProof/>
                <w:sz w:val="18"/>
                <w:szCs w:val="18"/>
              </w:rPr>
              <w:br/>
              <w:t>Номер контактного телефона: 8-817-37-22204, факс 8-817-37-21265</w:t>
            </w:r>
            <w:r w:rsidRPr="007B11D1">
              <w:rPr>
                <w:noProof/>
                <w:sz w:val="18"/>
                <w:szCs w:val="18"/>
              </w:rPr>
              <w:br/>
              <w:t>Ответственное должностное лицо Заказчика: экономист – контрактный управляющий Веселова Татьяна Сергеевна, Грахничева Любовь Валерьевна</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"ШЕКСНИНСКАЯ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162560, Вологодская обл, Шекснинский р-н, Шексна рп, УЛ ЛЕНИНА, 22</w:t>
            </w:r>
          </w:p>
        </w:tc>
        <w:tc>
          <w:tcPr>
            <w:tcW w:w="0" w:type="auto"/>
            <w:vAlign w:val="center"/>
          </w:tcPr>
          <w:p w:rsidR="00353DC0" w:rsidRPr="007B11D1" w:rsidRDefault="00353DC0" w:rsidP="00353DC0">
            <w:pPr>
              <w:rPr>
                <w:sz w:val="18"/>
                <w:szCs w:val="18"/>
              </w:rPr>
            </w:pPr>
            <w:r w:rsidRPr="007B11D1">
              <w:rPr>
                <w:noProof/>
                <w:sz w:val="18"/>
                <w:szCs w:val="18"/>
                <w:lang w:val="en-US"/>
              </w:rPr>
              <w:t>sheksnacrbvo@bk.ru</w:t>
            </w:r>
          </w:p>
        </w:tc>
        <w:tc>
          <w:tcPr>
            <w:tcW w:w="0" w:type="auto"/>
            <w:vAlign w:val="center"/>
          </w:tcPr>
          <w:p w:rsidR="00353DC0" w:rsidRPr="007B11D1" w:rsidRDefault="00353DC0" w:rsidP="00353DC0">
            <w:pPr>
              <w:rPr>
                <w:sz w:val="18"/>
                <w:szCs w:val="18"/>
              </w:rPr>
            </w:pPr>
            <w:r w:rsidRPr="007B11D1">
              <w:rPr>
                <w:noProof/>
                <w:sz w:val="18"/>
                <w:szCs w:val="18"/>
                <w:lang w:val="en-US"/>
              </w:rPr>
              <w:t>7-81751-22460</w:t>
            </w:r>
          </w:p>
        </w:tc>
        <w:tc>
          <w:tcPr>
            <w:tcW w:w="1509" w:type="pct"/>
            <w:vAlign w:val="center"/>
          </w:tcPr>
          <w:p w:rsidR="00353DC0" w:rsidRPr="007B11D1" w:rsidRDefault="00353DC0" w:rsidP="00353DC0">
            <w:pPr>
              <w:rPr>
                <w:sz w:val="18"/>
                <w:szCs w:val="18"/>
              </w:rPr>
            </w:pPr>
            <w:r w:rsidRPr="007B11D1">
              <w:rPr>
                <w:noProof/>
                <w:sz w:val="18"/>
                <w:szCs w:val="18"/>
              </w:rPr>
              <w:t>Специалист по закупкам: Агафонова Алена Николаевна</w:t>
            </w:r>
            <w:r w:rsidRPr="007B11D1">
              <w:rPr>
                <w:noProof/>
                <w:sz w:val="18"/>
                <w:szCs w:val="18"/>
              </w:rPr>
              <w:br/>
              <w:t>Тел.: 8 /81751/ 2-24-60</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"ВОЛОГОДСКИЙ ОБЛАСТНОЙ ПСИХОНЕВРОЛОГИЧЕСКИЙ ДИСПАНСЕР № 2"</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162390, Вологодская обл, Великоустюгский р-н, Великий Устюг г, Красная, 117</w:t>
            </w:r>
          </w:p>
        </w:tc>
        <w:tc>
          <w:tcPr>
            <w:tcW w:w="0" w:type="auto"/>
            <w:vAlign w:val="center"/>
          </w:tcPr>
          <w:p w:rsidR="00353DC0" w:rsidRPr="007B11D1" w:rsidRDefault="00353DC0" w:rsidP="00353DC0">
            <w:pPr>
              <w:rPr>
                <w:sz w:val="18"/>
                <w:szCs w:val="18"/>
              </w:rPr>
            </w:pPr>
            <w:r w:rsidRPr="007B11D1">
              <w:rPr>
                <w:noProof/>
                <w:sz w:val="18"/>
                <w:szCs w:val="18"/>
                <w:lang w:val="en-US"/>
              </w:rPr>
              <w:t>vopnd2@yandex.ru</w:t>
            </w:r>
          </w:p>
        </w:tc>
        <w:tc>
          <w:tcPr>
            <w:tcW w:w="0" w:type="auto"/>
            <w:vAlign w:val="center"/>
          </w:tcPr>
          <w:p w:rsidR="00353DC0" w:rsidRPr="007B11D1" w:rsidRDefault="00353DC0" w:rsidP="00353DC0">
            <w:pPr>
              <w:rPr>
                <w:sz w:val="18"/>
                <w:szCs w:val="18"/>
              </w:rPr>
            </w:pPr>
            <w:r w:rsidRPr="007B11D1">
              <w:rPr>
                <w:noProof/>
                <w:sz w:val="18"/>
                <w:szCs w:val="18"/>
                <w:lang w:val="en-US"/>
              </w:rPr>
              <w:t>7-81738-22550</w:t>
            </w:r>
          </w:p>
        </w:tc>
        <w:tc>
          <w:tcPr>
            <w:tcW w:w="1509" w:type="pct"/>
            <w:vAlign w:val="center"/>
          </w:tcPr>
          <w:p w:rsidR="00353DC0" w:rsidRPr="007B11D1" w:rsidRDefault="00353DC0" w:rsidP="00353DC0">
            <w:pPr>
              <w:rPr>
                <w:sz w:val="18"/>
                <w:szCs w:val="18"/>
              </w:rPr>
            </w:pPr>
            <w:r w:rsidRPr="007B11D1">
              <w:rPr>
                <w:noProof/>
                <w:sz w:val="18"/>
                <w:szCs w:val="18"/>
              </w:rPr>
              <w:t>Юрисконсульт Перцева Марина Николаевна</w:t>
            </w:r>
            <w:r w:rsidRPr="007B11D1">
              <w:rPr>
                <w:noProof/>
                <w:sz w:val="18"/>
                <w:szCs w:val="18"/>
              </w:rPr>
              <w:br/>
              <w:t>Тел.: +78173822550</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"ЧАГОДОЩЕНСКАЯ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162400, Вологодская обл, Чагодощенский р-н, Чагода п, УЛ МИРА, 31</w:t>
            </w:r>
          </w:p>
        </w:tc>
        <w:tc>
          <w:tcPr>
            <w:tcW w:w="0" w:type="auto"/>
            <w:vAlign w:val="center"/>
          </w:tcPr>
          <w:p w:rsidR="00353DC0" w:rsidRPr="007B11D1" w:rsidRDefault="00353DC0" w:rsidP="00353DC0">
            <w:pPr>
              <w:rPr>
                <w:sz w:val="18"/>
                <w:szCs w:val="18"/>
              </w:rPr>
            </w:pPr>
            <w:r w:rsidRPr="007B11D1">
              <w:rPr>
                <w:noProof/>
                <w:sz w:val="18"/>
                <w:szCs w:val="18"/>
                <w:lang w:val="en-US"/>
              </w:rPr>
              <w:t>goz9444223@yandex.ru</w:t>
            </w:r>
          </w:p>
        </w:tc>
        <w:tc>
          <w:tcPr>
            <w:tcW w:w="0" w:type="auto"/>
            <w:vAlign w:val="center"/>
          </w:tcPr>
          <w:p w:rsidR="00353DC0" w:rsidRPr="007B11D1" w:rsidRDefault="00353DC0" w:rsidP="00353DC0">
            <w:pPr>
              <w:rPr>
                <w:sz w:val="18"/>
                <w:szCs w:val="18"/>
              </w:rPr>
            </w:pPr>
            <w:r w:rsidRPr="007B11D1">
              <w:rPr>
                <w:noProof/>
                <w:sz w:val="18"/>
                <w:szCs w:val="18"/>
                <w:lang w:val="en-US"/>
              </w:rPr>
              <w:t>7-81741-21567</w:t>
            </w:r>
          </w:p>
        </w:tc>
        <w:tc>
          <w:tcPr>
            <w:tcW w:w="1509" w:type="pct"/>
            <w:vAlign w:val="center"/>
          </w:tcPr>
          <w:p w:rsidR="00353DC0" w:rsidRPr="007B11D1" w:rsidRDefault="00353DC0" w:rsidP="00353DC0">
            <w:pPr>
              <w:rPr>
                <w:sz w:val="18"/>
                <w:szCs w:val="18"/>
              </w:rPr>
            </w:pPr>
            <w:r w:rsidRPr="007B11D1">
              <w:rPr>
                <w:noProof/>
                <w:sz w:val="18"/>
                <w:szCs w:val="18"/>
              </w:rPr>
              <w:t>Начальник контрактной службы Родичева В.Н., специалист в сфере закупок Еременко И.Н., телефон – 88174122996, e-mail goz9444223@yandex.ru</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СОЦИАЛЬНОГО ОБСЛУЖИВАНИЯ ДЛЯ ДЕТЕЙ-СИРОТ И ДЕТЕЙ, ОСТАВШИХСЯ БЕЗ ПОПЕЧЕНИЯ РОДИТЕЛЕЙ, ВОЛОГОДСКОЙ ОБЛАСТИ "БЕЛОЗЕРСКИЙ ЦЕНТР ПОМОЩИ ДЕТЯМ, ОСТАВШИМСЯ БЕЗ ПОПЕЧЕНИЯ РОДИТЕЛЕЙ"</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161200, Вологодская обл, Белозерский р-н, Белозерск г, УЛ БЕЛОЗЕР, 17 А</w:t>
            </w:r>
          </w:p>
        </w:tc>
        <w:tc>
          <w:tcPr>
            <w:tcW w:w="0" w:type="auto"/>
            <w:vAlign w:val="center"/>
          </w:tcPr>
          <w:p w:rsidR="00353DC0" w:rsidRPr="007B11D1" w:rsidRDefault="00353DC0" w:rsidP="00353DC0">
            <w:pPr>
              <w:rPr>
                <w:sz w:val="18"/>
                <w:szCs w:val="18"/>
              </w:rPr>
            </w:pPr>
            <w:r w:rsidRPr="007B11D1">
              <w:rPr>
                <w:noProof/>
                <w:sz w:val="18"/>
                <w:szCs w:val="18"/>
                <w:lang w:val="en-US"/>
              </w:rPr>
              <w:t>ninon@vologda.ru</w:t>
            </w:r>
          </w:p>
        </w:tc>
        <w:tc>
          <w:tcPr>
            <w:tcW w:w="0" w:type="auto"/>
            <w:vAlign w:val="center"/>
          </w:tcPr>
          <w:p w:rsidR="00353DC0" w:rsidRPr="007B11D1" w:rsidRDefault="00353DC0" w:rsidP="00353DC0">
            <w:pPr>
              <w:rPr>
                <w:sz w:val="18"/>
                <w:szCs w:val="18"/>
              </w:rPr>
            </w:pPr>
            <w:r w:rsidRPr="007B11D1">
              <w:rPr>
                <w:noProof/>
                <w:sz w:val="18"/>
                <w:szCs w:val="18"/>
                <w:lang w:val="en-US"/>
              </w:rPr>
              <w:t>7-81756-23264</w:t>
            </w:r>
          </w:p>
        </w:tc>
        <w:tc>
          <w:tcPr>
            <w:tcW w:w="1509" w:type="pct"/>
            <w:vAlign w:val="center"/>
          </w:tcPr>
          <w:p w:rsidR="00353DC0" w:rsidRPr="007B11D1" w:rsidRDefault="00353DC0" w:rsidP="00353DC0">
            <w:pPr>
              <w:rPr>
                <w:sz w:val="18"/>
                <w:szCs w:val="18"/>
              </w:rPr>
            </w:pPr>
            <w:r w:rsidRPr="007B11D1">
              <w:rPr>
                <w:noProof/>
                <w:sz w:val="18"/>
                <w:szCs w:val="18"/>
              </w:rPr>
              <w:t>Специалист по закупкам Македонова Анна Сергеевна</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СОЦИАЛЬНОГО ОБСЛУЖИВАНИЯ ВОЛОГОДСКОЙ ОБЛАСТИ "КОМПЛЕКСНЫЙ ЦЕНТР СОЦИАЛЬНОГО ОБСЛУЖИВАНИЯ НАСЕЛЕНИЯ КИЧМЕНГСКО-ГОРОДЕЦКОГО РАЙОНА"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161400, Вологодская обл, Кичменгско-Городецкий р-н, Кичменгский Городок с, УЛ ПЕРВОМАЙСКАЯ, 20</w:t>
            </w:r>
          </w:p>
        </w:tc>
        <w:tc>
          <w:tcPr>
            <w:tcW w:w="0" w:type="auto"/>
            <w:vAlign w:val="center"/>
          </w:tcPr>
          <w:p w:rsidR="00353DC0" w:rsidRPr="007B11D1" w:rsidRDefault="00353DC0" w:rsidP="00353DC0">
            <w:pPr>
              <w:rPr>
                <w:sz w:val="18"/>
                <w:szCs w:val="18"/>
              </w:rPr>
            </w:pPr>
            <w:r w:rsidRPr="007B11D1">
              <w:rPr>
                <w:noProof/>
                <w:sz w:val="18"/>
                <w:szCs w:val="18"/>
                <w:lang w:val="en-US"/>
              </w:rPr>
              <w:t>kcso35@yandex.ru</w:t>
            </w:r>
          </w:p>
        </w:tc>
        <w:tc>
          <w:tcPr>
            <w:tcW w:w="0" w:type="auto"/>
            <w:vAlign w:val="center"/>
          </w:tcPr>
          <w:p w:rsidR="00353DC0" w:rsidRPr="007B11D1" w:rsidRDefault="00353DC0" w:rsidP="00353DC0">
            <w:pPr>
              <w:rPr>
                <w:sz w:val="18"/>
                <w:szCs w:val="18"/>
              </w:rPr>
            </w:pPr>
            <w:r w:rsidRPr="007B11D1">
              <w:rPr>
                <w:noProof/>
                <w:sz w:val="18"/>
                <w:szCs w:val="18"/>
                <w:lang w:val="en-US"/>
              </w:rPr>
              <w:t>7-81740-22632</w:t>
            </w:r>
          </w:p>
        </w:tc>
        <w:tc>
          <w:tcPr>
            <w:tcW w:w="1509" w:type="pct"/>
            <w:vAlign w:val="center"/>
          </w:tcPr>
          <w:p w:rsidR="00353DC0" w:rsidRPr="007B11D1" w:rsidRDefault="00353DC0" w:rsidP="00353DC0">
            <w:pPr>
              <w:rPr>
                <w:sz w:val="18"/>
                <w:szCs w:val="18"/>
              </w:rPr>
            </w:pPr>
            <w:r w:rsidRPr="007B11D1">
              <w:rPr>
                <w:noProof/>
                <w:sz w:val="18"/>
                <w:szCs w:val="18"/>
              </w:rPr>
              <w:t>Специалист по закупкам Топорков Александр Анатольевич 8(81740)22998</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 xml:space="preserve">БЮДЖЕТНОЕ УЧРЕЖДЕНИЕ СОЦИАЛЬНОГО ОБСЛУЖИВАНИЯ ДЛЯ ДЕТЕЙ-СИРОТ И ДЕТЕЙ,ОСТАВШИХСЯ БЕЗ ПОПЕЧЕНИЯ </w:t>
            </w:r>
            <w:r w:rsidRPr="007B11D1">
              <w:rPr>
                <w:noProof/>
                <w:sz w:val="18"/>
                <w:szCs w:val="18"/>
              </w:rPr>
              <w:lastRenderedPageBreak/>
              <w:t>РОДИТЕЛЕЙ,ВОЛОГОДСКОЙ ОБЛАСТИ "КАДНИКОВСКИЙ ЦЕНТР ПОМОЩИ ДЕТЯМ ОСТАВШИМСЯ БЕЗ ПОПЕЧЕНИЯ РОДИТЕЛЕЙ,№4"</w:t>
            </w:r>
          </w:p>
        </w:tc>
        <w:tc>
          <w:tcPr>
            <w:tcW w:w="874" w:type="pct"/>
            <w:vAlign w:val="center"/>
          </w:tcPr>
          <w:p w:rsidR="00353DC0" w:rsidRPr="007B11D1" w:rsidRDefault="00353DC0" w:rsidP="00353DC0">
            <w:pPr>
              <w:rPr>
                <w:sz w:val="18"/>
                <w:szCs w:val="18"/>
              </w:rPr>
            </w:pPr>
            <w:r w:rsidRPr="007B11D1">
              <w:rPr>
                <w:noProof/>
                <w:sz w:val="18"/>
                <w:szCs w:val="18"/>
              </w:rPr>
              <w:lastRenderedPageBreak/>
              <w:t>162107 Российская Федерация Вологодская обл Кадников г ул КАРЛА МАРКСА 11</w:t>
            </w:r>
          </w:p>
        </w:tc>
        <w:tc>
          <w:tcPr>
            <w:tcW w:w="0" w:type="auto"/>
            <w:vAlign w:val="center"/>
          </w:tcPr>
          <w:p w:rsidR="00353DC0" w:rsidRPr="007B11D1" w:rsidRDefault="00353DC0" w:rsidP="00353DC0">
            <w:pPr>
              <w:rPr>
                <w:sz w:val="18"/>
                <w:szCs w:val="18"/>
              </w:rPr>
            </w:pPr>
            <w:r w:rsidRPr="007B11D1">
              <w:rPr>
                <w:noProof/>
                <w:sz w:val="18"/>
                <w:szCs w:val="18"/>
                <w:lang w:val="en-US"/>
              </w:rPr>
              <w:t>detdom4@mail.ru</w:t>
            </w:r>
          </w:p>
        </w:tc>
        <w:tc>
          <w:tcPr>
            <w:tcW w:w="0" w:type="auto"/>
            <w:vAlign w:val="center"/>
          </w:tcPr>
          <w:p w:rsidR="00353DC0" w:rsidRPr="007B11D1" w:rsidRDefault="00353DC0" w:rsidP="00353DC0">
            <w:pPr>
              <w:rPr>
                <w:sz w:val="18"/>
                <w:szCs w:val="18"/>
              </w:rPr>
            </w:pPr>
            <w:r w:rsidRPr="007B11D1">
              <w:rPr>
                <w:noProof/>
                <w:sz w:val="18"/>
                <w:szCs w:val="18"/>
                <w:lang w:val="en-US"/>
              </w:rPr>
              <w:t>7-81733-41113</w:t>
            </w:r>
          </w:p>
        </w:tc>
        <w:tc>
          <w:tcPr>
            <w:tcW w:w="1509" w:type="pct"/>
            <w:vAlign w:val="center"/>
          </w:tcPr>
          <w:p w:rsidR="00353DC0" w:rsidRPr="007B11D1" w:rsidRDefault="00353DC0" w:rsidP="00353DC0">
            <w:pPr>
              <w:rPr>
                <w:sz w:val="18"/>
                <w:szCs w:val="18"/>
              </w:rPr>
            </w:pPr>
            <w:r w:rsidRPr="007B11D1">
              <w:rPr>
                <w:noProof/>
                <w:sz w:val="18"/>
                <w:szCs w:val="18"/>
              </w:rPr>
              <w:t>Специалист по закупкам Зеленина Светлана Альбертовна</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lastRenderedPageBreak/>
              <w:t>БЮДЖЕТНОЕ УЧРЕЖДЕНИЕ ЗДРАВООХРАНЕНИЯ ВОЛОГОДСКОЙ ОБЛАСТИ "МЕЖДУРЕЧЕНСКАЯ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161050, Вологодская обл, Междуреченский р-н, Шуйское с, УЛ СОВЕТСКАЯ, 23/Б</w:t>
            </w:r>
          </w:p>
        </w:tc>
        <w:tc>
          <w:tcPr>
            <w:tcW w:w="0" w:type="auto"/>
            <w:vAlign w:val="center"/>
          </w:tcPr>
          <w:p w:rsidR="00353DC0" w:rsidRPr="007B11D1" w:rsidRDefault="00353DC0" w:rsidP="00353DC0">
            <w:pPr>
              <w:rPr>
                <w:sz w:val="18"/>
                <w:szCs w:val="18"/>
              </w:rPr>
            </w:pPr>
            <w:r w:rsidRPr="007B11D1">
              <w:rPr>
                <w:noProof/>
                <w:sz w:val="18"/>
                <w:szCs w:val="18"/>
                <w:lang w:val="en-US"/>
              </w:rPr>
              <w:t>m21207@yandex.ru</w:t>
            </w:r>
          </w:p>
        </w:tc>
        <w:tc>
          <w:tcPr>
            <w:tcW w:w="0" w:type="auto"/>
            <w:vAlign w:val="center"/>
          </w:tcPr>
          <w:p w:rsidR="00353DC0" w:rsidRPr="007B11D1" w:rsidRDefault="00353DC0" w:rsidP="00353DC0">
            <w:pPr>
              <w:rPr>
                <w:sz w:val="18"/>
                <w:szCs w:val="18"/>
              </w:rPr>
            </w:pPr>
            <w:r w:rsidRPr="007B11D1">
              <w:rPr>
                <w:noProof/>
                <w:sz w:val="18"/>
                <w:szCs w:val="18"/>
                <w:lang w:val="en-US"/>
              </w:rPr>
              <w:t>7-81749-21172</w:t>
            </w:r>
          </w:p>
        </w:tc>
        <w:tc>
          <w:tcPr>
            <w:tcW w:w="1509" w:type="pct"/>
            <w:vAlign w:val="center"/>
          </w:tcPr>
          <w:p w:rsidR="00353DC0" w:rsidRPr="007B11D1" w:rsidRDefault="00353DC0" w:rsidP="00353DC0">
            <w:pPr>
              <w:rPr>
                <w:sz w:val="18"/>
                <w:szCs w:val="18"/>
              </w:rPr>
            </w:pPr>
            <w:r w:rsidRPr="007B11D1">
              <w:rPr>
                <w:noProof/>
                <w:sz w:val="18"/>
                <w:szCs w:val="18"/>
              </w:rPr>
              <w:t>Голодаева Н.Л.- зам. главного врача тел. 8(81749)2-11-72; Гулева А.В. - юрист, контактное лицо, тел. 8(81749)2-12-07; Некрасова В.А.- главная мед. сестра, Тимощенко И.А. – экономист,  Худобина С.Е.- системный администратор, контактное лицо, тел. 8(81749) 2-12-07; эл. почта:m21207@yandex.ru</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ВЕТЕРИНАРИИ ВОЛОГОДСКОЙ ОБЛАСТИ "ТОТЕМСКАЯ РАЙОННАЯ СТАНЦИЯ ПО БОРЬБЕ С БОЛЕЗНЯМИ ЖИВОТНЫХ"</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161300, Вологодская обл, Тотемский р-н, Варницы д, УЛ ЗВЕЗДНАЯ, ДОМ 7</w:t>
            </w:r>
          </w:p>
        </w:tc>
        <w:tc>
          <w:tcPr>
            <w:tcW w:w="0" w:type="auto"/>
            <w:vAlign w:val="center"/>
          </w:tcPr>
          <w:p w:rsidR="00353DC0" w:rsidRPr="007B11D1" w:rsidRDefault="00353DC0" w:rsidP="00353DC0">
            <w:pPr>
              <w:rPr>
                <w:sz w:val="18"/>
                <w:szCs w:val="18"/>
              </w:rPr>
            </w:pPr>
            <w:r w:rsidRPr="007B11D1">
              <w:rPr>
                <w:noProof/>
                <w:sz w:val="18"/>
                <w:szCs w:val="18"/>
                <w:lang w:val="en-US"/>
              </w:rPr>
              <w:t>toma.neveselova@yandex.ru</w:t>
            </w:r>
          </w:p>
        </w:tc>
        <w:tc>
          <w:tcPr>
            <w:tcW w:w="0" w:type="auto"/>
            <w:vAlign w:val="center"/>
          </w:tcPr>
          <w:p w:rsidR="00353DC0" w:rsidRPr="007B11D1" w:rsidRDefault="00353DC0" w:rsidP="00353DC0">
            <w:pPr>
              <w:rPr>
                <w:sz w:val="18"/>
                <w:szCs w:val="18"/>
              </w:rPr>
            </w:pPr>
            <w:r w:rsidRPr="007B11D1">
              <w:rPr>
                <w:noProof/>
                <w:sz w:val="18"/>
                <w:szCs w:val="18"/>
                <w:lang w:val="en-US"/>
              </w:rPr>
              <w:t>7-81739-21618</w:t>
            </w:r>
          </w:p>
        </w:tc>
        <w:tc>
          <w:tcPr>
            <w:tcW w:w="1509" w:type="pct"/>
            <w:vAlign w:val="center"/>
          </w:tcPr>
          <w:p w:rsidR="00353DC0" w:rsidRPr="007B11D1" w:rsidRDefault="00353DC0" w:rsidP="00353DC0">
            <w:pPr>
              <w:rPr>
                <w:sz w:val="18"/>
                <w:szCs w:val="18"/>
              </w:rPr>
            </w:pPr>
            <w:r w:rsidRPr="007B11D1">
              <w:rPr>
                <w:noProof/>
                <w:sz w:val="18"/>
                <w:szCs w:val="18"/>
              </w:rPr>
              <w:t>Невеселова Тамара Петровна - главный ветеринарный врач; ответственный за заключения контракта Немирова Евгения Владиславовна</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ПРОФЕССИОНАЛЬНОЕ ОБРАЗОВАТЕЛЬНОЕ УЧРЕЖДЕНИЕ ВОЛОГОДСКОЙ ОБЛАСТИ "ВЕЛИКОУСТЮГСКИЙ МНОГОПРОФИЛЬНЫЙ КОЛЛЕДЖ"</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162394, Вологодская обл, Великоустюгский р-н, Великий Устюг г, УЛ КУЗНЕЦОВА, ДОМ 2</w:t>
            </w:r>
          </w:p>
        </w:tc>
        <w:tc>
          <w:tcPr>
            <w:tcW w:w="0" w:type="auto"/>
            <w:vAlign w:val="center"/>
          </w:tcPr>
          <w:p w:rsidR="00353DC0" w:rsidRPr="007B11D1" w:rsidRDefault="00353DC0" w:rsidP="00353DC0">
            <w:pPr>
              <w:rPr>
                <w:sz w:val="18"/>
                <w:szCs w:val="18"/>
              </w:rPr>
            </w:pPr>
            <w:r w:rsidRPr="007B11D1">
              <w:rPr>
                <w:noProof/>
                <w:sz w:val="18"/>
                <w:szCs w:val="18"/>
                <w:lang w:val="en-US"/>
              </w:rPr>
              <w:t>vupt_zakupki@mail.ru</w:t>
            </w:r>
          </w:p>
        </w:tc>
        <w:tc>
          <w:tcPr>
            <w:tcW w:w="0" w:type="auto"/>
            <w:vAlign w:val="center"/>
          </w:tcPr>
          <w:p w:rsidR="00353DC0" w:rsidRPr="007B11D1" w:rsidRDefault="00353DC0" w:rsidP="00353DC0">
            <w:pPr>
              <w:rPr>
                <w:sz w:val="18"/>
                <w:szCs w:val="18"/>
              </w:rPr>
            </w:pPr>
            <w:r w:rsidRPr="007B11D1">
              <w:rPr>
                <w:noProof/>
                <w:sz w:val="18"/>
                <w:szCs w:val="18"/>
                <w:lang w:val="en-US"/>
              </w:rPr>
              <w:t>7-81738-21592</w:t>
            </w:r>
          </w:p>
        </w:tc>
        <w:tc>
          <w:tcPr>
            <w:tcW w:w="1509" w:type="pct"/>
            <w:vAlign w:val="center"/>
          </w:tcPr>
          <w:p w:rsidR="00353DC0" w:rsidRPr="007B11D1" w:rsidRDefault="00353DC0" w:rsidP="00353DC0">
            <w:pPr>
              <w:rPr>
                <w:sz w:val="18"/>
                <w:szCs w:val="18"/>
              </w:rPr>
            </w:pPr>
            <w:r w:rsidRPr="007B11D1">
              <w:rPr>
                <w:noProof/>
                <w:sz w:val="18"/>
                <w:szCs w:val="18"/>
              </w:rPr>
              <w:t>Руководитель контрактной службы – Харитонова Анастасия Юрьевна.  Тел. (81738) 2-37-55</w:t>
            </w:r>
            <w:r w:rsidRPr="007B11D1">
              <w:rPr>
                <w:noProof/>
                <w:sz w:val="18"/>
                <w:szCs w:val="18"/>
              </w:rPr>
              <w:br/>
              <w:t>Специалист по закупкам – Деткова Татьяна Николаевна. Тел. (81738) 2-37-55</w:t>
            </w:r>
            <w:r w:rsidRPr="007B11D1">
              <w:rPr>
                <w:noProof/>
                <w:sz w:val="18"/>
                <w:szCs w:val="18"/>
              </w:rPr>
              <w:br/>
            </w:r>
            <w:r w:rsidRPr="007B11D1">
              <w:rPr>
                <w:noProof/>
                <w:sz w:val="18"/>
                <w:szCs w:val="18"/>
              </w:rPr>
              <w:br/>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"БАБАЕВСКАЯ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162482, Вологодская обл, Бабаевский р-н, Бабаево г, УЛ СВЕРДЛОВА, 39/А</w:t>
            </w:r>
          </w:p>
        </w:tc>
        <w:tc>
          <w:tcPr>
            <w:tcW w:w="0" w:type="auto"/>
            <w:vAlign w:val="center"/>
          </w:tcPr>
          <w:p w:rsidR="00353DC0" w:rsidRPr="007B11D1" w:rsidRDefault="00353DC0" w:rsidP="00353DC0">
            <w:pPr>
              <w:rPr>
                <w:sz w:val="18"/>
                <w:szCs w:val="18"/>
              </w:rPr>
            </w:pPr>
            <w:r w:rsidRPr="007B11D1">
              <w:rPr>
                <w:noProof/>
                <w:sz w:val="18"/>
                <w:szCs w:val="18"/>
                <w:lang w:val="en-US"/>
              </w:rPr>
              <w:t>goszakupki-babcrb@yandex.ru</w:t>
            </w:r>
          </w:p>
        </w:tc>
        <w:tc>
          <w:tcPr>
            <w:tcW w:w="0" w:type="auto"/>
            <w:vAlign w:val="center"/>
          </w:tcPr>
          <w:p w:rsidR="00353DC0" w:rsidRPr="007B11D1" w:rsidRDefault="00353DC0" w:rsidP="00353DC0">
            <w:pPr>
              <w:rPr>
                <w:sz w:val="18"/>
                <w:szCs w:val="18"/>
              </w:rPr>
            </w:pPr>
            <w:r w:rsidRPr="007B11D1">
              <w:rPr>
                <w:noProof/>
                <w:sz w:val="18"/>
                <w:szCs w:val="18"/>
                <w:lang w:val="en-US"/>
              </w:rPr>
              <w:t>7-81743-21159</w:t>
            </w:r>
          </w:p>
        </w:tc>
        <w:tc>
          <w:tcPr>
            <w:tcW w:w="1509" w:type="pct"/>
            <w:vAlign w:val="center"/>
          </w:tcPr>
          <w:p w:rsidR="00353DC0" w:rsidRPr="007B11D1" w:rsidRDefault="00353DC0" w:rsidP="00353DC0">
            <w:pPr>
              <w:rPr>
                <w:sz w:val="18"/>
                <w:szCs w:val="18"/>
              </w:rPr>
            </w:pPr>
            <w:r w:rsidRPr="007B11D1">
              <w:rPr>
                <w:noProof/>
                <w:sz w:val="18"/>
                <w:szCs w:val="18"/>
              </w:rPr>
              <w:t>Контрактный управляющий-Литовка Татьяна Геннадьевна, тел. 8 (81743) 2-11-59</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"БАБУШКИНСКАЯ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161350, Вологодская обл, Бабушкинский р-н, им Бабушкина с, УЛ ПРОЛЕТАРСКАЯ, 5</w:t>
            </w:r>
          </w:p>
        </w:tc>
        <w:tc>
          <w:tcPr>
            <w:tcW w:w="0" w:type="auto"/>
            <w:vAlign w:val="center"/>
          </w:tcPr>
          <w:p w:rsidR="00353DC0" w:rsidRPr="007B11D1" w:rsidRDefault="00353DC0" w:rsidP="00353DC0">
            <w:pPr>
              <w:rPr>
                <w:sz w:val="18"/>
                <w:szCs w:val="18"/>
              </w:rPr>
            </w:pPr>
            <w:r w:rsidRPr="007B11D1">
              <w:rPr>
                <w:noProof/>
                <w:sz w:val="18"/>
                <w:szCs w:val="18"/>
                <w:lang w:val="en-US"/>
              </w:rPr>
              <w:t>babmed@vologda.ru</w:t>
            </w:r>
          </w:p>
        </w:tc>
        <w:tc>
          <w:tcPr>
            <w:tcW w:w="0" w:type="auto"/>
            <w:vAlign w:val="center"/>
          </w:tcPr>
          <w:p w:rsidR="00353DC0" w:rsidRPr="007B11D1" w:rsidRDefault="00353DC0" w:rsidP="00353DC0">
            <w:pPr>
              <w:rPr>
                <w:sz w:val="18"/>
                <w:szCs w:val="18"/>
              </w:rPr>
            </w:pPr>
            <w:r w:rsidRPr="007B11D1">
              <w:rPr>
                <w:noProof/>
                <w:sz w:val="18"/>
                <w:szCs w:val="18"/>
                <w:lang w:val="en-US"/>
              </w:rPr>
              <w:t>7-81745-21313</w:t>
            </w:r>
          </w:p>
        </w:tc>
        <w:tc>
          <w:tcPr>
            <w:tcW w:w="1509" w:type="pct"/>
            <w:vAlign w:val="center"/>
          </w:tcPr>
          <w:p w:rsidR="00353DC0" w:rsidRPr="007B11D1" w:rsidRDefault="00353DC0" w:rsidP="00353DC0">
            <w:pPr>
              <w:rPr>
                <w:sz w:val="18"/>
                <w:szCs w:val="18"/>
              </w:rPr>
            </w:pPr>
            <w:r w:rsidRPr="007B11D1">
              <w:rPr>
                <w:noProof/>
                <w:sz w:val="18"/>
                <w:szCs w:val="18"/>
              </w:rPr>
              <w:t>Ответственное должностное лицо главный специалист Истоминская Татьяна Валентиновна</w:t>
            </w:r>
            <w:r w:rsidRPr="007B11D1">
              <w:rPr>
                <w:noProof/>
                <w:sz w:val="18"/>
                <w:szCs w:val="18"/>
              </w:rPr>
              <w:br/>
              <w:t>Адрес электронной почты: zakup_babmed@mail.ru</w:t>
            </w:r>
            <w:r w:rsidRPr="007B11D1">
              <w:rPr>
                <w:noProof/>
                <w:sz w:val="18"/>
                <w:szCs w:val="18"/>
              </w:rPr>
              <w:br/>
              <w:t>Номер контактного телефона: (81745) 2-13-44</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СОЦИАЛЬНОГО ОБСЛУЖИВАНИЯ ВОЛОГОДСКОЙ ОБЛАСТИ "ИВАНОВСКИЙ ДЕТСКИЙ ДОМ-ИНТЕРНАТ ДЛЯ УМСТВЕННО ОТСТАЛЫХ ДЕТЕЙ"</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162653, Вологодская обл, Ивановское с, УЛ ЦЕНТРАЛЬНАЯ, 4</w:t>
            </w:r>
          </w:p>
        </w:tc>
        <w:tc>
          <w:tcPr>
            <w:tcW w:w="0" w:type="auto"/>
            <w:vAlign w:val="center"/>
          </w:tcPr>
          <w:p w:rsidR="00353DC0" w:rsidRPr="007B11D1" w:rsidRDefault="00353DC0" w:rsidP="00353DC0">
            <w:pPr>
              <w:rPr>
                <w:sz w:val="18"/>
                <w:szCs w:val="18"/>
              </w:rPr>
            </w:pPr>
            <w:r w:rsidRPr="007B11D1">
              <w:rPr>
                <w:noProof/>
                <w:sz w:val="18"/>
                <w:szCs w:val="18"/>
                <w:lang w:val="en-US"/>
              </w:rPr>
              <w:t>ddi35@mail.ru</w:t>
            </w:r>
          </w:p>
        </w:tc>
        <w:tc>
          <w:tcPr>
            <w:tcW w:w="0" w:type="auto"/>
            <w:vAlign w:val="center"/>
          </w:tcPr>
          <w:p w:rsidR="00353DC0" w:rsidRPr="007B11D1" w:rsidRDefault="00353DC0" w:rsidP="00353DC0">
            <w:pPr>
              <w:rPr>
                <w:sz w:val="18"/>
                <w:szCs w:val="18"/>
              </w:rPr>
            </w:pPr>
            <w:r w:rsidRPr="007B11D1">
              <w:rPr>
                <w:noProof/>
                <w:sz w:val="18"/>
                <w:szCs w:val="18"/>
                <w:lang w:val="en-US"/>
              </w:rPr>
              <w:t>7-8202-663817</w:t>
            </w:r>
          </w:p>
        </w:tc>
        <w:tc>
          <w:tcPr>
            <w:tcW w:w="1509" w:type="pct"/>
            <w:vAlign w:val="center"/>
          </w:tcPr>
          <w:p w:rsidR="00353DC0" w:rsidRPr="007B11D1" w:rsidRDefault="00353DC0" w:rsidP="00353DC0">
            <w:pPr>
              <w:rPr>
                <w:sz w:val="18"/>
                <w:szCs w:val="18"/>
              </w:rPr>
            </w:pPr>
            <w:r w:rsidRPr="007B11D1">
              <w:rPr>
                <w:noProof/>
                <w:sz w:val="18"/>
                <w:szCs w:val="18"/>
              </w:rPr>
              <w:t>Владимирова Алла Петровна, специалист по закупкам</w:t>
            </w:r>
          </w:p>
        </w:tc>
      </w:tr>
      <w:tr w:rsidR="00353DC0" w:rsidRPr="007B11D1" w:rsidTr="00353DC0">
        <w:tc>
          <w:tcPr>
            <w:tcW w:w="0" w:type="auto"/>
            <w:vAlign w:val="center"/>
          </w:tcPr>
          <w:p w:rsidR="00353DC0" w:rsidRPr="007B11D1" w:rsidRDefault="00353DC0" w:rsidP="00353DC0">
            <w:pPr>
              <w:rPr>
                <w:sz w:val="18"/>
                <w:szCs w:val="18"/>
              </w:rPr>
            </w:pPr>
            <w:r w:rsidRPr="007B11D1">
              <w:rPr>
                <w:noProof/>
                <w:sz w:val="18"/>
                <w:szCs w:val="18"/>
              </w:rPr>
              <w:t>БЮДЖЕТНОЕ УЧРЕЖДЕНИЕ ЗДРАВООХРАНЕНИЯ ВОЛОГОДСКОЙ ОБЛАСТИ " УСТЬ-КУБИНСКАЯ ЦЕНТРАЛЬНАЯ РАЙОННАЯ БОЛЬНИЦА"</w:t>
            </w:r>
          </w:p>
        </w:tc>
        <w:tc>
          <w:tcPr>
            <w:tcW w:w="874" w:type="pct"/>
            <w:vAlign w:val="center"/>
          </w:tcPr>
          <w:p w:rsidR="00353DC0" w:rsidRPr="007B11D1" w:rsidRDefault="00353DC0" w:rsidP="00353DC0">
            <w:pPr>
              <w:rPr>
                <w:sz w:val="18"/>
                <w:szCs w:val="18"/>
              </w:rPr>
            </w:pPr>
            <w:r w:rsidRPr="007B11D1">
              <w:rPr>
                <w:noProof/>
                <w:sz w:val="18"/>
                <w:szCs w:val="18"/>
              </w:rPr>
              <w:t>Российская Федерация, 161140, Вологодская обл, Усть-Кубинский р-н, Устье с, УЛ КОЛХОЗНАЯ, 9</w:t>
            </w:r>
          </w:p>
        </w:tc>
        <w:tc>
          <w:tcPr>
            <w:tcW w:w="0" w:type="auto"/>
            <w:vAlign w:val="center"/>
          </w:tcPr>
          <w:p w:rsidR="00353DC0" w:rsidRPr="007B11D1" w:rsidRDefault="00353DC0" w:rsidP="00353DC0">
            <w:pPr>
              <w:rPr>
                <w:sz w:val="18"/>
                <w:szCs w:val="18"/>
              </w:rPr>
            </w:pPr>
            <w:r w:rsidRPr="007B11D1">
              <w:rPr>
                <w:noProof/>
                <w:sz w:val="18"/>
                <w:szCs w:val="18"/>
              </w:rPr>
              <w:t>crb-zakupki@inbox.ru</w:t>
            </w:r>
          </w:p>
        </w:tc>
        <w:tc>
          <w:tcPr>
            <w:tcW w:w="0" w:type="auto"/>
            <w:vAlign w:val="center"/>
          </w:tcPr>
          <w:p w:rsidR="00353DC0" w:rsidRPr="007B11D1" w:rsidRDefault="00353DC0" w:rsidP="00353DC0">
            <w:pPr>
              <w:rPr>
                <w:sz w:val="18"/>
                <w:szCs w:val="18"/>
              </w:rPr>
            </w:pPr>
            <w:r w:rsidRPr="007B11D1">
              <w:rPr>
                <w:noProof/>
                <w:sz w:val="18"/>
                <w:szCs w:val="18"/>
                <w:lang w:val="en-US"/>
              </w:rPr>
              <w:t>7-253-21580</w:t>
            </w:r>
          </w:p>
        </w:tc>
        <w:tc>
          <w:tcPr>
            <w:tcW w:w="1509" w:type="pct"/>
            <w:vAlign w:val="center"/>
          </w:tcPr>
          <w:p w:rsidR="00353DC0" w:rsidRPr="007B11D1" w:rsidRDefault="00353DC0" w:rsidP="00353DC0">
            <w:pPr>
              <w:rPr>
                <w:sz w:val="18"/>
                <w:szCs w:val="18"/>
              </w:rPr>
            </w:pPr>
            <w:r w:rsidRPr="007B11D1">
              <w:rPr>
                <w:noProof/>
                <w:sz w:val="18"/>
                <w:szCs w:val="18"/>
              </w:rPr>
              <w:t>Руководитель контрактной службы:</w:t>
            </w:r>
            <w:r w:rsidRPr="007B11D1">
              <w:rPr>
                <w:noProof/>
                <w:sz w:val="18"/>
                <w:szCs w:val="18"/>
              </w:rPr>
              <w:br/>
              <w:t>-зам. глав. врача  по экономическим вопросам - Вячеславова Т.Н.</w:t>
            </w:r>
            <w:r w:rsidRPr="007B11D1">
              <w:rPr>
                <w:noProof/>
                <w:sz w:val="18"/>
                <w:szCs w:val="18"/>
              </w:rPr>
              <w:br/>
              <w:t>Работники:</w:t>
            </w:r>
            <w:r w:rsidRPr="007B11D1">
              <w:rPr>
                <w:noProof/>
                <w:sz w:val="18"/>
                <w:szCs w:val="18"/>
              </w:rPr>
              <w:br/>
              <w:t>Зам.глав.врача по лечебной работе -Спиров В.С.;</w:t>
            </w:r>
            <w:r w:rsidRPr="007B11D1">
              <w:rPr>
                <w:noProof/>
                <w:sz w:val="18"/>
                <w:szCs w:val="18"/>
              </w:rPr>
              <w:br/>
              <w:t>И.о.главного бухгалтера-Тарасова С.Н..</w:t>
            </w:r>
            <w:r w:rsidRPr="007B11D1">
              <w:rPr>
                <w:noProof/>
                <w:sz w:val="18"/>
                <w:szCs w:val="18"/>
              </w:rPr>
              <w:br/>
              <w:t>Специалист отдела закупок-Ножихина А.В.</w:t>
            </w:r>
            <w:r w:rsidRPr="007B11D1">
              <w:rPr>
                <w:noProof/>
                <w:sz w:val="18"/>
                <w:szCs w:val="18"/>
              </w:rPr>
              <w:br/>
              <w:t>Специалист отдела закупок-Новожилова Е.Н.</w:t>
            </w:r>
            <w:r w:rsidRPr="007B11D1">
              <w:rPr>
                <w:noProof/>
                <w:sz w:val="18"/>
                <w:szCs w:val="18"/>
              </w:rPr>
              <w:br/>
              <w:t>Главная медицинская сестра-Райская Т.Ф.</w:t>
            </w:r>
            <w:r w:rsidRPr="007B11D1">
              <w:rPr>
                <w:noProof/>
                <w:sz w:val="18"/>
                <w:szCs w:val="18"/>
              </w:rPr>
              <w:br/>
              <w:t>Место нахождения, адрес 161140, Вологодская область, Усть-Кубинский район, с. Устье, ул. Колхозная, д.9.</w:t>
            </w:r>
            <w:r w:rsidRPr="007B11D1">
              <w:rPr>
                <w:noProof/>
                <w:sz w:val="18"/>
                <w:szCs w:val="18"/>
              </w:rPr>
              <w:br/>
              <w:t>Номер контактного телефона – 8(81753)2-13-17</w:t>
            </w:r>
            <w:r w:rsidRPr="007B11D1">
              <w:rPr>
                <w:noProof/>
                <w:sz w:val="18"/>
                <w:szCs w:val="18"/>
              </w:rPr>
              <w:br/>
              <w:t>Должностное лицо, ответственное за заключение контракта: Новожилова Елена Николаевна 8(81753)2-13-17</w:t>
            </w:r>
          </w:p>
        </w:tc>
      </w:tr>
    </w:tbl>
    <w:p w:rsidR="00796897" w:rsidRPr="00BE2EFB" w:rsidRDefault="00796897" w:rsidP="00796897">
      <w:pPr>
        <w:ind w:firstLine="567"/>
        <w:jc w:val="right"/>
        <w:rPr>
          <w:b/>
        </w:rPr>
      </w:pPr>
      <w:r w:rsidRPr="00BE2EFB">
        <w:rPr>
          <w:b/>
        </w:rPr>
        <w:lastRenderedPageBreak/>
        <w:t>Приложение №</w:t>
      </w:r>
      <w:r>
        <w:rPr>
          <w:b/>
        </w:rPr>
        <w:t>2</w:t>
      </w:r>
    </w:p>
    <w:p w:rsidR="00796897" w:rsidRDefault="00796897" w:rsidP="00796897">
      <w:pPr>
        <w:ind w:firstLine="567"/>
        <w:jc w:val="right"/>
        <w:rPr>
          <w:b/>
        </w:rPr>
      </w:pPr>
      <w:r w:rsidRPr="00BE2EFB">
        <w:rPr>
          <w:b/>
        </w:rPr>
        <w:t xml:space="preserve">к </w:t>
      </w:r>
      <w:r w:rsidRPr="002120A6">
        <w:rPr>
          <w:b/>
          <w:bCs/>
        </w:rPr>
        <w:t xml:space="preserve">разделу </w:t>
      </w:r>
      <w:r w:rsidRPr="002120A6">
        <w:rPr>
          <w:b/>
          <w:bCs/>
          <w:lang w:val="en-US"/>
        </w:rPr>
        <w:t>I</w:t>
      </w:r>
      <w:r w:rsidRPr="002120A6">
        <w:rPr>
          <w:b/>
          <w:bCs/>
        </w:rPr>
        <w:t>. Информационная карта</w:t>
      </w:r>
      <w:r>
        <w:rPr>
          <w:b/>
        </w:rPr>
        <w:t xml:space="preserve"> документации</w:t>
      </w:r>
    </w:p>
    <w:p w:rsidR="00796897" w:rsidRPr="00DC507D" w:rsidRDefault="00796897" w:rsidP="00796897">
      <w:pPr>
        <w:jc w:val="right"/>
      </w:pPr>
      <w:r>
        <w:rPr>
          <w:b/>
        </w:rPr>
        <w:t xml:space="preserve"> о совместном электронном аукционе</w:t>
      </w:r>
    </w:p>
    <w:p w:rsidR="00796897" w:rsidRPr="00DC507D" w:rsidRDefault="00796897" w:rsidP="00796897">
      <w:pPr>
        <w:pStyle w:val="aff6"/>
        <w:spacing w:before="0" w:after="0"/>
        <w:jc w:val="center"/>
        <w:rPr>
          <w:b/>
          <w:bCs/>
        </w:rPr>
      </w:pPr>
    </w:p>
    <w:p w:rsidR="00796897" w:rsidRPr="00DC507D" w:rsidRDefault="00796897" w:rsidP="00796897">
      <w:pPr>
        <w:pStyle w:val="aff6"/>
        <w:spacing w:before="0" w:after="0"/>
        <w:jc w:val="center"/>
        <w:rPr>
          <w:b/>
          <w:bCs/>
        </w:rPr>
      </w:pPr>
      <w:r w:rsidRPr="00DC507D">
        <w:rPr>
          <w:b/>
          <w:bCs/>
        </w:rPr>
        <w:t xml:space="preserve">Информация об объектах закупки, объемах закупки, </w:t>
      </w:r>
    </w:p>
    <w:p w:rsidR="00796897" w:rsidRPr="00DC507D" w:rsidRDefault="00796897" w:rsidP="00796897">
      <w:pPr>
        <w:pStyle w:val="aff6"/>
        <w:spacing w:before="0" w:after="0"/>
        <w:jc w:val="center"/>
        <w:rPr>
          <w:b/>
          <w:bCs/>
        </w:rPr>
      </w:pPr>
      <w:r w:rsidRPr="00DC507D">
        <w:rPr>
          <w:b/>
          <w:bCs/>
        </w:rPr>
        <w:t xml:space="preserve">начальные (максимальные) цены контрактов </w:t>
      </w:r>
    </w:p>
    <w:p w:rsidR="00796897" w:rsidRPr="00DC507D" w:rsidRDefault="00796897" w:rsidP="00796897">
      <w:pPr>
        <w:pStyle w:val="aff6"/>
        <w:spacing w:before="0" w:after="0"/>
        <w:jc w:val="center"/>
        <w:rPr>
          <w:b/>
          <w:bCs/>
        </w:rPr>
      </w:pPr>
    </w:p>
    <w:p w:rsidR="00796897" w:rsidRDefault="00796897" w:rsidP="00796897">
      <w:pPr>
        <w:ind w:firstLine="567"/>
        <w:jc w:val="center"/>
        <w:rPr>
          <w:b/>
          <w:bCs/>
          <w:sz w:val="24"/>
          <w:szCs w:val="24"/>
        </w:rPr>
      </w:pPr>
      <w:r w:rsidRPr="00796897">
        <w:rPr>
          <w:b/>
          <w:bCs/>
          <w:sz w:val="24"/>
          <w:szCs w:val="24"/>
        </w:rPr>
        <w:t>Описание объекта закупки, расчет стоимости единицы товара</w:t>
      </w:r>
    </w:p>
    <w:p w:rsidR="001A6F04" w:rsidRDefault="001A6F04" w:rsidP="00796897">
      <w:pPr>
        <w:tabs>
          <w:tab w:val="left" w:pos="6870"/>
        </w:tabs>
        <w:rPr>
          <w:sz w:val="24"/>
          <w:szCs w:val="24"/>
        </w:rPr>
      </w:pPr>
    </w:p>
    <w:tbl>
      <w:tblPr>
        <w:tblW w:w="16335" w:type="dxa"/>
        <w:tblInd w:w="-459" w:type="dxa"/>
        <w:tblLayout w:type="fixed"/>
        <w:tblLook w:val="04A0"/>
      </w:tblPr>
      <w:tblGrid>
        <w:gridCol w:w="675"/>
        <w:gridCol w:w="1310"/>
        <w:gridCol w:w="1984"/>
        <w:gridCol w:w="850"/>
        <w:gridCol w:w="1134"/>
        <w:gridCol w:w="1134"/>
        <w:gridCol w:w="2161"/>
        <w:gridCol w:w="992"/>
        <w:gridCol w:w="851"/>
        <w:gridCol w:w="710"/>
        <w:gridCol w:w="993"/>
        <w:gridCol w:w="990"/>
        <w:gridCol w:w="992"/>
        <w:gridCol w:w="706"/>
        <w:gridCol w:w="853"/>
      </w:tblGrid>
      <w:tr w:rsidR="00353DC0" w:rsidRPr="00FE60BF" w:rsidTr="0027447D">
        <w:trPr>
          <w:trHeight w:val="30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ind w:right="317"/>
              <w:jc w:val="center"/>
              <w:rPr>
                <w:b/>
                <w:bCs/>
                <w:color w:val="000000"/>
                <w:sz w:val="14"/>
                <w:szCs w:val="14"/>
              </w:rPr>
            </w:pPr>
            <w:r w:rsidRPr="00FE60BF">
              <w:rPr>
                <w:b/>
                <w:bCs/>
                <w:color w:val="000000"/>
                <w:sz w:val="14"/>
                <w:szCs w:val="14"/>
              </w:rPr>
              <w:t>№</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Наименование объекта закупки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Показатель объекта закупки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Единица измерения показателя  (при наличии)</w:t>
            </w:r>
          </w:p>
        </w:tc>
        <w:tc>
          <w:tcPr>
            <w:tcW w:w="4429" w:type="dxa"/>
            <w:gridSpan w:val="3"/>
            <w:tcBorders>
              <w:top w:val="single" w:sz="4" w:space="0" w:color="auto"/>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Значение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proofErr w:type="spellStart"/>
            <w:r w:rsidRPr="00FE60BF">
              <w:rPr>
                <w:b/>
                <w:bCs/>
                <w:color w:val="000000"/>
                <w:sz w:val="14"/>
                <w:szCs w:val="14"/>
              </w:rPr>
              <w:t>Ед</w:t>
            </w:r>
            <w:proofErr w:type="gramStart"/>
            <w:r w:rsidRPr="00FE60BF">
              <w:rPr>
                <w:b/>
                <w:bCs/>
                <w:color w:val="000000"/>
                <w:sz w:val="14"/>
                <w:szCs w:val="14"/>
              </w:rPr>
              <w:t>.и</w:t>
            </w:r>
            <w:proofErr w:type="gramEnd"/>
            <w:r w:rsidRPr="00FE60BF">
              <w:rPr>
                <w:b/>
                <w:bCs/>
                <w:color w:val="000000"/>
                <w:sz w:val="14"/>
                <w:szCs w:val="14"/>
              </w:rPr>
              <w:t>зм</w:t>
            </w:r>
            <w:proofErr w:type="spellEnd"/>
            <w:r w:rsidRPr="00FE60BF">
              <w:rPr>
                <w:b/>
                <w:bCs/>
                <w:color w:val="000000"/>
                <w:sz w:val="14"/>
                <w:szCs w:val="14"/>
              </w:rPr>
              <w:t>.</w:t>
            </w:r>
            <w:r w:rsidRPr="00FE60BF">
              <w:rPr>
                <w:b/>
                <w:bCs/>
                <w:color w:val="000000"/>
                <w:sz w:val="14"/>
                <w:szCs w:val="14"/>
              </w:rPr>
              <w:br/>
              <w:t xml:space="preserve"> в соответствии с ОКЕИ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Сертификат соответствия, ГОСТ            (при наличии)</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 xml:space="preserve">Среднерыночная цена, руб. </w:t>
            </w:r>
          </w:p>
        </w:tc>
        <w:tc>
          <w:tcPr>
            <w:tcW w:w="2975" w:type="dxa"/>
            <w:gridSpan w:val="3"/>
            <w:tcBorders>
              <w:top w:val="single" w:sz="4" w:space="0" w:color="auto"/>
              <w:left w:val="nil"/>
              <w:bottom w:val="single" w:sz="4" w:space="0" w:color="auto"/>
              <w:right w:val="single" w:sz="4" w:space="0" w:color="auto"/>
            </w:tcBorders>
            <w:shd w:val="clear" w:color="auto" w:fill="auto"/>
            <w:noWrap/>
            <w:vAlign w:val="center"/>
            <w:hideMark/>
          </w:tcPr>
          <w:p w:rsidR="00353DC0" w:rsidRPr="00FE60BF" w:rsidRDefault="00353DC0" w:rsidP="00353DC0">
            <w:pPr>
              <w:jc w:val="center"/>
              <w:rPr>
                <w:b/>
                <w:bCs/>
                <w:color w:val="000000"/>
                <w:sz w:val="14"/>
                <w:szCs w:val="14"/>
              </w:rPr>
            </w:pPr>
            <w:r w:rsidRPr="00FE60BF">
              <w:rPr>
                <w:b/>
                <w:bCs/>
                <w:color w:val="000000"/>
                <w:sz w:val="14"/>
                <w:szCs w:val="14"/>
              </w:rPr>
              <w:t>Цена поставщиков (руб.)</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Ср. кв. отклонение</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proofErr w:type="spellStart"/>
            <w:r w:rsidRPr="00FE60BF">
              <w:rPr>
                <w:b/>
                <w:bCs/>
                <w:color w:val="000000"/>
                <w:sz w:val="14"/>
                <w:szCs w:val="14"/>
              </w:rPr>
              <w:t>Коэффицент</w:t>
            </w:r>
            <w:proofErr w:type="spellEnd"/>
            <w:r w:rsidRPr="00FE60BF">
              <w:rPr>
                <w:b/>
                <w:bCs/>
                <w:color w:val="000000"/>
                <w:sz w:val="14"/>
                <w:szCs w:val="14"/>
              </w:rPr>
              <w:t xml:space="preserve"> вариации</w:t>
            </w:r>
          </w:p>
        </w:tc>
      </w:tr>
      <w:tr w:rsidR="00353DC0" w:rsidRPr="00FE60BF" w:rsidTr="0027447D">
        <w:trPr>
          <w:trHeight w:val="66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ind w:right="317"/>
              <w:rPr>
                <w:b/>
                <w:bCs/>
                <w:color w:val="000000"/>
                <w:sz w:val="14"/>
                <w:szCs w:val="14"/>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Значение показателя, которое может изменяться</w:t>
            </w:r>
          </w:p>
        </w:tc>
        <w:tc>
          <w:tcPr>
            <w:tcW w:w="216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Значение показателя, которое не может изменяться</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Коммерческое предложение № 1  43-2251/18 от 27.08.2018 г.</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Коммерческое предложение № 2  43-2339/18 от 03.09.2018 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Коммерческое предложение № 3 43-2311/18 от 31.08.2018 г.</w:t>
            </w: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ind w:right="317"/>
              <w:rPr>
                <w:b/>
                <w:bCs/>
                <w:color w:val="000000"/>
                <w:sz w:val="14"/>
                <w:szCs w:val="14"/>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Минимальное значение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b/>
                <w:bCs/>
                <w:color w:val="000000"/>
                <w:sz w:val="14"/>
                <w:szCs w:val="14"/>
              </w:rPr>
            </w:pPr>
            <w:r w:rsidRPr="00FE60BF">
              <w:rPr>
                <w:b/>
                <w:bCs/>
                <w:color w:val="000000"/>
                <w:sz w:val="14"/>
                <w:szCs w:val="14"/>
              </w:rPr>
              <w:t>Максимальное значение</w:t>
            </w:r>
          </w:p>
        </w:tc>
        <w:tc>
          <w:tcPr>
            <w:tcW w:w="216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r>
      <w:tr w:rsidR="00353DC0" w:rsidRPr="00FE60BF" w:rsidTr="0027447D">
        <w:trPr>
          <w:trHeight w:val="161"/>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ind w:right="317"/>
              <w:rPr>
                <w:b/>
                <w:bCs/>
                <w:color w:val="000000"/>
                <w:sz w:val="14"/>
                <w:szCs w:val="14"/>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216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b/>
                <w:bCs/>
                <w:color w:val="000000"/>
                <w:sz w:val="14"/>
                <w:szCs w:val="14"/>
              </w:rPr>
            </w:pPr>
          </w:p>
        </w:tc>
      </w:tr>
      <w:tr w:rsidR="00353DC0" w:rsidRPr="00FE60BF" w:rsidTr="0027447D">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Алфавитная книга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алфавитной книги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А5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397,65</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309,30</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486,00</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124,95</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31,42</w:t>
            </w: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дизайна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классический</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Переплет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книжный</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алфавита в алфавитной книге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вырубной</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покрытия алфавита в алфавитной книге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лак</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внутреннего блока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офсет</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офсета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г/кв</w:t>
            </w:r>
            <w:proofErr w:type="gramStart"/>
            <w:r w:rsidRPr="00FE60BF">
              <w:rPr>
                <w:color w:val="000000"/>
                <w:sz w:val="14"/>
                <w:szCs w:val="14"/>
              </w:rPr>
              <w:t>.м</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алфавитной книге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офсета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печати листов в алфавитной книге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одноцветная</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обложки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экокожа</w:t>
            </w:r>
            <w:proofErr w:type="spellEnd"/>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81"/>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Особенности обложки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обложка прошита по периметру;                                    продублирована поролоном;                                цвет ниток прошивки в цвет обложки</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Способ соединения листов внутреннего блока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сшит </w:t>
            </w:r>
            <w:proofErr w:type="spellStart"/>
            <w:r w:rsidRPr="00FE60BF">
              <w:rPr>
                <w:color w:val="000000"/>
                <w:sz w:val="14"/>
                <w:szCs w:val="14"/>
              </w:rPr>
              <w:t>потетрадно</w:t>
            </w:r>
            <w:proofErr w:type="spellEnd"/>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6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обложки и внутреннего блока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горячее </w:t>
            </w:r>
            <w:proofErr w:type="spellStart"/>
            <w:r w:rsidRPr="00FE60BF">
              <w:rPr>
                <w:color w:val="000000"/>
                <w:sz w:val="14"/>
                <w:szCs w:val="14"/>
              </w:rPr>
              <w:t>каширование</w:t>
            </w:r>
            <w:proofErr w:type="spellEnd"/>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9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обложки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темно-синий или темно-зеленый</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Алфавитная книга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А5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343,65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309,30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378,00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48,58</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14,14</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дизайна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классический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Переплет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книжный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вырубного алфавита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внутреннего блока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офсет</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офсета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г/кв</w:t>
            </w:r>
            <w:proofErr w:type="gramStart"/>
            <w:r w:rsidRPr="00FE60BF">
              <w:rPr>
                <w:color w:val="000000"/>
                <w:sz w:val="14"/>
                <w:szCs w:val="14"/>
              </w:rPr>
              <w:t>.м</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офсета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алфавитной книге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печати листов в алфавитной книге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одноцветная</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обложки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плотный картон</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1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обложки и внутреннего блока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двойная спираль</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5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обложки алфавитной книги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синий или коричневый или серый</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Батарейка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Рабочее напряжение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54,43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58,50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64,80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12,89</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23,68</w:t>
            </w: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Типоразмер  батарейки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ААА/LR03</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Вид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блистер</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батареек в блистере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Батарейка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Рабочее напряжение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54,43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58,50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64,80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12,89</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23,68</w:t>
            </w: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Типоразмер  батарейки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АА/LR6</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Вид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блистер</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батареек в блистере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Аккумулятор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Рабочее напряжение аккумулятора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1,1</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1,3</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506,00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412,00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132,94</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26,27</w:t>
            </w: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аккумулятора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никель-металл-гидридный</w:t>
            </w:r>
            <w:proofErr w:type="spellEnd"/>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аккумулятора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ААА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Емкость аккумулятора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мАч</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970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Вид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блистер</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аккумуляторов в блистере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Аккумулятор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Рабочее напряжение аккумулятора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1,1</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1,3</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712,00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824,00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158,39</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22,25</w:t>
            </w: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аккумулятора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никель-металл-гидридный</w:t>
            </w:r>
            <w:proofErr w:type="spellEnd"/>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аккумулятора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Емкость аккумулятора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мАч</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2600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2700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Вид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блистер</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аккумуляторов в блистере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Батарейка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Рабочее напряжение батарейки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1,6</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427,50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495,00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360,00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95,46</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22,33</w:t>
            </w: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батарейки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литиевая</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Типоразмер батарейки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Номинальная емкость батарейки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мАч</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2700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3000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nil"/>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Время сохранения заряда</w:t>
            </w:r>
          </w:p>
        </w:tc>
        <w:tc>
          <w:tcPr>
            <w:tcW w:w="850"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лет</w:t>
            </w:r>
          </w:p>
        </w:tc>
        <w:tc>
          <w:tcPr>
            <w:tcW w:w="1134"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15</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nil"/>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Вес батарейки</w:t>
            </w:r>
          </w:p>
        </w:tc>
        <w:tc>
          <w:tcPr>
            <w:tcW w:w="850" w:type="dxa"/>
            <w:tcBorders>
              <w:top w:val="single" w:sz="4" w:space="0" w:color="auto"/>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г</w:t>
            </w:r>
          </w:p>
        </w:tc>
        <w:tc>
          <w:tcPr>
            <w:tcW w:w="1134" w:type="dxa"/>
            <w:tcBorders>
              <w:top w:val="single" w:sz="4" w:space="0" w:color="auto"/>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14,5</w:t>
            </w:r>
          </w:p>
        </w:tc>
        <w:tc>
          <w:tcPr>
            <w:tcW w:w="1134" w:type="dxa"/>
            <w:tcBorders>
              <w:top w:val="single" w:sz="4" w:space="0" w:color="auto"/>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15</w:t>
            </w:r>
          </w:p>
        </w:tc>
        <w:tc>
          <w:tcPr>
            <w:tcW w:w="2161" w:type="dxa"/>
            <w:tcBorders>
              <w:top w:val="single" w:sz="4" w:space="0" w:color="auto"/>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Вид упаковки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блистер</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батареек в блистере</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Блокнот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листа блокнота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67,13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74,25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10,08</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15,01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обложки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мелованный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дизайна обложки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классический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бумаги внутреннего  блока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бумаги внутреннего  блока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разлиновки бумаги внутреннего блока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клетка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обложки и внутреннего блока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спираль</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подложки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жесткий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блокноте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9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Цвет обложки блокнота</w:t>
            </w:r>
          </w:p>
        </w:tc>
        <w:tc>
          <w:tcPr>
            <w:tcW w:w="850"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 или синий, или серый, или бордовый, или зеленый</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Блокнот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листа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51,25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40,50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29,66</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обложки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мелованный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дизайна обложки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классический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бумаги  внутреннего блока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бумаги внутреннего блока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г/кв</w:t>
            </w:r>
            <w:proofErr w:type="gramStart"/>
            <w:r w:rsidRPr="00FE60BF">
              <w:rPr>
                <w:color w:val="000000"/>
                <w:sz w:val="14"/>
                <w:szCs w:val="14"/>
              </w:rPr>
              <w:t>.м</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разлиновки бумаги внутреннего блока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клетка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обложки и внутреннего блока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спираль</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подложки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жесткий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блокноте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9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обложки  блокнота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 или синий, или серый, или бордовый, или зеленый</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Бумага для записей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Назначение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для крепления к </w:t>
            </w:r>
            <w:proofErr w:type="spellStart"/>
            <w:r w:rsidRPr="00FE60BF">
              <w:rPr>
                <w:color w:val="000000"/>
                <w:sz w:val="14"/>
                <w:szCs w:val="14"/>
              </w:rPr>
              <w:t>флипчарту</w:t>
            </w:r>
            <w:proofErr w:type="spell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476,00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520,00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432,00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62,23</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13,07</w:t>
            </w:r>
          </w:p>
        </w:tc>
      </w:tr>
      <w:tr w:rsidR="00353DC0" w:rsidRPr="00FE60BF" w:rsidTr="0027447D">
        <w:trPr>
          <w:trHeight w:val="27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сложения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блок</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блоке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наличие перфорации для отрыва листа;              наличие отверстий в основании блока для крепления к </w:t>
            </w:r>
            <w:proofErr w:type="spellStart"/>
            <w:r w:rsidRPr="00FE60BF">
              <w:rPr>
                <w:color w:val="000000"/>
                <w:sz w:val="14"/>
                <w:szCs w:val="14"/>
              </w:rPr>
              <w:t>флипчарту</w:t>
            </w:r>
            <w:proofErr w:type="spellEnd"/>
            <w:r w:rsidRPr="00FE60BF">
              <w:rPr>
                <w:color w:val="000000"/>
                <w:sz w:val="14"/>
                <w:szCs w:val="14"/>
              </w:rPr>
              <w:t xml:space="preserve">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листов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580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600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Высота листов бумаги для записей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880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900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г/кв</w:t>
            </w:r>
            <w:proofErr w:type="gramStart"/>
            <w:r w:rsidRPr="00FE60BF">
              <w:rPr>
                <w:color w:val="000000"/>
                <w:sz w:val="14"/>
                <w:szCs w:val="14"/>
              </w:rPr>
              <w:t>.м</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полиэтиленовая пленка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Набор бумаги для записей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89,25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105,00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87,75</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15,06</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16,87</w:t>
            </w: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листов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листов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листов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не </w:t>
            </w:r>
            <w:proofErr w:type="gramStart"/>
            <w:r w:rsidRPr="00FE60BF">
              <w:rPr>
                <w:color w:val="000000"/>
                <w:sz w:val="14"/>
                <w:szCs w:val="14"/>
              </w:rPr>
              <w:t>скреплены</w:t>
            </w:r>
            <w:proofErr w:type="gramEnd"/>
            <w:r w:rsidRPr="00FE60BF">
              <w:rPr>
                <w:color w:val="000000"/>
                <w:sz w:val="14"/>
                <w:szCs w:val="14"/>
              </w:rPr>
              <w:t xml:space="preserve"> клеем</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Высота набора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листов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листов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Количество листов бумаги для записей в наборе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sz w:val="14"/>
                <w:szCs w:val="14"/>
              </w:rPr>
            </w:pPr>
            <w:r w:rsidRPr="00FE60BF">
              <w:rPr>
                <w:sz w:val="14"/>
                <w:szCs w:val="14"/>
              </w:rPr>
              <w:t>Материал упаковки набора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sz w:val="14"/>
                <w:szCs w:val="14"/>
              </w:rPr>
            </w:pPr>
            <w:r w:rsidRPr="00FE60BF">
              <w:rPr>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sz w:val="14"/>
                <w:szCs w:val="14"/>
              </w:rPr>
            </w:pPr>
            <w:r w:rsidRPr="00FE60BF">
              <w:rPr>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sz w:val="14"/>
                <w:szCs w:val="14"/>
              </w:rPr>
            </w:pPr>
            <w:r w:rsidRPr="00FE60BF">
              <w:rPr>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sz w:val="14"/>
                <w:szCs w:val="14"/>
              </w:rPr>
            </w:pPr>
            <w:r w:rsidRPr="00FE60BF">
              <w:rPr>
                <w:sz w:val="14"/>
                <w:szCs w:val="14"/>
              </w:rPr>
              <w:t xml:space="preserve">индивидуальная </w:t>
            </w:r>
            <w:proofErr w:type="spellStart"/>
            <w:r w:rsidRPr="00FE60BF">
              <w:rPr>
                <w:sz w:val="14"/>
                <w:szCs w:val="14"/>
              </w:rPr>
              <w:t>термоусадочная</w:t>
            </w:r>
            <w:proofErr w:type="spellEnd"/>
            <w:r w:rsidRPr="00FE60BF">
              <w:rPr>
                <w:sz w:val="14"/>
                <w:szCs w:val="14"/>
              </w:rPr>
              <w:t xml:space="preserve"> пленка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85"/>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Набор бумаги для записей в подставке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124,50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139,00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20,51</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16,47</w:t>
            </w: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листов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листов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листов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не </w:t>
            </w:r>
            <w:proofErr w:type="gramStart"/>
            <w:r w:rsidRPr="00FE60BF">
              <w:rPr>
                <w:color w:val="000000"/>
                <w:sz w:val="14"/>
                <w:szCs w:val="14"/>
              </w:rPr>
              <w:t>скреплена</w:t>
            </w:r>
            <w:proofErr w:type="gramEnd"/>
            <w:r w:rsidRPr="00FE60BF">
              <w:rPr>
                <w:color w:val="000000"/>
                <w:sz w:val="14"/>
                <w:szCs w:val="14"/>
              </w:rPr>
              <w:t xml:space="preserve"> клеем</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Высота набора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8,9</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9,1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листов набора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листов бумаги для записей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Количество листов бумаги для записей в наборе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Материал подставки  набора бумаги для записей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6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набора бумаги для записей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индивидуальная полиэтиленовая </w:t>
            </w:r>
            <w:proofErr w:type="spellStart"/>
            <w:r w:rsidRPr="00FE60BF">
              <w:rPr>
                <w:color w:val="000000"/>
                <w:sz w:val="14"/>
                <w:szCs w:val="14"/>
              </w:rPr>
              <w:t>термоусадочная</w:t>
            </w:r>
            <w:proofErr w:type="spellEnd"/>
            <w:r w:rsidRPr="00FE60BF">
              <w:rPr>
                <w:color w:val="000000"/>
                <w:sz w:val="14"/>
                <w:szCs w:val="14"/>
              </w:rPr>
              <w:t xml:space="preserve"> пленка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Бумага с клеевым краем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Длина листов бумаги с клеевым краем</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49</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51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24,92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7,67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30,77</w:t>
            </w:r>
          </w:p>
        </w:tc>
      </w:tr>
      <w:tr w:rsidR="00353DC0" w:rsidRPr="00FE60BF" w:rsidTr="0027447D">
        <w:trPr>
          <w:trHeight w:val="27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Ширина листов бумаги с клеевым краем</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38</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41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6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Фасовка листов бумаги с клеевым краем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блок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блоке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листов в блоке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ассорти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Материал упаковки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полиэтиленовая  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Бумага с клеевым краем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листов бумаги с клеевым краем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77</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26,08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7,39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28,34</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листов бумаги с клеевым краем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52</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Фасовка листов бумаги с клеевым краем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блок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блоке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листов в блоке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желтый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блока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 полиэтиленовая 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Бумага с клеевым краем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листов бумаги с клеевым краем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77</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36,00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7,07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22,81</w:t>
            </w:r>
          </w:p>
        </w:tc>
      </w:tr>
      <w:tr w:rsidR="00353DC0" w:rsidRPr="00FE60BF" w:rsidTr="0027447D">
        <w:trPr>
          <w:trHeight w:val="13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листов бумаги с клеевым краем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77</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8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Фасовка листов бумаги с клеевым краем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блок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блоке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листов в блоке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ассорти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блока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 полиэтиленовая 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2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Грифели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Назначение грифелей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для механических карандашей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ГОСТ </w:t>
            </w:r>
            <w:proofErr w:type="gramStart"/>
            <w:r w:rsidRPr="00FE60BF">
              <w:rPr>
                <w:color w:val="000000"/>
                <w:sz w:val="14"/>
                <w:szCs w:val="14"/>
              </w:rPr>
              <w:t>Р</w:t>
            </w:r>
            <w:proofErr w:type="gramEnd"/>
            <w:r w:rsidRPr="00FE60BF">
              <w:rPr>
                <w:color w:val="000000"/>
                <w:sz w:val="14"/>
                <w:szCs w:val="14"/>
              </w:rPr>
              <w:t xml:space="preserve"> 50249-92 (ИСО 9177-2-89)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DC0" w:rsidRPr="00FE60BF" w:rsidRDefault="00353DC0" w:rsidP="00353DC0">
            <w:pPr>
              <w:jc w:val="center"/>
              <w:rPr>
                <w:color w:val="000000"/>
                <w:sz w:val="14"/>
                <w:szCs w:val="14"/>
              </w:rPr>
            </w:pPr>
            <w:r w:rsidRPr="00FE60BF">
              <w:rPr>
                <w:color w:val="000000"/>
                <w:sz w:val="14"/>
                <w:szCs w:val="14"/>
              </w:rPr>
              <w:t>18,90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DC0" w:rsidRPr="00FE60BF" w:rsidRDefault="00353DC0" w:rsidP="00353DC0">
            <w:pPr>
              <w:jc w:val="center"/>
              <w:rPr>
                <w:color w:val="000000"/>
                <w:sz w:val="14"/>
                <w:szCs w:val="14"/>
              </w:rPr>
            </w:pPr>
            <w:r w:rsidRPr="00FE60BF">
              <w:rPr>
                <w:color w:val="000000"/>
                <w:sz w:val="14"/>
                <w:szCs w:val="14"/>
              </w:rPr>
              <w:t>24,50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DC0" w:rsidRPr="00FE60BF" w:rsidRDefault="00353DC0" w:rsidP="00353DC0">
            <w:pPr>
              <w:jc w:val="center"/>
              <w:rPr>
                <w:color w:val="000000"/>
                <w:sz w:val="14"/>
                <w:szCs w:val="14"/>
              </w:rPr>
            </w:pPr>
            <w:r w:rsidRPr="00FE60BF">
              <w:rPr>
                <w:color w:val="000000"/>
                <w:sz w:val="14"/>
                <w:szCs w:val="14"/>
              </w:rPr>
              <w:t>16,00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DC0" w:rsidRPr="00FE60BF" w:rsidRDefault="00353DC0" w:rsidP="00353DC0">
            <w:pPr>
              <w:jc w:val="center"/>
              <w:rPr>
                <w:color w:val="000000"/>
                <w:sz w:val="14"/>
                <w:szCs w:val="14"/>
              </w:rPr>
            </w:pPr>
            <w:r w:rsidRPr="00FE60BF">
              <w:rPr>
                <w:color w:val="000000"/>
                <w:sz w:val="14"/>
                <w:szCs w:val="14"/>
              </w:rPr>
              <w:t>16,20</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DC0" w:rsidRPr="00FE60BF" w:rsidRDefault="00353DC0" w:rsidP="00353DC0">
            <w:pPr>
              <w:jc w:val="center"/>
              <w:rPr>
                <w:color w:val="000000"/>
                <w:sz w:val="14"/>
                <w:szCs w:val="14"/>
              </w:rPr>
            </w:pPr>
            <w:r w:rsidRPr="00FE60BF">
              <w:rPr>
                <w:color w:val="000000"/>
                <w:sz w:val="14"/>
                <w:szCs w:val="14"/>
              </w:rPr>
              <w:t>4,85</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DC0" w:rsidRPr="00FE60BF" w:rsidRDefault="00353DC0" w:rsidP="00353DC0">
            <w:pPr>
              <w:jc w:val="center"/>
              <w:rPr>
                <w:color w:val="000000"/>
                <w:sz w:val="14"/>
                <w:szCs w:val="14"/>
              </w:rPr>
            </w:pPr>
            <w:r w:rsidRPr="00FE60BF">
              <w:rPr>
                <w:color w:val="000000"/>
                <w:sz w:val="14"/>
                <w:szCs w:val="14"/>
              </w:rPr>
              <w:t>25,67</w:t>
            </w: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Степень твердости грифелей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НВ</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86"/>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линии письма грифелей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0,5</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34"/>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грифелей в упаковке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12</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грифелей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пластиковый пенал</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Губочница</w:t>
            </w:r>
            <w:proofErr w:type="spellEnd"/>
            <w:r w:rsidRPr="00FE60BF">
              <w:rPr>
                <w:color w:val="000000"/>
                <w:sz w:val="14"/>
                <w:szCs w:val="14"/>
              </w:rPr>
              <w:t xml:space="preserve">                                  (увлажнитель для пальцев)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Назначение </w:t>
            </w:r>
            <w:proofErr w:type="spellStart"/>
            <w:r w:rsidRPr="00FE60BF">
              <w:rPr>
                <w:color w:val="000000"/>
                <w:sz w:val="14"/>
                <w:szCs w:val="14"/>
              </w:rPr>
              <w:t>губочницы</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увлажнение пальцев рук при сортировке большого количества документов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75,53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66,00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85,05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13,47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17,84</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Форма </w:t>
            </w:r>
            <w:proofErr w:type="spellStart"/>
            <w:r w:rsidRPr="00FE60BF">
              <w:rPr>
                <w:color w:val="000000"/>
                <w:sz w:val="14"/>
                <w:szCs w:val="14"/>
              </w:rPr>
              <w:t>губочницы</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круглая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Материал </w:t>
            </w:r>
            <w:proofErr w:type="spellStart"/>
            <w:r w:rsidRPr="00FE60BF">
              <w:rPr>
                <w:color w:val="000000"/>
                <w:sz w:val="14"/>
                <w:szCs w:val="14"/>
              </w:rPr>
              <w:t>губочницы</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Основа геля в </w:t>
            </w:r>
            <w:proofErr w:type="spellStart"/>
            <w:r w:rsidRPr="00FE60BF">
              <w:rPr>
                <w:color w:val="000000"/>
                <w:sz w:val="14"/>
                <w:szCs w:val="14"/>
              </w:rPr>
              <w:t>губочнице</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натуральные компоненты</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Свойства геля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не оставляет следов на коже и </w:t>
            </w:r>
            <w:r w:rsidRPr="00FE60BF">
              <w:rPr>
                <w:color w:val="000000"/>
                <w:sz w:val="14"/>
                <w:szCs w:val="14"/>
              </w:rPr>
              <w:lastRenderedPageBreak/>
              <w:t>одежде и  обладает антисептическими компонентами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Масса геля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spellStart"/>
            <w:r w:rsidRPr="00FE60BF">
              <w:rPr>
                <w:color w:val="000000"/>
                <w:sz w:val="14"/>
                <w:szCs w:val="14"/>
              </w:rPr>
              <w:t>гр</w:t>
            </w:r>
            <w:proofErr w:type="spellEnd"/>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25</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Дырокол                                              на 30 листов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основания дырокола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квадратная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13143-88</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433,33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535,00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360,00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405,00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90,88</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20,97</w:t>
            </w:r>
          </w:p>
        </w:tc>
      </w:tr>
      <w:tr w:rsidR="00353DC0" w:rsidRPr="00FE60BF" w:rsidTr="0027447D">
        <w:trPr>
          <w:trHeight w:val="31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пробиваемых отверстий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пробиваемого  отверстия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Расстояние между отверстиями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дырокола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дырокола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присутствует фиксатор для компактного и безопасного хранения в нажатом положении;                                                                присутствует контейнер для конфетти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встроенной линейки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дырокола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Дырокол                                            на 70 листов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Форма основания дырокола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прямоугольная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2209,75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2111,00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2308,50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139,65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6,32</w:t>
            </w:r>
          </w:p>
        </w:tc>
      </w:tr>
      <w:tr w:rsidR="00353DC0" w:rsidRPr="00FE60BF" w:rsidTr="0027447D">
        <w:trPr>
          <w:trHeight w:val="11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пробиваемых отверстий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1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пробиваемого  отверстия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Расстояние между отверстиями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дырокола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дырокола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присутствует фиксатор для компактного и безопасного хранения в нажатом положении;                                                                присутствует контейнер для конфетти</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0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встроенной линейки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металл или пластик</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дырокола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Дырокол                                              на 10 листов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корпуса дырокола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13143-88</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160,80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205,00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167,40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47,84</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29,75</w:t>
            </w:r>
          </w:p>
        </w:tc>
      </w:tr>
      <w:tr w:rsidR="00353DC0" w:rsidRPr="00FE60BF" w:rsidTr="0027447D">
        <w:trPr>
          <w:trHeight w:val="255"/>
        </w:trPr>
        <w:tc>
          <w:tcPr>
            <w:tcW w:w="675"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Встроенная форматная линейка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Контейнер для конфетти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86"/>
        </w:trPr>
        <w:tc>
          <w:tcPr>
            <w:tcW w:w="675"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Количество пробиваемых отверстий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48"/>
        </w:trPr>
        <w:tc>
          <w:tcPr>
            <w:tcW w:w="675"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пробиваемого отверстия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6</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Расстояние между отверстиями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8</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8,5</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6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Дырокол                                               на 4 отверстия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Количество пробиваемых листов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757,88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726,00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789,75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45,08</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5,95</w:t>
            </w:r>
          </w:p>
        </w:tc>
      </w:tr>
      <w:tr w:rsidR="00353DC0" w:rsidRPr="00FE60BF" w:rsidTr="0027447D">
        <w:trPr>
          <w:trHeight w:val="191"/>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пробиваемого отверстия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5</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Расстояние между отверстиями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7,5</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8,5</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дырокола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дырокола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присутствует фиксатор для компактного и безопасного хранения в нажатом положении; присутствует контейнер для конфетти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встроенной линейки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дырокола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Закладки клейкие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закладок клейких</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прямоугольная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набор</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111,83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133,65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30,87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27,60</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закладок клейких</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закладок клейких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ассорти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цветов закладок клейких в блоке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блоков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блока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блока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11</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13</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6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закладок клейких в блоке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набора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полиэтиленовая 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Запасные лезвия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Назначение запасных лезвий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для канцелярских ножей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38,12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51,00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28,35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11,64</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30,54</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запасных лезвий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запасных  лезвий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 Количество запасных лезвий в упаковке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0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запасных лезвий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Запасные лезвия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Назначение запасных лезвий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для канцелярских ножей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58,12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79,17</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43,20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18,75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32,26</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запасных лезвий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запасных лезвий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17,9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18,1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0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запасных лезвий в упаковке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9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запасных лезвий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Микрокалькулятор</w:t>
            </w: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 xml:space="preserve">Конструктивное исполнение микрокалькулятора </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roofErr w:type="gramStart"/>
            <w:r w:rsidRPr="00FE60BF">
              <w:rPr>
                <w:color w:val="000000"/>
                <w:sz w:val="14"/>
                <w:szCs w:val="14"/>
              </w:rPr>
              <w:t>Б</w:t>
            </w:r>
            <w:proofErr w:type="gramEnd"/>
            <w:r w:rsidRPr="00FE60BF">
              <w:rPr>
                <w:color w:val="000000"/>
                <w:sz w:val="14"/>
                <w:szCs w:val="14"/>
              </w:rPr>
              <w:t xml:space="preserve"> - настольный</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23468-85</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904,38</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911,00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897,75</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9,37</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1,04</w:t>
            </w: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Функциональное назначение</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1 - простейший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Цвет микрокалькулятора</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Размер микрокалькулятора (высота*глубина*ширина)</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20*180*135</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35*220*165</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Функции микрокалькулятора</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 xml:space="preserve">суммирование промежуточного </w:t>
            </w:r>
            <w:r w:rsidRPr="00FE60BF">
              <w:rPr>
                <w:color w:val="000000"/>
                <w:sz w:val="14"/>
                <w:szCs w:val="14"/>
              </w:rPr>
              <w:lastRenderedPageBreak/>
              <w:t>результата, расчет процентов, вычисление корня квадратного, корректировка вводимого числа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Особенность микрокалькулятора</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 xml:space="preserve">наличие переключателя округления и разрядности; возможность </w:t>
            </w:r>
            <w:proofErr w:type="gramStart"/>
            <w:r w:rsidRPr="00FE60BF">
              <w:rPr>
                <w:color w:val="000000"/>
                <w:sz w:val="14"/>
                <w:szCs w:val="14"/>
              </w:rPr>
              <w:t>работы</w:t>
            </w:r>
            <w:proofErr w:type="gramEnd"/>
            <w:r w:rsidRPr="00FE60BF">
              <w:rPr>
                <w:color w:val="000000"/>
                <w:sz w:val="14"/>
                <w:szCs w:val="14"/>
              </w:rPr>
              <w:t xml:space="preserve"> как от батареи так и от световой энергии, автоматическое отключение при пятиминутном бездействии</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Материал корпуса и клавиш</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Особенности ножек</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прорезиненные</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Тип дисплея</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 xml:space="preserve">монохромный цифровой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 xml:space="preserve">Разрядность </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Размер дисплея</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20*100</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40*140</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Вес микрокалькулятора</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240</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260</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1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Карандаш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трехгранная или шестигранная</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РСТ РСФСР 391-86</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12,86</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10,20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15,53</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3,77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29,27</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древесина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176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180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7,1</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отделки торца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глазурь</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грифеля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ударопрочный</w:t>
            </w:r>
            <w:proofErr w:type="spellEnd"/>
            <w:r w:rsidRPr="00FE60BF">
              <w:rPr>
                <w:color w:val="000000"/>
                <w:sz w:val="14"/>
                <w:szCs w:val="14"/>
              </w:rPr>
              <w:t xml:space="preserve">, </w:t>
            </w:r>
            <w:proofErr w:type="spellStart"/>
            <w:r w:rsidRPr="00FE60BF">
              <w:rPr>
                <w:color w:val="000000"/>
                <w:sz w:val="14"/>
                <w:szCs w:val="14"/>
              </w:rPr>
              <w:t>чернографитный</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Диаметр грифеля карандаша</w:t>
            </w:r>
          </w:p>
        </w:tc>
        <w:tc>
          <w:tcPr>
            <w:tcW w:w="850"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1,9</w:t>
            </w:r>
          </w:p>
        </w:tc>
        <w:tc>
          <w:tcPr>
            <w:tcW w:w="113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2,1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Цвет корпуса карандаша</w:t>
            </w:r>
          </w:p>
        </w:tc>
        <w:tc>
          <w:tcPr>
            <w:tcW w:w="850"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 или синий, или серый, или бордовый, или зеленый</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Степень твердости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ТМ или НВ</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Карандаш с ластиком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трехгранная или шестигранная</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РСТ РСФСР 391-86</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13,61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12,35</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17,00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11,48</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2,97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21,82</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древесина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оснащения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176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180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7,1</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грифеля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ударопрочный</w:t>
            </w:r>
            <w:proofErr w:type="spellEnd"/>
            <w:r w:rsidRPr="00FE60BF">
              <w:rPr>
                <w:color w:val="000000"/>
                <w:sz w:val="14"/>
                <w:szCs w:val="14"/>
              </w:rPr>
              <w:t xml:space="preserve">, </w:t>
            </w:r>
            <w:proofErr w:type="spellStart"/>
            <w:r w:rsidRPr="00FE60BF">
              <w:rPr>
                <w:color w:val="000000"/>
                <w:sz w:val="14"/>
                <w:szCs w:val="14"/>
              </w:rPr>
              <w:t>чернографитный</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грифеля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Цвет корпуса карандаша</w:t>
            </w:r>
          </w:p>
        </w:tc>
        <w:tc>
          <w:tcPr>
            <w:tcW w:w="850"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 или синий, или серый, или бордовый, или зеленый</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Степень твердости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ТМ или НВ</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Клей-карандаш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клея-карандаша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не деформирует поверхность;                     тонко и равномерно наносится при сильном надавливании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31,38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29,00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3,36</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10,71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Основа клея-карандаша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полимерный материал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6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Время высыхания клея-карандаша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минут</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Запах клея-карандаша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отсутствует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0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клея-карандаша при высыхании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бесцветный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Масса клея-карандаша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гр.</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22</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Клей силикатный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Назначение клея силикатного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для склеивания  бумаги и картона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41,00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27,00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9,85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32,83</w:t>
            </w: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Особенности клея силикатного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легко смывается водой; не оставляет следов; устойчив к перепадам температур; вязкая консистенция; нейтральный запах клея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Состав клея силикатного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силикат натрия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клея силикатного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Масса клея силикатного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гр.</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120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 клея силикатного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пластиковая бутылка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экономичного дозатора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Клей ПВА                                    </w:t>
            </w: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Назначение клея</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для склеивания  в различных сочетаниях бумаги, картона, дерева, кожи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35,45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37,60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1,96</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5,54</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Вязкость</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высокая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Запах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нейтральный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Объем</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гр.</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124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126</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Упаковка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пластиковая  бутылка с дозатором</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Клей универсальный                      </w:t>
            </w:r>
          </w:p>
        </w:tc>
        <w:tc>
          <w:tcPr>
            <w:tcW w:w="198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Особенности клея</w:t>
            </w:r>
          </w:p>
        </w:tc>
        <w:tc>
          <w:tcPr>
            <w:tcW w:w="850"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не деформирует поверхность;                     тонко и равномерно наносится при сильном надавливании;  отсутствует запах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32,55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35,10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3,61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11,08</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Состав клея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этилцианакрилат</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Время высыхания клея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минут</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при высыхании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бесцветный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Масса клея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гр.</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 клея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тюбик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6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Клейкая лента   (скотч)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биаксиальн</w:t>
            </w:r>
            <w:proofErr w:type="gramStart"/>
            <w:r w:rsidRPr="00FE60BF">
              <w:rPr>
                <w:color w:val="000000"/>
                <w:sz w:val="14"/>
                <w:szCs w:val="14"/>
              </w:rPr>
              <w:t>о</w:t>
            </w:r>
            <w:proofErr w:type="spellEnd"/>
            <w:r w:rsidRPr="00FE60BF">
              <w:rPr>
                <w:color w:val="000000"/>
                <w:sz w:val="14"/>
                <w:szCs w:val="14"/>
              </w:rPr>
              <w:t>-</w:t>
            </w:r>
            <w:proofErr w:type="gramEnd"/>
            <w:r w:rsidRPr="00FE60BF">
              <w:rPr>
                <w:color w:val="000000"/>
                <w:sz w:val="14"/>
                <w:szCs w:val="14"/>
              </w:rPr>
              <w:t xml:space="preserve"> ориентированный полипропилен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86,70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95,40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78,00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14,19</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намотки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117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пленки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мкм</w:t>
            </w:r>
            <w:proofErr w:type="gramEnd"/>
            <w:r w:rsidRPr="00FE60BF">
              <w:rPr>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22</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28</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клеевого слоя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мкм</w:t>
            </w:r>
            <w:proofErr w:type="gramEnd"/>
            <w:r w:rsidRPr="00FE60BF">
              <w:rPr>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Особенность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влагостойкость; подходит для использования в </w:t>
            </w:r>
            <w:proofErr w:type="spellStart"/>
            <w:r w:rsidRPr="00FE60BF">
              <w:rPr>
                <w:color w:val="000000"/>
                <w:sz w:val="14"/>
                <w:szCs w:val="14"/>
              </w:rPr>
              <w:t>диспенсере</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single" w:sz="4" w:space="0" w:color="auto"/>
              <w:left w:val="single" w:sz="4" w:space="0" w:color="auto"/>
              <w:bottom w:val="nil"/>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Клейкая лента  (скотч)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биаксиально-ориентированный</w:t>
            </w:r>
            <w:proofErr w:type="spellEnd"/>
            <w:r w:rsidRPr="00FE60BF">
              <w:rPr>
                <w:color w:val="000000"/>
                <w:sz w:val="14"/>
                <w:szCs w:val="14"/>
              </w:rPr>
              <w:t xml:space="preserve"> полипропилен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10,99</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14,08</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намотки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28</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клейкой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мкм</w:t>
            </w:r>
            <w:proofErr w:type="gramEnd"/>
            <w:r w:rsidRPr="00FE60BF">
              <w:rPr>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Цвет клейкой ленты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Особенность клейкой ленты </w:t>
            </w:r>
          </w:p>
        </w:tc>
        <w:tc>
          <w:tcPr>
            <w:tcW w:w="850"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влагостойкость; подходит для использования в </w:t>
            </w:r>
            <w:proofErr w:type="spellStart"/>
            <w:r w:rsidRPr="00FE60BF">
              <w:rPr>
                <w:color w:val="000000"/>
                <w:sz w:val="14"/>
                <w:szCs w:val="14"/>
              </w:rPr>
              <w:t>диспенсере</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2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Малярный скотч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малярного скотча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бумажная лента,  покрытая с одной стороны каучуковым клеем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46,30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54,60</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38,00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11,74</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25,35</w:t>
            </w: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малярного скотча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12"/>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намотки малярного скотча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малярного скотча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Книга учета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Назначение книги учета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для регистрации документов и ведения различных записей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125,00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140,00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21,21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16,97</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разлиновки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клетка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Высота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296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298</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215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Описание обложки книги учета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жесткая</w:t>
            </w:r>
            <w:proofErr w:type="gramEnd"/>
            <w:r w:rsidRPr="00FE60BF">
              <w:rPr>
                <w:color w:val="000000"/>
                <w:sz w:val="14"/>
                <w:szCs w:val="14"/>
              </w:rPr>
              <w:t>, цельнокроеная с наклеенным ярлычком</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обложки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бумвинил</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внутреннего блока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офсет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книге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120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листов в книге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 кв. 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переплета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книжный, жесткий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4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отсутствие оглавления и нумерации страниц</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03"/>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Книга учета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Назначение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для регистрации документов и ведения различных записей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125,00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140,00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21,21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16,97</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разлиновки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линейка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Высота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296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298</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215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Описание обложки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жесткая</w:t>
            </w:r>
            <w:proofErr w:type="gramEnd"/>
            <w:r w:rsidRPr="00FE60BF">
              <w:rPr>
                <w:color w:val="000000"/>
                <w:sz w:val="14"/>
                <w:szCs w:val="14"/>
              </w:rPr>
              <w:t>, цельнокроеная с наклеенным ярлычком</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обложки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бумвинил</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82"/>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внутреннего блока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офсет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книге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120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листов в книге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 кв. 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переплета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книжный, жесткий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книги учета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отсутствие оглавления и нумерации страниц</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Корректирующая жидкость на водной основе                                            </w:t>
            </w: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корректирующей жидкости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не содержит органических красителей;                          </w:t>
            </w:r>
            <w:proofErr w:type="gramStart"/>
            <w:r w:rsidRPr="00FE60BF">
              <w:rPr>
                <w:color w:val="000000"/>
                <w:sz w:val="14"/>
                <w:szCs w:val="14"/>
              </w:rPr>
              <w:t>нетоксичная</w:t>
            </w:r>
            <w:proofErr w:type="gramEnd"/>
            <w:r w:rsidRPr="00FE60BF">
              <w:rPr>
                <w:color w:val="000000"/>
                <w:sz w:val="14"/>
                <w:szCs w:val="14"/>
              </w:rPr>
              <w:t>;                       быстро сохнет;                      морозоустойчивая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28,00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4,24</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15,15</w:t>
            </w: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Объем упаковки корректирующей жидкости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мл.</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 корректирующей жидкости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полимерный флакон с кисточкой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Корректирующая лента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корректирующей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сухая корректировка не требует времени на высыхание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72,00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16,97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28,28</w:t>
            </w:r>
          </w:p>
        </w:tc>
      </w:tr>
      <w:tr w:rsidR="00353DC0" w:rsidRPr="00FE60BF" w:rsidTr="0027447D">
        <w:trPr>
          <w:trHeight w:val="2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корректирующей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намотки корректирующей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13</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корректирующей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8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корпуса корректирующей ленты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4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Корректирующая ручка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наконечника корректирующей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дозатор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41,05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38,10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44,00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4,17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10,16</w:t>
            </w:r>
          </w:p>
        </w:tc>
      </w:tr>
      <w:tr w:rsidR="00353DC0" w:rsidRPr="00FE60BF" w:rsidTr="0027447D">
        <w:trPr>
          <w:trHeight w:val="8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наконечника корректирующей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both"/>
              <w:rPr>
                <w:color w:val="000000"/>
                <w:sz w:val="14"/>
                <w:szCs w:val="14"/>
              </w:rPr>
            </w:pPr>
            <w:r w:rsidRPr="00FE60BF">
              <w:rPr>
                <w:color w:val="000000"/>
                <w:sz w:val="14"/>
                <w:szCs w:val="14"/>
              </w:rPr>
              <w:t>Материал корпуса  корректирующей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3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корпуса корректирующей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sz w:val="14"/>
                <w:szCs w:val="14"/>
              </w:rPr>
            </w:pPr>
            <w:r w:rsidRPr="00FE60BF">
              <w:rPr>
                <w:sz w:val="14"/>
                <w:szCs w:val="14"/>
              </w:rPr>
              <w:t>белый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8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Объем упаковки корректирующей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мл.</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Ластик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51</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6,43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6,18</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8,10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1,56</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24,35</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18</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Высота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Вид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комбинированный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каучук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 и серый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Линейка 30 см                       </w:t>
            </w:r>
          </w:p>
        </w:tc>
        <w:tc>
          <w:tcPr>
            <w:tcW w:w="1984" w:type="dxa"/>
            <w:tcBorders>
              <w:top w:val="nil"/>
              <w:left w:val="nil"/>
              <w:bottom w:val="nil"/>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линейки</w:t>
            </w:r>
          </w:p>
        </w:tc>
        <w:tc>
          <w:tcPr>
            <w:tcW w:w="850" w:type="dxa"/>
            <w:tcBorders>
              <w:top w:val="nil"/>
              <w:left w:val="nil"/>
              <w:bottom w:val="nil"/>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nil"/>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nil"/>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безопасных закругленных углов; наличие миллиметровой шкалы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20,83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27,00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5,80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27,82</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Материал линейки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93"/>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Линейка 25 см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линейки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безопасных закругленных углов; наличие миллиметровой шкалы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18,83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17,20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24,30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4,86</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25,81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Материал линейки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Линейка 40 см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линейки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наличие безопасных закругленных углов; наличие </w:t>
            </w:r>
            <w:r w:rsidRPr="00FE60BF">
              <w:rPr>
                <w:color w:val="000000"/>
                <w:sz w:val="14"/>
                <w:szCs w:val="14"/>
              </w:rPr>
              <w:lastRenderedPageBreak/>
              <w:t>миллиметровой шкалы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lastRenderedPageBreak/>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34,50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40,50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5,41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15,68</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Материал линейки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Набор лотков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Вид лотков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горизонтальные</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677,50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599,00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756,00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111,02</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16,39</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лотков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лотков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полистирол</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лотков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Вид крепления лотков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металлические штифты</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5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штифтов в наборе лотков</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 или 8</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лотков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набора лотков</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полиэтилен</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5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Маркер черный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перманентный, универсальный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19,35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23,70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6,15</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31,79</w:t>
            </w:r>
          </w:p>
        </w:tc>
      </w:tr>
      <w:tr w:rsidR="00353DC0" w:rsidRPr="00FE60BF" w:rsidTr="0027447D">
        <w:trPr>
          <w:trHeight w:val="26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пишущего элемента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круглый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32"/>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Свойства чернил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влагоустойчивые; несмываемые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штриха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29"/>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Маркер синий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перманентный, универсальный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19,35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23,70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6,15</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31,79</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пишущего элемента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круглый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Свойства чернил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влагоустойчивые; несмываемые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штриха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58"/>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Маркер красный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перманентный, универсальный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19,35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23,70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6,15</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31,79</w:t>
            </w:r>
          </w:p>
        </w:tc>
      </w:tr>
      <w:tr w:rsidR="00353DC0" w:rsidRPr="00FE60BF" w:rsidTr="0027447D">
        <w:trPr>
          <w:trHeight w:val="26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пишущего элемента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круглый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1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Свойства чернил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влагоустойчивые; несмываемые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штриха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88"/>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Маркер зеленый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перманентный, универсальный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19,35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23,70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6,15</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31,79</w:t>
            </w:r>
          </w:p>
        </w:tc>
      </w:tr>
      <w:tr w:rsidR="00353DC0" w:rsidRPr="00FE60BF" w:rsidTr="0027447D">
        <w:trPr>
          <w:trHeight w:val="27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пишущего элемента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круглый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3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Свойства чернил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влагоустойчивые; несмываемые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штриха маркера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Набор маркеров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маркеров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перманентный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140,75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119,50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162,00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30,05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21,35</w:t>
            </w:r>
          </w:p>
        </w:tc>
      </w:tr>
      <w:tr w:rsidR="00353DC0" w:rsidRPr="00FE60BF" w:rsidTr="0027447D">
        <w:trPr>
          <w:trHeight w:val="30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пишущего элемента маркеров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скошенный</w:t>
            </w:r>
            <w:proofErr w:type="gramEnd"/>
            <w:r w:rsidRPr="00FE60BF">
              <w:rPr>
                <w:color w:val="000000"/>
                <w:sz w:val="14"/>
                <w:szCs w:val="14"/>
              </w:rPr>
              <w:t xml:space="preserve"> (позволяет варьировать ширину письма)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Свойства чернил маркеров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влагоустойчивые; несмываемые; не стираемые; светоустойчивые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Основа чернил маркеров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спиртовая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8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Диапазон ширины штриха маркеров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 0,5 до 4,6</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чернил маркеров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 синий, красный, зеленый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маркеров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8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 набора маркеров</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 блистер из мягкого пластика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29"/>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Набор маркеров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Назначение маркеров</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для письма на досках сухого стирания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205,30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200,00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210,60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3,65</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пишущего элемента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закругленный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1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Диапазон ширины штриха маркеров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 1 до 3</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0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чернил маркеров</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 синий, красный, зеленый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маркеров в упаковке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Набор офисный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набора офисного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круглая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410,27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330,00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350,00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550,80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122,12</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29,76</w:t>
            </w:r>
          </w:p>
        </w:tc>
      </w:tr>
      <w:tr w:rsidR="00353DC0" w:rsidRPr="00FE60BF" w:rsidTr="0027447D">
        <w:trPr>
          <w:trHeight w:val="25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платформы набора офисного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вращающаяся</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9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предметов в комплекте набора офисного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Состав набора офисного</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1)     ножницы - 1 шт.,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2)     </w:t>
            </w:r>
            <w:proofErr w:type="spellStart"/>
            <w:r w:rsidRPr="00FE60BF">
              <w:rPr>
                <w:color w:val="000000"/>
                <w:sz w:val="14"/>
                <w:szCs w:val="14"/>
              </w:rPr>
              <w:t>степлер</w:t>
            </w:r>
            <w:proofErr w:type="spellEnd"/>
            <w:r w:rsidRPr="00FE60BF">
              <w:rPr>
                <w:color w:val="000000"/>
                <w:sz w:val="14"/>
                <w:szCs w:val="14"/>
              </w:rPr>
              <w:t xml:space="preserve"> - 1 шт.,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3)     линейка - 1 шт.,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4)     точилка - 1 шт.,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5)     скобы для </w:t>
            </w:r>
            <w:proofErr w:type="spellStart"/>
            <w:r w:rsidRPr="00FE60BF">
              <w:rPr>
                <w:color w:val="000000"/>
                <w:sz w:val="14"/>
                <w:szCs w:val="14"/>
              </w:rPr>
              <w:t>степлера</w:t>
            </w:r>
            <w:proofErr w:type="spellEnd"/>
            <w:r w:rsidRPr="00FE60BF">
              <w:rPr>
                <w:color w:val="000000"/>
                <w:sz w:val="14"/>
                <w:szCs w:val="14"/>
              </w:rPr>
              <w:t xml:space="preserve"> – 1 </w:t>
            </w:r>
            <w:proofErr w:type="spellStart"/>
            <w:r w:rsidRPr="00FE60BF">
              <w:rPr>
                <w:color w:val="000000"/>
                <w:sz w:val="14"/>
                <w:szCs w:val="14"/>
              </w:rPr>
              <w:t>уп</w:t>
            </w:r>
            <w:proofErr w:type="spellEnd"/>
            <w:r w:rsidRPr="00FE60BF">
              <w:rPr>
                <w:color w:val="000000"/>
                <w:sz w:val="14"/>
                <w:szCs w:val="14"/>
              </w:rPr>
              <w:t xml:space="preserve">.,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0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6)     нож канцелярский - 1 шт.,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7)     ластик - 1 шт.,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8)     ручка – 2 шт.,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9)     карандаш – 2 шт.,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10) скрепки канцелярские – 20 шт.</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11) </w:t>
            </w:r>
            <w:proofErr w:type="spellStart"/>
            <w:r w:rsidRPr="00FE60BF">
              <w:rPr>
                <w:color w:val="000000"/>
                <w:sz w:val="14"/>
                <w:szCs w:val="14"/>
              </w:rPr>
              <w:t>антистеплер</w:t>
            </w:r>
            <w:proofErr w:type="spellEnd"/>
            <w:r w:rsidRPr="00FE60BF">
              <w:rPr>
                <w:color w:val="000000"/>
                <w:sz w:val="14"/>
                <w:szCs w:val="14"/>
              </w:rPr>
              <w:t xml:space="preserve"> - 1 шт.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16,5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17,5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Номер </w:t>
            </w:r>
            <w:proofErr w:type="spellStart"/>
            <w:r w:rsidRPr="00FE60BF">
              <w:rPr>
                <w:color w:val="000000"/>
                <w:sz w:val="14"/>
                <w:szCs w:val="14"/>
              </w:rPr>
              <w:t>степлера</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разметки линейки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15</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лезвий в точилке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высококачественная сталь</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Номер скоб для </w:t>
            </w:r>
            <w:proofErr w:type="spellStart"/>
            <w:r w:rsidRPr="00FE60BF">
              <w:rPr>
                <w:color w:val="000000"/>
                <w:sz w:val="14"/>
                <w:szCs w:val="14"/>
              </w:rPr>
              <w:t>степлера</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2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Количество скоб для </w:t>
            </w:r>
            <w:proofErr w:type="spellStart"/>
            <w:r w:rsidRPr="00FE60BF">
              <w:rPr>
                <w:color w:val="000000"/>
                <w:sz w:val="14"/>
                <w:szCs w:val="14"/>
              </w:rPr>
              <w:t>степлера</w:t>
            </w:r>
            <w:proofErr w:type="spellEnd"/>
            <w:r w:rsidRPr="00FE60BF">
              <w:rPr>
                <w:color w:val="000000"/>
                <w:sz w:val="14"/>
                <w:szCs w:val="14"/>
              </w:rPr>
              <w:t xml:space="preserve"> в упаковке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виниловый или полимерный</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41</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Высота ластика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Вид ручек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шариковые</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Цвет чернил в ручках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4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классическая, шестигранная</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18</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Способ оснащения карандаша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ластик</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скрепки канцелярской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стандартная округлая</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скрепки канцелярской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Материал корпуса </w:t>
            </w:r>
            <w:proofErr w:type="spellStart"/>
            <w:r w:rsidRPr="00FE60BF">
              <w:rPr>
                <w:color w:val="000000"/>
                <w:sz w:val="14"/>
                <w:szCs w:val="14"/>
              </w:rPr>
              <w:t>антистеплера</w:t>
            </w:r>
            <w:proofErr w:type="spellEnd"/>
            <w:r w:rsidRPr="00FE60BF">
              <w:rPr>
                <w:color w:val="000000"/>
                <w:sz w:val="14"/>
                <w:szCs w:val="14"/>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4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механизма извлечения скоб</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картонная коробка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93"/>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Нить для прошивки документов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нити для прошивки документов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лавсан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266,63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216,00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317,25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71,59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26,85</w:t>
            </w:r>
          </w:p>
        </w:tc>
      </w:tr>
      <w:tr w:rsidR="00353DC0" w:rsidRPr="00FE60BF" w:rsidTr="0027447D">
        <w:trPr>
          <w:trHeight w:val="11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Толщина нити для прошивки документов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0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Длина нити для прошивки документов в бобине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1000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4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Плотность нити для прошивки документов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spellStart"/>
            <w:r w:rsidRPr="00FE60BF">
              <w:rPr>
                <w:color w:val="000000"/>
                <w:sz w:val="14"/>
                <w:szCs w:val="14"/>
              </w:rPr>
              <w:t>гр</w:t>
            </w:r>
            <w:proofErr w:type="spellEnd"/>
            <w:r w:rsidRPr="00FE60BF">
              <w:rPr>
                <w:color w:val="000000"/>
                <w:sz w:val="14"/>
                <w:szCs w:val="14"/>
              </w:rPr>
              <w:t>/м</w:t>
            </w:r>
            <w:proofErr w:type="gramStart"/>
            <w:r w:rsidRPr="00FE60BF">
              <w:rPr>
                <w:color w:val="000000"/>
                <w:sz w:val="14"/>
                <w:szCs w:val="14"/>
                <w:vertAlign w:val="superscript"/>
              </w:rPr>
              <w:t>2</w:t>
            </w:r>
            <w:proofErr w:type="gramEnd"/>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170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4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нити для прошивки документов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06"/>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Нож канцелярский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90,13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92,50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87,75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3,36</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3,73</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лезвия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выдвижное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5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лезвия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мм</w:t>
            </w:r>
            <w:proofErr w:type="gramEnd"/>
            <w:r w:rsidRPr="00FE60BF">
              <w:rPr>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6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лезвия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сталь</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Особенность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фиксатора лезвия; наличие съемной детали на ручке для безопасного отламывания затупившейся части лезвия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6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блистер  из прозрачного пластика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56"/>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Нож канцелярский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61,85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67,00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56,70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7,28</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11,78</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лезвия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выдвижное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2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лезвия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мм</w:t>
            </w:r>
            <w:proofErr w:type="gramEnd"/>
            <w:r w:rsidRPr="00FE60BF">
              <w:rPr>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1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лезвия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сталь</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2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Особенность ножа 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фиксатора лезвия; наличие съемной детали на ручке для безопасного отламывания затупившейся части лезвия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6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Упаковка ножа </w:t>
            </w:r>
            <w:r w:rsidRPr="00FE60BF">
              <w:rPr>
                <w:color w:val="000000"/>
                <w:sz w:val="14"/>
                <w:szCs w:val="14"/>
              </w:rPr>
              <w:lastRenderedPageBreak/>
              <w:t>канцелярского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lastRenderedPageBreak/>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блистер из прозрачного </w:t>
            </w:r>
            <w:r w:rsidRPr="00FE60BF">
              <w:rPr>
                <w:color w:val="000000"/>
                <w:sz w:val="14"/>
                <w:szCs w:val="14"/>
              </w:rPr>
              <w:lastRenderedPageBreak/>
              <w:t>пластика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Ножницы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160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180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82,00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98,00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11,31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12,57</w:t>
            </w:r>
          </w:p>
        </w:tc>
      </w:tr>
      <w:tr w:rsidR="00353DC0" w:rsidRPr="00FE60BF" w:rsidTr="0027447D">
        <w:trPr>
          <w:trHeight w:val="36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ручек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эргономичная</w:t>
            </w:r>
            <w:proofErr w:type="gramEnd"/>
            <w:r w:rsidRPr="00FE60BF">
              <w:rPr>
                <w:color w:val="000000"/>
                <w:sz w:val="14"/>
                <w:szCs w:val="14"/>
              </w:rPr>
              <w:t xml:space="preserve"> с резиновыми вставками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ручек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прочный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ручек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лезвий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нержавеющая сталь</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Заточка лезвий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трехсторонняя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Ножницы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220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118,35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126,70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11,81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9,98</w:t>
            </w:r>
          </w:p>
        </w:tc>
      </w:tr>
      <w:tr w:rsidR="00353DC0" w:rsidRPr="00FE60BF" w:rsidTr="0027447D">
        <w:trPr>
          <w:trHeight w:val="31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ручек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эргономичная</w:t>
            </w:r>
            <w:proofErr w:type="gramEnd"/>
            <w:r w:rsidRPr="00FE60BF">
              <w:rPr>
                <w:color w:val="000000"/>
                <w:sz w:val="14"/>
                <w:szCs w:val="14"/>
              </w:rPr>
              <w:t xml:space="preserve"> с резиновыми вставками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ручек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прочный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ручек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лезвий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нержавеющая сталь</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Заточка лезвий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трехсторонняя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 ножниц</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Обложка «Дело»                            </w:t>
            </w: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Особенность обложки «Дело»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отсутствует скоросшиватель; присутствует линованный идентификатор для подписи на лицевой стороне папки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8,87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9,30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6,50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10,80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2,18</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24,61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обложки «Дело»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обложки «Дело»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обложки «Дело»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мелованный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92"/>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материала обложки «Дело»</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369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371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архивная на завязках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папки архивной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плотный картон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73,35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57,60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89,10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22,27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30,37</w:t>
            </w:r>
          </w:p>
        </w:tc>
      </w:tr>
      <w:tr w:rsidR="00353DC0" w:rsidRPr="00FE60BF" w:rsidTr="0027447D">
        <w:trPr>
          <w:trHeight w:val="25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оформления папки архивной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both"/>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полей для надписей на лицевой стороне папки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 архивной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3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корешка папки архивной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1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оснований папки архивной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завязки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папки архивной</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 или серый</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85"/>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архивная на резинках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Назначение папки на резинках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nil"/>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для хранения документов и бумаг в вертикальном и горизонтальном положении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48,75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59,50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38,00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15,20</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31,19</w:t>
            </w: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папки на резинках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spellStart"/>
            <w:r w:rsidRPr="00FE60BF">
              <w:rPr>
                <w:color w:val="000000"/>
                <w:sz w:val="14"/>
                <w:szCs w:val="14"/>
              </w:rPr>
              <w:t>гофрокартон</w:t>
            </w:r>
            <w:proofErr w:type="spellEnd"/>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папки на резинках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Ширина корешка папки на резинках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75</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Количество резинок</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Поля для надписей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папки архивной на резинках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белый или серый</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для бумаг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  для бумаг</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картон хром-эрзац</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20,17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16,50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17,00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27,00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5,92</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29,37</w:t>
            </w: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Надпись на лицевой стороне папки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«Дело»</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папки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линованного идентификатора для подписи на лицевой стороне папки</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папки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материала папки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г/кв</w:t>
            </w:r>
            <w:proofErr w:type="gramStart"/>
            <w:r w:rsidRPr="00FE60BF">
              <w:rPr>
                <w:color w:val="000000"/>
                <w:sz w:val="14"/>
                <w:szCs w:val="14"/>
              </w:rPr>
              <w:t>.м</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390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420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Количество клапанов</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3</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Расположение клапанов</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proofErr w:type="gramStart"/>
            <w:r w:rsidRPr="00FE60BF">
              <w:rPr>
                <w:color w:val="000000"/>
                <w:sz w:val="14"/>
                <w:szCs w:val="14"/>
              </w:rPr>
              <w:t>по одному в нижней,  в верхней и правой части правого основания</w:t>
            </w:r>
            <w:proofErr w:type="gramEnd"/>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Тип клапана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с корешком</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9"/>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корешка папки и корешков клапанов</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35</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4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клапанов (без учета корешка)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95</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завязок</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тесьма</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9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Содержание хлопка в составе ткани тесьмы</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rFonts w:ascii="Calibri" w:hAnsi="Calibri"/>
                <w:color w:val="000000"/>
                <w:sz w:val="14"/>
                <w:szCs w:val="14"/>
              </w:rPr>
            </w:pPr>
            <w:r w:rsidRPr="00FE60BF">
              <w:rPr>
                <w:rFonts w:ascii="Calibri" w:hAnsi="Calibri"/>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100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каждой завязки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160</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Ширина завязки</w:t>
            </w:r>
          </w:p>
        </w:tc>
        <w:tc>
          <w:tcPr>
            <w:tcW w:w="850"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113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15</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7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nil"/>
              <w:right w:val="nil"/>
            </w:tcBorders>
            <w:shd w:val="clear" w:color="auto" w:fill="auto"/>
            <w:vAlign w:val="center"/>
            <w:hideMark/>
          </w:tcPr>
          <w:p w:rsidR="00353DC0" w:rsidRPr="00FE60BF" w:rsidRDefault="00353DC0" w:rsidP="00353DC0">
            <w:pPr>
              <w:rPr>
                <w:color w:val="000000"/>
                <w:sz w:val="14"/>
                <w:szCs w:val="14"/>
              </w:rPr>
            </w:pPr>
            <w:r w:rsidRPr="00FE60BF">
              <w:rPr>
                <w:color w:val="000000"/>
                <w:sz w:val="14"/>
                <w:szCs w:val="14"/>
              </w:rPr>
              <w:t>Крепление завязки</w:t>
            </w:r>
          </w:p>
        </w:tc>
        <w:tc>
          <w:tcPr>
            <w:tcW w:w="850" w:type="dxa"/>
            <w:tcBorders>
              <w:top w:val="nil"/>
              <w:left w:val="single" w:sz="4" w:space="0" w:color="auto"/>
              <w:bottom w:val="nil"/>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nil"/>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nil"/>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сквозное,  с фиксацией с внутренней стороны каждого основания папки на клей с помощью бумажного квадрата</w:t>
            </w:r>
            <w:proofErr w:type="gramStart"/>
            <w:r w:rsidRPr="00FE60BF">
              <w:rPr>
                <w:color w:val="000000"/>
                <w:sz w:val="14"/>
                <w:szCs w:val="14"/>
              </w:rPr>
              <w:t xml:space="preserve"> .</w:t>
            </w:r>
            <w:proofErr w:type="gramEnd"/>
            <w:r w:rsidRPr="00FE60BF">
              <w:rPr>
                <w:color w:val="000000"/>
                <w:sz w:val="14"/>
                <w:szCs w:val="14"/>
              </w:rPr>
              <w:t xml:space="preserve"> Проклейка бумажного квадрата осуществляется по всему его периметру, аккуратно без подтеков</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стороны бумажного квадрата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Папка  "На подпись"                   (формат А</w:t>
            </w:r>
            <w:proofErr w:type="gramStart"/>
            <w:r w:rsidRPr="00FE60BF">
              <w:rPr>
                <w:color w:val="000000"/>
                <w:sz w:val="14"/>
                <w:szCs w:val="14"/>
              </w:rPr>
              <w:t>4</w:t>
            </w:r>
            <w:proofErr w:type="gramEnd"/>
            <w:r w:rsidRPr="00FE60BF">
              <w:rPr>
                <w:color w:val="000000"/>
                <w:sz w:val="14"/>
                <w:szCs w:val="14"/>
              </w:rPr>
              <w:t xml:space="preserve">)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Тип папки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адресная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76,60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78,20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2,26</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2,95</w:t>
            </w:r>
          </w:p>
        </w:tc>
      </w:tr>
      <w:tr w:rsidR="00353DC0" w:rsidRPr="00FE60BF" w:rsidTr="0027447D">
        <w:trPr>
          <w:trHeight w:val="27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оснований и корешка папки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картон переплетный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покрытия оснований и корешка по лицевой стороне папки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spellStart"/>
            <w:r w:rsidRPr="00FE60BF">
              <w:rPr>
                <w:color w:val="000000"/>
                <w:sz w:val="14"/>
                <w:szCs w:val="14"/>
              </w:rPr>
              <w:t>бумвинил</w:t>
            </w:r>
            <w:proofErr w:type="spellEnd"/>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папки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бордовый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8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Способ печати и нанесения надписи на лицевой стороне папки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горячее тиснение металлическим клише с использованием металлизированной фольги</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фольги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под золото</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2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Расположение надписи на </w:t>
            </w:r>
            <w:r w:rsidRPr="00FE60BF">
              <w:rPr>
                <w:color w:val="000000"/>
                <w:sz w:val="14"/>
                <w:szCs w:val="14"/>
              </w:rPr>
              <w:lastRenderedPageBreak/>
              <w:t>лицевой стороне папки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lastRenderedPageBreak/>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в правом нижнем углу</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Длина надписи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75</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77</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Ширина надписи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15</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18</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Текст надписи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 подпись»</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на кольцах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54,00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8,49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15,71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0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Толщина материала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0,7</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8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Ширина корешка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23</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25</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2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Количество колец в папке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колец в папке на кольцах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6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2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кармана на внутренней поверхности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прозрачный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Вид идентификации содержимого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прозрачный корешок с </w:t>
            </w:r>
            <w:proofErr w:type="gramStart"/>
            <w:r w:rsidRPr="00FE60BF">
              <w:rPr>
                <w:color w:val="000000"/>
                <w:sz w:val="14"/>
                <w:szCs w:val="14"/>
              </w:rPr>
              <w:t>бумажным</w:t>
            </w:r>
            <w:proofErr w:type="gramEnd"/>
            <w:r w:rsidRPr="00FE60BF">
              <w:rPr>
                <w:color w:val="000000"/>
                <w:sz w:val="14"/>
                <w:szCs w:val="14"/>
              </w:rPr>
              <w:t xml:space="preserve"> </w:t>
            </w:r>
            <w:proofErr w:type="spellStart"/>
            <w:r w:rsidRPr="00FE60BF">
              <w:rPr>
                <w:color w:val="000000"/>
                <w:sz w:val="14"/>
                <w:szCs w:val="14"/>
              </w:rPr>
              <w:t>бейджем</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на кольцах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71,15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87,30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22,84</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32,10</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62"/>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Толщина материала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0,7</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0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Ширина корешка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34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36</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Количество колец в папке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4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колец в папке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26</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9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колец в папке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2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кармана на внутренней поверхности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прозрачный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Вид идентификации содержимого папки на кольцах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прозрачный корешок с </w:t>
            </w:r>
            <w:proofErr w:type="gramStart"/>
            <w:r w:rsidRPr="00FE60BF">
              <w:rPr>
                <w:color w:val="000000"/>
                <w:sz w:val="14"/>
                <w:szCs w:val="14"/>
              </w:rPr>
              <w:t>бумажным</w:t>
            </w:r>
            <w:proofErr w:type="gramEnd"/>
            <w:r w:rsidRPr="00FE60BF">
              <w:rPr>
                <w:color w:val="000000"/>
                <w:sz w:val="14"/>
                <w:szCs w:val="14"/>
              </w:rPr>
              <w:t xml:space="preserve"> </w:t>
            </w:r>
            <w:proofErr w:type="spellStart"/>
            <w:r w:rsidRPr="00FE60BF">
              <w:rPr>
                <w:color w:val="000000"/>
                <w:sz w:val="14"/>
                <w:szCs w:val="14"/>
              </w:rPr>
              <w:t>бейджем</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64"/>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на резинках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Назначение папки на резинках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для хранения и транспортировки документов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46,30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37,60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55,00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12,30</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26,57</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папки на резинках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3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папки на резинках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плотный непрозрачный пластик</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корешка папки на резинках</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40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на резинке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 на резинке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50,65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46,30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6,15</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12,15</w:t>
            </w:r>
          </w:p>
        </w:tc>
      </w:tr>
      <w:tr w:rsidR="00353DC0" w:rsidRPr="00FE60BF" w:rsidTr="0027447D">
        <w:trPr>
          <w:trHeight w:val="23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оснований папки на резинке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резинки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2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 на резинке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плотный непрозрачный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Максимальное количество помещаемых листов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295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305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с зажимом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 с зажимом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68,30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56,60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16,55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24,23</w:t>
            </w:r>
          </w:p>
        </w:tc>
      </w:tr>
      <w:tr w:rsidR="00353DC0" w:rsidRPr="00FE60BF" w:rsidTr="0027447D">
        <w:trPr>
          <w:trHeight w:val="20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 с зажимом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непрозрачный 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6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папки с зажимом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Вид идентификации содержимого папки с зажимом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прозрачный корешок с </w:t>
            </w:r>
            <w:proofErr w:type="gramStart"/>
            <w:r w:rsidRPr="00FE60BF">
              <w:rPr>
                <w:color w:val="000000"/>
                <w:sz w:val="14"/>
                <w:szCs w:val="14"/>
              </w:rPr>
              <w:t>бумажным</w:t>
            </w:r>
            <w:proofErr w:type="gramEnd"/>
            <w:r w:rsidRPr="00FE60BF">
              <w:rPr>
                <w:color w:val="000000"/>
                <w:sz w:val="14"/>
                <w:szCs w:val="14"/>
              </w:rPr>
              <w:t xml:space="preserve"> </w:t>
            </w:r>
            <w:proofErr w:type="spellStart"/>
            <w:r w:rsidRPr="00FE60BF">
              <w:rPr>
                <w:color w:val="000000"/>
                <w:sz w:val="14"/>
                <w:szCs w:val="14"/>
              </w:rPr>
              <w:t>бейджем</w:t>
            </w:r>
            <w:proofErr w:type="spell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2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Особенность папки с зажимом</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наличие металлического зажима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1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наличие внутреннего кармана-уголка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Максимальное количество листов фиксируемых зажимом</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Папка-конверт  форматом А</w:t>
            </w:r>
            <w:proofErr w:type="gramStart"/>
            <w:r w:rsidRPr="00FE60BF">
              <w:rPr>
                <w:color w:val="000000"/>
                <w:sz w:val="14"/>
                <w:szCs w:val="14"/>
              </w:rPr>
              <w:t>4</w:t>
            </w:r>
            <w:proofErr w:type="gramEnd"/>
            <w:r w:rsidRPr="00FE60BF">
              <w:rPr>
                <w:color w:val="000000"/>
                <w:sz w:val="14"/>
                <w:szCs w:val="14"/>
              </w:rPr>
              <w:t xml:space="preserve">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Материал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поливинилхлорид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28,88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6,89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23,88</w:t>
            </w:r>
          </w:p>
        </w:tc>
      </w:tr>
      <w:tr w:rsidR="00353DC0" w:rsidRPr="00FE60BF" w:rsidTr="0027447D">
        <w:trPr>
          <w:trHeight w:val="24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Толщина материала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160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7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Тип крепления оснований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молния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Цвет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бесцветный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1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Особенности оформления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отсутствие рисунка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Папка-конверт форматом А5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Материал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поливинилхлорид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25,15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20,60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29,70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6,43</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25,59</w:t>
            </w:r>
          </w:p>
        </w:tc>
      </w:tr>
      <w:tr w:rsidR="00353DC0" w:rsidRPr="00FE60BF" w:rsidTr="0027447D">
        <w:trPr>
          <w:trHeight w:val="28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Толщина материала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160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1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Тип крепления оснований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молния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Цвет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бесцветный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42"/>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Особенности оформления папки-конверта </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отсутствие рисунка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84"/>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Папка-конверт на кнопке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папки-конверта на кнопке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39,58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39,15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0,60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1,52</w:t>
            </w:r>
          </w:p>
        </w:tc>
      </w:tr>
      <w:tr w:rsidR="00353DC0" w:rsidRPr="00FE60BF" w:rsidTr="0027447D">
        <w:trPr>
          <w:trHeight w:val="24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папки-конверта на кнопке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непрозрачный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3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папки-конверта на кнопке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1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клапана к основанию папки-конверта на кнопке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пластиковая кнопка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0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оформления папки-конверта на кнопке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отсутствие рисунка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Папк</w:t>
            </w:r>
            <w:proofErr w:type="gramStart"/>
            <w:r w:rsidRPr="00FE60BF">
              <w:rPr>
                <w:color w:val="000000"/>
                <w:sz w:val="14"/>
                <w:szCs w:val="14"/>
              </w:rPr>
              <w:t>а-</w:t>
            </w:r>
            <w:proofErr w:type="gramEnd"/>
            <w:r w:rsidRPr="00FE60BF">
              <w:rPr>
                <w:color w:val="000000"/>
                <w:sz w:val="14"/>
                <w:szCs w:val="14"/>
              </w:rPr>
              <w:t xml:space="preserve"> регистратор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184,35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150,00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218,70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48,58</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26,35</w:t>
            </w:r>
          </w:p>
        </w:tc>
      </w:tr>
      <w:tr w:rsidR="00353DC0" w:rsidRPr="00FE60BF" w:rsidTr="0027447D">
        <w:trPr>
          <w:trHeight w:val="17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оснований и корешка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покрытия лицевой стороны оснований и корешка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поливинилхлоридная 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02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Способ обработки  материала  покрытия лицевой и внутренней стороны оснований и корешка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тиснение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6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Материал съемного арочного механизма и протектора на нижней кромке оснований папки </w:t>
            </w:r>
            <w:proofErr w:type="gramStart"/>
            <w:r w:rsidRPr="00FE60BF">
              <w:rPr>
                <w:color w:val="000000"/>
                <w:sz w:val="14"/>
                <w:szCs w:val="14"/>
              </w:rPr>
              <w:t>-р</w:t>
            </w:r>
            <w:proofErr w:type="gramEnd"/>
            <w:r w:rsidRPr="00FE60BF">
              <w:rPr>
                <w:color w:val="000000"/>
                <w:sz w:val="14"/>
                <w:szCs w:val="14"/>
              </w:rPr>
              <w:t>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0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кармана сменной этикетки для маркировки на корешке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 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0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корешка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отверстия на корешке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8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Максимальное количество помещаемых листов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445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605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2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поставки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 собранном виде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Папк</w:t>
            </w:r>
            <w:proofErr w:type="gramStart"/>
            <w:r w:rsidRPr="00FE60BF">
              <w:rPr>
                <w:color w:val="000000"/>
                <w:sz w:val="14"/>
                <w:szCs w:val="14"/>
              </w:rPr>
              <w:t>а-</w:t>
            </w:r>
            <w:proofErr w:type="gramEnd"/>
            <w:r w:rsidRPr="00FE60BF">
              <w:rPr>
                <w:color w:val="000000"/>
                <w:sz w:val="14"/>
                <w:szCs w:val="14"/>
              </w:rPr>
              <w:t xml:space="preserve"> регистратор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184,35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150,00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218,70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48,58</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26,35</w:t>
            </w:r>
          </w:p>
        </w:tc>
      </w:tr>
      <w:tr w:rsidR="00353DC0" w:rsidRPr="00FE60BF" w:rsidTr="0027447D">
        <w:trPr>
          <w:trHeight w:val="20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оснований и корешка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6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покрытия лицевой стороны оснований и корешка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поливинилхлоридная 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2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Способ обработки материала  покрытия лицевой и внутренней стороны оснований и корешка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тиснение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4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съемного арочного механизма и протектора на нижней кромке оснований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8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кармана сменной этикетки для маркировки на корешке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 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0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корешка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отверстия на корешке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4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Максимальное количество помещаемых листов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345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355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3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поставки папки-регистратора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 собранном виде</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 скоросшиватель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6,50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18,86</w:t>
            </w:r>
          </w:p>
        </w:tc>
      </w:tr>
      <w:tr w:rsidR="00353DC0" w:rsidRPr="00FE60BF" w:rsidTr="0027447D">
        <w:trPr>
          <w:trHeight w:val="17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3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180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6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корешка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усиленный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6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присутствует  индексная полоса;                          прозрачный верхний лист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6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механизма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  скоросшиватель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12,95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12,90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0,07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0,55</w:t>
            </w:r>
          </w:p>
        </w:tc>
      </w:tr>
      <w:tr w:rsidR="00353DC0" w:rsidRPr="00FE60BF" w:rsidTr="0027447D">
        <w:trPr>
          <w:trHeight w:val="7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Надпись на лицевой стороне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 «Дело»</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7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мелованный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6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материала-папки-скоросшивателя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369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380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белый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9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механизма папки-скоросшивателя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Папка-угол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Формат </w:t>
            </w:r>
            <w:proofErr w:type="spellStart"/>
            <w:proofErr w:type="gramStart"/>
            <w:r w:rsidRPr="00FE60BF">
              <w:rPr>
                <w:color w:val="000000"/>
                <w:sz w:val="14"/>
                <w:szCs w:val="14"/>
              </w:rPr>
              <w:t>папки-угол</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7,75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0,35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4,56</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Материал </w:t>
            </w:r>
            <w:proofErr w:type="spellStart"/>
            <w:proofErr w:type="gramStart"/>
            <w:r w:rsidRPr="00FE60BF">
              <w:rPr>
                <w:color w:val="000000"/>
                <w:sz w:val="14"/>
                <w:szCs w:val="14"/>
              </w:rPr>
              <w:t>папки-угол</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плотный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Толщина материала </w:t>
            </w:r>
            <w:proofErr w:type="spellStart"/>
            <w:proofErr w:type="gramStart"/>
            <w:r w:rsidRPr="00FE60BF">
              <w:rPr>
                <w:color w:val="000000"/>
                <w:sz w:val="14"/>
                <w:szCs w:val="14"/>
              </w:rPr>
              <w:t>папки-угол</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180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02"/>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Особенность </w:t>
            </w:r>
            <w:proofErr w:type="spellStart"/>
            <w:proofErr w:type="gramStart"/>
            <w:r w:rsidRPr="00FE60BF">
              <w:rPr>
                <w:color w:val="000000"/>
                <w:sz w:val="14"/>
                <w:szCs w:val="14"/>
              </w:rPr>
              <w:t>папки-угол</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специального выреза для удобного извлечения документов</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79"/>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 файл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прозрачных вкладышей-карманов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37,12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39,10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47,25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11,26</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30,33</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12</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вклеены в корешок папки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94"/>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 файл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прозрачных вкладышей-карманов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67,90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52,10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83,70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22,34</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32,91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22</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вклеены в корешок папки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 файл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прозрачных вкладышей-карманов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76,12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65,75</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102,60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23,11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30,37</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9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32</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12"/>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вклеены в корешок папки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14"/>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 файл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прозрачных вкладышей-карманов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71,93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83,85</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16,86</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23,45</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72"/>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42</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1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вклеены в корешок папки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38"/>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 файл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прозрачных вкладышей-карманов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96,90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113,80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23,90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24,66</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82"/>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5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62</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8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8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вклеены в корешок папки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81"/>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Папка – файл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Особенность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прозрачных вкладышей-карманов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145,78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180,20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147,15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35,12</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24,09</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3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папки-файла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8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102</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6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Толщина материала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крепления карманов в папке-файле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вклеены в корешок папки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Планшет с зажимом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планшета с зажимом</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 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156,40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172,80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23,19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14,83</w:t>
            </w: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планшета с зажимом</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жесткий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Особенность использования планшета с зажимом</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удобен</w:t>
            </w:r>
            <w:proofErr w:type="gramEnd"/>
            <w:r w:rsidRPr="00FE60BF">
              <w:rPr>
                <w:color w:val="000000"/>
                <w:sz w:val="14"/>
                <w:szCs w:val="14"/>
              </w:rPr>
              <w:t xml:space="preserve"> для письма «на весу»</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Пленка для </w:t>
            </w:r>
            <w:proofErr w:type="spellStart"/>
            <w:r w:rsidRPr="00FE60BF">
              <w:rPr>
                <w:color w:val="000000"/>
                <w:sz w:val="14"/>
                <w:szCs w:val="14"/>
              </w:rPr>
              <w:t>ламинирования</w:t>
            </w:r>
            <w:proofErr w:type="spellEnd"/>
            <w:r w:rsidRPr="00FE60BF">
              <w:rPr>
                <w:color w:val="000000"/>
                <w:sz w:val="14"/>
                <w:szCs w:val="14"/>
              </w:rPr>
              <w:t xml:space="preserve">                  формат А</w:t>
            </w:r>
            <w:proofErr w:type="gramStart"/>
            <w:r w:rsidRPr="00FE60BF">
              <w:rPr>
                <w:color w:val="000000"/>
                <w:sz w:val="14"/>
                <w:szCs w:val="14"/>
              </w:rPr>
              <w:t>4</w:t>
            </w:r>
            <w:proofErr w:type="gramEnd"/>
            <w:r w:rsidRPr="00FE60BF">
              <w:rPr>
                <w:color w:val="000000"/>
                <w:sz w:val="14"/>
                <w:szCs w:val="14"/>
              </w:rPr>
              <w:t xml:space="preserve">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Тип пленки для </w:t>
            </w:r>
            <w:proofErr w:type="spellStart"/>
            <w:r w:rsidRPr="00FE60BF">
              <w:rPr>
                <w:color w:val="000000"/>
                <w:sz w:val="14"/>
                <w:szCs w:val="14"/>
              </w:rPr>
              <w:t>ламинирования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глянцевая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676,50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753,00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108,19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15,99</w:t>
            </w: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Толщина пленки для </w:t>
            </w:r>
            <w:proofErr w:type="spellStart"/>
            <w:r w:rsidRPr="00FE60BF">
              <w:rPr>
                <w:color w:val="000000"/>
                <w:sz w:val="14"/>
                <w:szCs w:val="14"/>
              </w:rPr>
              <w:t>ламинирования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125</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12"/>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Тип сложения пленки для </w:t>
            </w:r>
            <w:proofErr w:type="spellStart"/>
            <w:r w:rsidRPr="00FE60BF">
              <w:rPr>
                <w:color w:val="000000"/>
                <w:sz w:val="14"/>
                <w:szCs w:val="14"/>
              </w:rPr>
              <w:t>ламинирования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лист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Количество листов пленки для </w:t>
            </w:r>
            <w:proofErr w:type="spellStart"/>
            <w:r w:rsidRPr="00FE60BF">
              <w:rPr>
                <w:color w:val="000000"/>
                <w:sz w:val="14"/>
                <w:szCs w:val="14"/>
              </w:rPr>
              <w:t>ламинирования</w:t>
            </w:r>
            <w:proofErr w:type="spellEnd"/>
            <w:r w:rsidRPr="00FE60BF">
              <w:rPr>
                <w:color w:val="000000"/>
                <w:sz w:val="14"/>
                <w:szCs w:val="14"/>
              </w:rPr>
              <w:t xml:space="preserve"> в упаковке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100</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Упаковка листов пленки для </w:t>
            </w:r>
            <w:proofErr w:type="spellStart"/>
            <w:r w:rsidRPr="00FE60BF">
              <w:rPr>
                <w:color w:val="000000"/>
                <w:sz w:val="14"/>
                <w:szCs w:val="14"/>
              </w:rPr>
              <w:t>ламинирования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картонная коробка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Подставка для бумаг горизонтальная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подставки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68,50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62,00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9,19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13,42</w:t>
            </w:r>
          </w:p>
        </w:tc>
      </w:tr>
      <w:tr w:rsidR="00353DC0" w:rsidRPr="00FE60BF" w:rsidTr="0027447D">
        <w:trPr>
          <w:trHeight w:val="12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подставки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возможность установить несколько лотков друг на </w:t>
            </w:r>
            <w:proofErr w:type="spellStart"/>
            <w:r w:rsidRPr="00FE60BF">
              <w:rPr>
                <w:color w:val="000000"/>
                <w:sz w:val="14"/>
                <w:szCs w:val="14"/>
              </w:rPr>
              <w:t>друга</w:t>
            </w:r>
            <w:proofErr w:type="gramStart"/>
            <w:r w:rsidRPr="00FE60BF">
              <w:rPr>
                <w:color w:val="000000"/>
                <w:sz w:val="14"/>
                <w:szCs w:val="14"/>
              </w:rPr>
              <w:t>;г</w:t>
            </w:r>
            <w:proofErr w:type="gramEnd"/>
            <w:r w:rsidRPr="00FE60BF">
              <w:rPr>
                <w:color w:val="000000"/>
                <w:sz w:val="14"/>
                <w:szCs w:val="14"/>
              </w:rPr>
              <w:t>ладкая</w:t>
            </w:r>
            <w:proofErr w:type="spellEnd"/>
            <w:r w:rsidRPr="00FE60BF">
              <w:rPr>
                <w:color w:val="000000"/>
                <w:sz w:val="14"/>
                <w:szCs w:val="14"/>
              </w:rPr>
              <w:t xml:space="preserve"> глянцевая поверхность</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Высота бортиков подставки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подставки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полистирол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подставки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Подставка для бумаг вертикальная с </w:t>
            </w:r>
            <w:r w:rsidRPr="00FE60BF">
              <w:rPr>
                <w:color w:val="000000"/>
                <w:sz w:val="14"/>
                <w:szCs w:val="14"/>
              </w:rPr>
              <w:lastRenderedPageBreak/>
              <w:t xml:space="preserve">карманом для этикеток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lastRenderedPageBreak/>
              <w:t>Количество секций в подставке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249,00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273,00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33,94</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13,63</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подставки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254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256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Формат подставки для бумаг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подставки для бумаг</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самоклеящихся этикеток в комплекте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     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nil"/>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63"/>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Подставка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Назначение подставки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для хранения пишущих принадлежностей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224,10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185,00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267,30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41,30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18,43</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подставки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Высота подставки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90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140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подставки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70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110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 подставки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круглая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Подставка для хранения пишущих принадлежностей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Длина подставки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73</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179,50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170,00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189,00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13,44</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7,48</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Ширина подставки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73</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Высота подставки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100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103</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 подставки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прямоугольного параллелепипеда с закругленными ребрами</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подставки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полистирол</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Подставка для хранения пишущих принадлежностей вращающаяся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 подставки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шестиугольная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AF3084" w:rsidRDefault="00353DC0" w:rsidP="00353DC0">
            <w:pPr>
              <w:jc w:val="center"/>
              <w:rPr>
                <w:color w:val="000000"/>
                <w:sz w:val="14"/>
                <w:szCs w:val="14"/>
              </w:rPr>
            </w:pPr>
            <w:r w:rsidRPr="00AF3084">
              <w:rPr>
                <w:color w:val="000000"/>
                <w:sz w:val="14"/>
                <w:szCs w:val="14"/>
              </w:rPr>
              <w:t>263,43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AF3084" w:rsidRDefault="00353DC0" w:rsidP="00353DC0">
            <w:pPr>
              <w:jc w:val="center"/>
              <w:rPr>
                <w:color w:val="000000"/>
                <w:sz w:val="14"/>
                <w:szCs w:val="14"/>
              </w:rPr>
            </w:pPr>
            <w:r w:rsidRPr="00AF3084">
              <w:rPr>
                <w:color w:val="000000"/>
                <w:sz w:val="14"/>
                <w:szCs w:val="14"/>
              </w:rPr>
              <w:t> </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AF3084" w:rsidRDefault="00353DC0" w:rsidP="00353DC0">
            <w:pPr>
              <w:jc w:val="center"/>
              <w:rPr>
                <w:color w:val="000000"/>
                <w:sz w:val="14"/>
                <w:szCs w:val="14"/>
              </w:rPr>
            </w:pPr>
            <w:r w:rsidRPr="00AF3084">
              <w:rPr>
                <w:color w:val="000000"/>
                <w:sz w:val="14"/>
                <w:szCs w:val="14"/>
              </w:rPr>
              <w:t>215,00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AF3084" w:rsidRDefault="00353DC0" w:rsidP="00353DC0">
            <w:pPr>
              <w:jc w:val="center"/>
              <w:rPr>
                <w:color w:val="000000"/>
                <w:sz w:val="14"/>
                <w:szCs w:val="14"/>
              </w:rPr>
            </w:pPr>
            <w:r w:rsidRPr="00AF3084">
              <w:rPr>
                <w:color w:val="000000"/>
                <w:sz w:val="14"/>
                <w:szCs w:val="14"/>
              </w:rPr>
              <w:t>311,85</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AF3084" w:rsidRDefault="00353DC0" w:rsidP="00353DC0">
            <w:pPr>
              <w:jc w:val="center"/>
              <w:rPr>
                <w:color w:val="000000"/>
                <w:sz w:val="14"/>
                <w:szCs w:val="14"/>
              </w:rPr>
            </w:pPr>
            <w:r w:rsidRPr="00AF3084">
              <w:rPr>
                <w:color w:val="000000"/>
                <w:sz w:val="14"/>
                <w:szCs w:val="14"/>
              </w:rPr>
              <w:t>68,48</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AF3084" w:rsidRDefault="00353DC0" w:rsidP="00353DC0">
            <w:pPr>
              <w:jc w:val="center"/>
              <w:rPr>
                <w:color w:val="000000"/>
                <w:sz w:val="14"/>
                <w:szCs w:val="14"/>
              </w:rPr>
            </w:pPr>
            <w:r w:rsidRPr="00AF3084">
              <w:rPr>
                <w:color w:val="000000"/>
                <w:sz w:val="14"/>
                <w:szCs w:val="14"/>
              </w:rPr>
              <w:t>26,00</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Количество отделений в подставке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spellStart"/>
            <w:proofErr w:type="gramStart"/>
            <w:r w:rsidRPr="00FE60BF">
              <w:rPr>
                <w:color w:val="000000"/>
                <w:sz w:val="14"/>
                <w:szCs w:val="14"/>
              </w:rPr>
              <w:t>шт</w:t>
            </w:r>
            <w:proofErr w:type="spellEnd"/>
            <w:proofErr w:type="gramEnd"/>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9</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подставки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подставки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96"/>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Подставка под календарь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подставки под календарь</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полистирол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70,90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3DC0" w:rsidRPr="00FE60BF" w:rsidRDefault="00353DC0" w:rsidP="00353DC0">
            <w:pPr>
              <w:jc w:val="center"/>
              <w:rPr>
                <w:color w:val="000000"/>
                <w:sz w:val="14"/>
                <w:szCs w:val="14"/>
              </w:rPr>
            </w:pPr>
            <w:r w:rsidRPr="00FE60BF">
              <w:rPr>
                <w:color w:val="000000"/>
                <w:sz w:val="14"/>
                <w:szCs w:val="14"/>
              </w:rPr>
              <w:t>61,80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12,87</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18,15</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Поверхность подставки под календарь</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матовая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подставки под календарь</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Особенность подставки под календарь</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отделения для ручки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Резинка банковская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каучук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64,17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51,50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81,00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15,18</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23,66</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ассорти</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Вес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гр</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110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w:t>
            </w:r>
            <w:proofErr w:type="spellStart"/>
            <w:r w:rsidRPr="00FE60BF">
              <w:rPr>
                <w:color w:val="000000"/>
                <w:sz w:val="14"/>
                <w:szCs w:val="14"/>
              </w:rPr>
              <w:t>гелевая</w:t>
            </w:r>
            <w:proofErr w:type="spellEnd"/>
            <w:r w:rsidRPr="00FE60BF">
              <w:rPr>
                <w:color w:val="000000"/>
                <w:sz w:val="14"/>
                <w:szCs w:val="14"/>
              </w:rPr>
              <w:t xml:space="preserve"> синяя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оформления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рифления в зоне захвата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33,38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0,53</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1,59</w:t>
            </w:r>
          </w:p>
        </w:tc>
      </w:tr>
      <w:tr w:rsidR="00353DC0" w:rsidRPr="00FE60BF" w:rsidTr="0027447D">
        <w:trPr>
          <w:trHeight w:val="18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Составные части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корпус, колпачок, сменный стержень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 прозрачный, тонированный в цвет чернил стержня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сменного стержня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w:t>
            </w:r>
            <w:proofErr w:type="spellStart"/>
            <w:r w:rsidRPr="00FE60BF">
              <w:rPr>
                <w:color w:val="000000"/>
                <w:sz w:val="14"/>
                <w:szCs w:val="14"/>
              </w:rPr>
              <w:t>гелевая</w:t>
            </w:r>
            <w:proofErr w:type="spellEnd"/>
            <w:r w:rsidRPr="00FE60BF">
              <w:rPr>
                <w:color w:val="000000"/>
                <w:sz w:val="14"/>
                <w:szCs w:val="14"/>
              </w:rPr>
              <w:t xml:space="preserve"> черная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оформления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рифления в зоне захвата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33,38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0,53</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1,59</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Составные части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корпус, колпачок, сменный стержень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 прозрачный, тонированный в цвет чернил стержня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0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сменного стержня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29"/>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w:t>
            </w:r>
            <w:proofErr w:type="spellStart"/>
            <w:r w:rsidRPr="00FE60BF">
              <w:rPr>
                <w:color w:val="000000"/>
                <w:sz w:val="14"/>
                <w:szCs w:val="14"/>
              </w:rPr>
              <w:t>гелевая</w:t>
            </w:r>
            <w:proofErr w:type="spellEnd"/>
            <w:r w:rsidRPr="00FE60BF">
              <w:rPr>
                <w:color w:val="000000"/>
                <w:sz w:val="14"/>
                <w:szCs w:val="14"/>
              </w:rPr>
              <w:t xml:space="preserve"> красная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оформления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рифления в зоне захвата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33,38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0,53</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1,59</w:t>
            </w:r>
          </w:p>
        </w:tc>
      </w:tr>
      <w:tr w:rsidR="00353DC0" w:rsidRPr="00FE60BF" w:rsidTr="0027447D">
        <w:trPr>
          <w:trHeight w:val="22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Составные части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корпус, колпачок, сменный стержень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 прозрачный, тонированный в цвет чернил стержня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1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сменного стержня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0,6</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7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шариковая синяя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Составные части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вентилируемый колпачок, корпус, сменный стержень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9,77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10,80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1,54</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15,74</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корпуса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0,8</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1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шариковая черная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Составные части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вентилируемый колпачок, корпус, сменный стержень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10,67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13,50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25,82</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корпуса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0,8</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29"/>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шариковая красная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Составные части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вентилируемый колпачок, корпус, сменный стержень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9,25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1,77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19,11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корпуса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0,8</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шариковая автоматическая синяя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манжета в зоне захвата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28937-91</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32,88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32,00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1,24</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3,76</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манжета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резина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пишущего узла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Длина пишущего узла в ручке</w:t>
            </w:r>
          </w:p>
        </w:tc>
        <w:tc>
          <w:tcPr>
            <w:tcW w:w="850"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107</w:t>
            </w:r>
          </w:p>
        </w:tc>
        <w:tc>
          <w:tcPr>
            <w:tcW w:w="113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шарика пишущего узла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46"/>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шариковая автоматическая красная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манжета в зоне захвата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28937-91</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39,63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32,00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47,25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10,78</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27,21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манжета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резина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пишущего узла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rPr>
                <w:color w:val="000000"/>
                <w:sz w:val="14"/>
                <w:szCs w:val="14"/>
              </w:rPr>
            </w:pPr>
            <w:r w:rsidRPr="00FE60BF">
              <w:rPr>
                <w:color w:val="000000"/>
                <w:sz w:val="14"/>
                <w:szCs w:val="14"/>
              </w:rPr>
              <w:t>Длина пишущего узла в ручке</w:t>
            </w:r>
          </w:p>
        </w:tc>
        <w:tc>
          <w:tcPr>
            <w:tcW w:w="850"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107</w:t>
            </w:r>
          </w:p>
        </w:tc>
        <w:tc>
          <w:tcPr>
            <w:tcW w:w="1134"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noWrap/>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шарика пишущего узла  в ручке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6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шариковая синяя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Составные части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корпус, вентилируемый колпачок, стержень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12,90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16,20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3,12</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24,18</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0,9</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шариковая красная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Составные части ручки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корпус, вентилируемый колпачок, стержень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12,90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16,20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3,12</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24,18</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корпуса ручки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сменный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 в ручке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0,9</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Ручка настольная                  </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Вид ручки настольной</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шариковая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43,25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46,50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4,60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10,63</w:t>
            </w:r>
          </w:p>
        </w:tc>
      </w:tr>
      <w:tr w:rsidR="00353DC0" w:rsidRPr="00FE60BF" w:rsidTr="0027447D">
        <w:trPr>
          <w:trHeight w:val="16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Комплектация ручки настольной</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корпус, подставка, шнур,  сменный стержень синего цвета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0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корпуса, подставки, шнура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 в ручке настольной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0,8</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Набор ручек </w:t>
            </w:r>
            <w:proofErr w:type="spellStart"/>
            <w:r w:rsidRPr="00FE60BF">
              <w:rPr>
                <w:color w:val="000000"/>
                <w:sz w:val="14"/>
                <w:szCs w:val="14"/>
              </w:rPr>
              <w:t>гелевых</w:t>
            </w:r>
            <w:proofErr w:type="spellEnd"/>
            <w:r w:rsidRPr="00FE60BF">
              <w:rPr>
                <w:color w:val="000000"/>
                <w:sz w:val="14"/>
                <w:szCs w:val="14"/>
              </w:rPr>
              <w:t xml:space="preserve">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чернил в ручках  набора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 синий,  красный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148,73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128,70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168,75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28,32</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19,04</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ручек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3</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9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ручек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6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корпуса ручек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соответствует цвету чернил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9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ручек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0,7</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07"/>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 набора ручек</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блистер из прозрачного пластика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Набор ручек шариковых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чернил в ручках набора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черный, синий,   красный, зеленый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25,35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25,70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0,49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1,95</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ручек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3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 ручек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непрозрачный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корпуса ручек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соответствует цвету чернил</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5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ручек в наборе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0,9</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1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 набора ручек</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блистер из прозрачного пластика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Стержень для шариковых ручек синий                                   </w:t>
            </w:r>
          </w:p>
        </w:tc>
        <w:tc>
          <w:tcPr>
            <w:tcW w:w="1984" w:type="dxa"/>
            <w:tcBorders>
              <w:top w:val="nil"/>
              <w:left w:val="nil"/>
              <w:bottom w:val="nil"/>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Длина стержня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141</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143</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0,42</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18,45</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single" w:sz="4" w:space="0" w:color="auto"/>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0,8</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Стержень для шариковых ручек красный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Длина стержня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141</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143</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0,42</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18,45</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0,8</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Стержень для шариковых ручек черный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Длина стержня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141</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143</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0,42</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18,45</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0,6</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0,8</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Стержень для </w:t>
            </w:r>
            <w:proofErr w:type="spellStart"/>
            <w:r w:rsidRPr="00FE60BF">
              <w:rPr>
                <w:color w:val="000000"/>
                <w:sz w:val="14"/>
                <w:szCs w:val="14"/>
              </w:rPr>
              <w:t>гелевых</w:t>
            </w:r>
            <w:proofErr w:type="spellEnd"/>
            <w:r w:rsidRPr="00FE60BF">
              <w:rPr>
                <w:color w:val="000000"/>
                <w:sz w:val="14"/>
                <w:szCs w:val="14"/>
              </w:rPr>
              <w:t xml:space="preserve"> ручек               синий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стержня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128</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130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13,55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15,10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16,18</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0,37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0,39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индивидуальная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Стержень для </w:t>
            </w:r>
            <w:proofErr w:type="spellStart"/>
            <w:r w:rsidRPr="00FE60BF">
              <w:rPr>
                <w:color w:val="000000"/>
                <w:sz w:val="14"/>
                <w:szCs w:val="14"/>
              </w:rPr>
              <w:t>гелевых</w:t>
            </w:r>
            <w:proofErr w:type="spellEnd"/>
            <w:r w:rsidRPr="00FE60BF">
              <w:rPr>
                <w:color w:val="000000"/>
                <w:sz w:val="14"/>
                <w:szCs w:val="14"/>
              </w:rPr>
              <w:t xml:space="preserve"> ручек                      красный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стержня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128</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130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13,55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15,10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16,18</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0,37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0,39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индивидуальная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Стержень для </w:t>
            </w:r>
            <w:proofErr w:type="spellStart"/>
            <w:r w:rsidRPr="00FE60BF">
              <w:rPr>
                <w:color w:val="000000"/>
                <w:sz w:val="14"/>
                <w:szCs w:val="14"/>
              </w:rPr>
              <w:t>гелевых</w:t>
            </w:r>
            <w:proofErr w:type="spellEnd"/>
            <w:r w:rsidRPr="00FE60BF">
              <w:rPr>
                <w:color w:val="000000"/>
                <w:sz w:val="14"/>
                <w:szCs w:val="14"/>
              </w:rPr>
              <w:t xml:space="preserve"> ручек                    черный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Длина стержня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128</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130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13,55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15,10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16,18</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Диаметр пишущего узла стержня</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0,37</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0,39</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корпуса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xml:space="preserve"> 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Упаковка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индивидуальная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Пишущий узел для автоматических шариковых ручек                                  с пружинным механизмом синий                                             </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Длина пишущего узла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107</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vMerge w:val="restart"/>
            <w:tcBorders>
              <w:top w:val="nil"/>
              <w:left w:val="single" w:sz="4" w:space="0" w:color="auto"/>
              <w:bottom w:val="single" w:sz="4" w:space="0" w:color="000000"/>
              <w:right w:val="single" w:sz="4" w:space="0" w:color="auto"/>
            </w:tcBorders>
            <w:shd w:val="clear" w:color="auto" w:fill="auto"/>
            <w:hideMark/>
          </w:tcPr>
          <w:p w:rsidR="00353DC0" w:rsidRPr="00FE60BF" w:rsidRDefault="00353DC0" w:rsidP="00353DC0">
            <w:pPr>
              <w:jc w:val="center"/>
              <w:rPr>
                <w:sz w:val="14"/>
                <w:szCs w:val="14"/>
              </w:rPr>
            </w:pPr>
            <w:r w:rsidRPr="00FE60BF">
              <w:rPr>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12,05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11,30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14,85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20,83</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Диаметр шарика пишущего узла </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sz w:val="14"/>
                <w:szCs w:val="14"/>
              </w:rPr>
            </w:pPr>
            <w:r w:rsidRPr="00FE60BF">
              <w:rPr>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51"/>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Текстовыделитель</w:t>
            </w:r>
            <w:proofErr w:type="spellEnd"/>
            <w:r w:rsidRPr="00FE60BF">
              <w:rPr>
                <w:color w:val="000000"/>
                <w:sz w:val="14"/>
                <w:szCs w:val="14"/>
              </w:rPr>
              <w:t xml:space="preserve"> желтый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Форма наконечника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скошенный</w:t>
            </w:r>
            <w:proofErr w:type="gramEnd"/>
            <w:r w:rsidRPr="00FE60BF">
              <w:rPr>
                <w:color w:val="000000"/>
                <w:sz w:val="14"/>
                <w:szCs w:val="14"/>
              </w:rPr>
              <w:t xml:space="preserve"> (позволяет варьировать ширину письма)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27,58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5,90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21,38</w:t>
            </w:r>
          </w:p>
        </w:tc>
      </w:tr>
      <w:tr w:rsidR="00353DC0" w:rsidRPr="00FE60BF" w:rsidTr="0027447D">
        <w:trPr>
          <w:trHeight w:val="95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Особенности чернил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 не стираются; морозоустойчивые;            подходят для любой бумаги для копирования и факсов;             имеют высокую светостойкость;                              не размазывают текст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Диапазон ширины штриха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 1 до 5</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94"/>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Текстовыделитель</w:t>
            </w:r>
            <w:proofErr w:type="spellEnd"/>
            <w:r w:rsidRPr="00FE60BF">
              <w:rPr>
                <w:color w:val="000000"/>
                <w:sz w:val="14"/>
                <w:szCs w:val="14"/>
              </w:rPr>
              <w:t xml:space="preserve"> красный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Форма наконечника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скошенный</w:t>
            </w:r>
            <w:proofErr w:type="gramEnd"/>
            <w:r w:rsidRPr="00FE60BF">
              <w:rPr>
                <w:color w:val="000000"/>
                <w:sz w:val="14"/>
                <w:szCs w:val="14"/>
              </w:rPr>
              <w:t xml:space="preserve"> (позволяет варьировать ширину письма)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27,58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5,90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21,38</w:t>
            </w:r>
          </w:p>
        </w:tc>
      </w:tr>
      <w:tr w:rsidR="00353DC0" w:rsidRPr="00FE60BF" w:rsidTr="0027447D">
        <w:trPr>
          <w:trHeight w:val="36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Особенности чернил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 не стираются; морозоустойчивые;            подходят для любой бумаги для копирования и факсов;             имеют высокую светостойкость;                              не размазывают текст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0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Диапазон ширины штриха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 1 до 5</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9"/>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Текстовыделитель</w:t>
            </w:r>
            <w:proofErr w:type="spellEnd"/>
            <w:r w:rsidRPr="00FE60BF">
              <w:rPr>
                <w:color w:val="000000"/>
                <w:sz w:val="14"/>
                <w:szCs w:val="14"/>
              </w:rPr>
              <w:t xml:space="preserve"> зеленый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Форма наконечника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скошенный</w:t>
            </w:r>
            <w:proofErr w:type="gramEnd"/>
            <w:r w:rsidRPr="00FE60BF">
              <w:rPr>
                <w:color w:val="000000"/>
                <w:sz w:val="14"/>
                <w:szCs w:val="14"/>
              </w:rPr>
              <w:t xml:space="preserve"> (позволяет варьировать ширину письма)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27,58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5,90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21,38</w:t>
            </w:r>
          </w:p>
        </w:tc>
      </w:tr>
      <w:tr w:rsidR="00353DC0" w:rsidRPr="00FE60BF" w:rsidTr="0027447D">
        <w:trPr>
          <w:trHeight w:val="36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Особенности чернил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 не стираются; морозоустойчивые;            подходят для любой бумаги для копирования и факсов;             имеют высокую светостойкость;                              не размазывают текст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Диапазон ширины штриха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 1 до 5</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79"/>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Текстовыделитель</w:t>
            </w:r>
            <w:proofErr w:type="spellEnd"/>
            <w:r w:rsidRPr="00FE60BF">
              <w:rPr>
                <w:color w:val="000000"/>
                <w:sz w:val="14"/>
                <w:szCs w:val="14"/>
              </w:rPr>
              <w:t xml:space="preserve"> синий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Форма наконечника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скошенный</w:t>
            </w:r>
            <w:proofErr w:type="gramEnd"/>
            <w:r w:rsidRPr="00FE60BF">
              <w:rPr>
                <w:color w:val="000000"/>
                <w:sz w:val="14"/>
                <w:szCs w:val="14"/>
              </w:rPr>
              <w:t xml:space="preserve"> (позволяет варьировать ширину письма)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27,58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5,90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21,38</w:t>
            </w:r>
          </w:p>
        </w:tc>
      </w:tr>
      <w:tr w:rsidR="00353DC0" w:rsidRPr="00FE60BF" w:rsidTr="0027447D">
        <w:trPr>
          <w:trHeight w:val="51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xml:space="preserve">Особенности чернил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 не стираются; морозоустойчивые;            подходят для любой бумаги для </w:t>
            </w:r>
            <w:r w:rsidRPr="00FE60BF">
              <w:rPr>
                <w:color w:val="000000"/>
                <w:sz w:val="14"/>
                <w:szCs w:val="14"/>
              </w:rPr>
              <w:lastRenderedPageBreak/>
              <w:t>копирования и факсов;             имеют высокую светостойкость;                              не размазывают текст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 xml:space="preserve">Диапазон ширины штриха </w:t>
            </w:r>
            <w:proofErr w:type="spellStart"/>
            <w:r w:rsidRPr="00FE60BF">
              <w:rPr>
                <w:color w:val="000000"/>
                <w:sz w:val="14"/>
                <w:szCs w:val="14"/>
              </w:rPr>
              <w:t>текстовыделителя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от 1 до 5</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Тетрадь на кольцах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листов в тетради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80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146,75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145,00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148,50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2,47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1,69</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Высота тетради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215</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225</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Ширина тетради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170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180</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внутреннего блока тетради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офсет</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офсета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64</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разлиновки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клетка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обложки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плотный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93"/>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дизайна тетради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proofErr w:type="spellStart"/>
            <w:r w:rsidRPr="00FE60BF">
              <w:rPr>
                <w:color w:val="000000"/>
                <w:sz w:val="14"/>
                <w:szCs w:val="14"/>
              </w:rPr>
              <w:t>ламинация</w:t>
            </w:r>
            <w:proofErr w:type="spellEnd"/>
            <w:r w:rsidRPr="00FE60BF">
              <w:rPr>
                <w:color w:val="000000"/>
                <w:sz w:val="14"/>
                <w:szCs w:val="14"/>
              </w:rPr>
              <w:t xml:space="preserve"> обложки; возможность использования сменного блока любого производителя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Количество колец в тетради</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2161" w:type="dxa"/>
            <w:vMerge w:val="restart"/>
            <w:tcBorders>
              <w:top w:val="nil"/>
              <w:left w:val="single" w:sz="4" w:space="0" w:color="auto"/>
              <w:bottom w:val="single" w:sz="4" w:space="0" w:color="000000"/>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6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216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оформления обложки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офисный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Тетрадь 18 листов на скрепке в клетку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12063-89</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13,25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10,30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16,20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4,17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31,49</w:t>
            </w:r>
          </w:p>
        </w:tc>
      </w:tr>
      <w:tr w:rsidR="00353DC0" w:rsidRPr="00FE60BF" w:rsidTr="0027447D">
        <w:trPr>
          <w:trHeight w:val="27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7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Плотность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60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дизайна обложки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без рисунка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светло-зеленый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Тетрадь 18 листов на скрепке в линию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12063-89</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13,25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10,30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16,20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4,17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31,49</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8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Плотность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60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дизайна обложки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без рисунка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светло-зеленый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Тетрадь 48 листов на скрепке в клетку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13309-90</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27,18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27,80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6,90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25,37</w:t>
            </w: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Плотность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64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дизайна обложки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офисный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обложки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мелованный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Тетрадь 48 листов на спирали в клетку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13309-90</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38,00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36,00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2,83</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7,44</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обложки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мелованный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Плотность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64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дизайна обложки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офисный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Тетрадь 96 листов на спирали в клетку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13309-90</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49,25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53,50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12,20</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обложки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мелованный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48"/>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Плотность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64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дизайна обложки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офисный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Тетрадь 96 листов на скрепке в клетку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Формат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ГОСТ 13309-90</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51,38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48,40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60,75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8,29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16,13</w:t>
            </w:r>
          </w:p>
        </w:tc>
      </w:tr>
      <w:tr w:rsidR="00353DC0" w:rsidRPr="00FE60BF" w:rsidTr="0027447D">
        <w:trPr>
          <w:trHeight w:val="255"/>
        </w:trPr>
        <w:tc>
          <w:tcPr>
            <w:tcW w:w="675"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обложки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мелованный картон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65"/>
        </w:trPr>
        <w:tc>
          <w:tcPr>
            <w:tcW w:w="675"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офсетная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Плотность бумаги внутреннего блока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proofErr w:type="gramStart"/>
            <w:r w:rsidRPr="00FE60BF">
              <w:rPr>
                <w:color w:val="000000"/>
                <w:sz w:val="14"/>
                <w:szCs w:val="14"/>
              </w:rPr>
              <w:t>г</w:t>
            </w:r>
            <w:proofErr w:type="gramEnd"/>
            <w:r w:rsidRPr="00FE60BF">
              <w:rPr>
                <w:color w:val="000000"/>
                <w:sz w:val="14"/>
                <w:szCs w:val="14"/>
              </w:rPr>
              <w:t>/кв. 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64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nil"/>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дизайна обложки тетради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офисный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Точилка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Назначение точилки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 для заточки карандашей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19,13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20,25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1,59</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8,32</w:t>
            </w: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Диаметр затачиваемых карандашей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7,1</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9,2</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контейнера для сбора стружки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Количество отверстий в точилке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лезвий в точилке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сталь</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точилки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ассорти</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8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Точилка механическая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Назначение точилки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для заточки карандашей диаметром не более 8 мм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638,50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669,50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607,50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43,84</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6,87</w:t>
            </w:r>
          </w:p>
        </w:tc>
      </w:tr>
      <w:tr w:rsidR="00353DC0" w:rsidRPr="00FE60BF" w:rsidTr="0027447D">
        <w:trPr>
          <w:trHeight w:val="17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точилки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механизма крепления к столу</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корпуса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механизма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металл</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корпуса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ассорти</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Файл-вкладыш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w:t>
            </w:r>
            <w:proofErr w:type="gramStart"/>
            <w:r w:rsidRPr="00FE60BF">
              <w:rPr>
                <w:color w:val="000000"/>
                <w:sz w:val="14"/>
                <w:szCs w:val="14"/>
              </w:rPr>
              <w:t>4</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154,17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160,00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202,50</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51,50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33,40</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перфорации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универсальная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51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поверхности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тиснения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файлов в упаковке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Файл-вкладыш                           </w:t>
            </w: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Формат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А3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258,63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317,25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82,91</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32,06</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Цвет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прозрачный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Тип перфорации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универсальная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6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Особенности поверхности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наличие тиснения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Плотность файла</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мкм</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40</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Материал упаковки</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rPr>
                <w:color w:val="000000"/>
                <w:sz w:val="14"/>
                <w:szCs w:val="14"/>
              </w:rPr>
            </w:pPr>
            <w:r w:rsidRPr="00FE60BF">
              <w:rPr>
                <w:color w:val="000000"/>
                <w:sz w:val="14"/>
                <w:szCs w:val="14"/>
              </w:rPr>
              <w:t>Количество файлов в упаковке</w:t>
            </w:r>
          </w:p>
        </w:tc>
        <w:tc>
          <w:tcPr>
            <w:tcW w:w="850"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штук</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vAlign w:val="bottom"/>
            <w:hideMark/>
          </w:tcPr>
          <w:p w:rsidR="00353DC0" w:rsidRPr="00FE60BF" w:rsidRDefault="00353DC0" w:rsidP="00353DC0">
            <w:pPr>
              <w:jc w:val="center"/>
              <w:rPr>
                <w:color w:val="000000"/>
                <w:sz w:val="14"/>
                <w:szCs w:val="14"/>
              </w:rPr>
            </w:pPr>
            <w:r w:rsidRPr="00FE60BF">
              <w:rPr>
                <w:color w:val="000000"/>
                <w:sz w:val="14"/>
                <w:szCs w:val="14"/>
              </w:rPr>
              <w:t>100</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Фломастеры (6 цветов)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Основа чернил фломастеров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водная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proofErr w:type="spellStart"/>
            <w:r w:rsidRPr="00FE60BF">
              <w:rPr>
                <w:color w:val="000000"/>
                <w:sz w:val="14"/>
                <w:szCs w:val="14"/>
              </w:rPr>
              <w:t>Упак</w:t>
            </w:r>
            <w:proofErr w:type="spellEnd"/>
            <w:r w:rsidRPr="00FE60BF">
              <w:rPr>
                <w:color w:val="000000"/>
                <w:sz w:val="14"/>
                <w:szCs w:val="14"/>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42,20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38,40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46,00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5,37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12,73</w:t>
            </w: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фломастеров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вентилируемого колпачка;                           прочный пишущий элемент стержня</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Ширина штриха фломастеров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корпуса фломастеров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полипропилен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3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колпачка фломастеров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полиэтилен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Упаковка фломастеров</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полиэтиленовая пленка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1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Шпагат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Описание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нитки из синтетических волокон для прошивки документов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482,63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405,00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560,25</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109,78</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22,75</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шпагата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xml:space="preserve">полипропилен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шпагата</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крученый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Толщина шпагата в бобине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5</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Вес шпагата в бобине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кг</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9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Длина намотки шпагата в бобине</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625</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Краска штемпельная       фиолетовая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Основа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водно-глицериновая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104,20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93,40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15,27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14,66</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Упаковка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флакон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4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флакона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дозатора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19"/>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Объем флакона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мл</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26</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Краска </w:t>
            </w:r>
            <w:r w:rsidRPr="00FE60BF">
              <w:rPr>
                <w:color w:val="000000"/>
                <w:sz w:val="14"/>
                <w:szCs w:val="14"/>
              </w:rPr>
              <w:lastRenderedPageBreak/>
              <w:t xml:space="preserve">штемпельная синяя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lastRenderedPageBreak/>
              <w:t>Основа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водно-глицериновая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104,20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93,40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115,00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15,27</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14,66</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Упаковка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флакон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416"/>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флакона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дозатора</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24"/>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Объем флакона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мл</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26</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36"/>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Краска штемпельная                                на водной основе                                             синяя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флакона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дозатора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23,88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25,75</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11,11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Упаковка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флакон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70"/>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Объем флакона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мл</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45</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26"/>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Краска штемпельная                                на водной основе                       фиолетовая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Особенности флакона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наличие дозатора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23,88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25,75</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11,11</w:t>
            </w:r>
          </w:p>
        </w:tc>
      </w:tr>
      <w:tr w:rsidR="00353DC0" w:rsidRPr="00FE60BF" w:rsidTr="0027447D">
        <w:trPr>
          <w:trHeight w:val="255"/>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Упаковка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флакон</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81"/>
        </w:trPr>
        <w:tc>
          <w:tcPr>
            <w:tcW w:w="675"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numPr>
                <w:ilvl w:val="0"/>
                <w:numId w:val="22"/>
              </w:numPr>
              <w:ind w:left="0" w:right="317" w:firstLine="0"/>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Объем флакона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мл</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45</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auto"/>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numPr>
                <w:ilvl w:val="0"/>
                <w:numId w:val="22"/>
              </w:numPr>
              <w:ind w:left="0" w:right="317" w:firstLine="0"/>
              <w:jc w:val="center"/>
              <w:rPr>
                <w:sz w:val="14"/>
                <w:szCs w:val="14"/>
              </w:rPr>
            </w:pP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xml:space="preserve">Штемпельная подушка                 </w:t>
            </w: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Длина штемпельной подушки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10</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13</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Шт.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183,75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165,00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202,50</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26,52</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jc w:val="center"/>
              <w:rPr>
                <w:color w:val="000000"/>
                <w:sz w:val="14"/>
                <w:szCs w:val="14"/>
              </w:rPr>
            </w:pPr>
            <w:r w:rsidRPr="00FE60BF">
              <w:rPr>
                <w:color w:val="000000"/>
                <w:sz w:val="14"/>
                <w:szCs w:val="14"/>
              </w:rPr>
              <w:t>14,43</w:t>
            </w: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Ширина штемпельной подушки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см</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6</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8</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штемпельной подушки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синий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55"/>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Тип заправляемой краски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штемпельная</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157"/>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Материал корпуса штемпельной подушки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пластик</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203"/>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Цвет корпуса штемпельной подушки</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 </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черный</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r w:rsidR="00353DC0" w:rsidRPr="00FE60BF" w:rsidTr="0027447D">
        <w:trPr>
          <w:trHeight w:val="372"/>
        </w:trPr>
        <w:tc>
          <w:tcPr>
            <w:tcW w:w="675"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sz w:val="14"/>
                <w:szCs w:val="14"/>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1984" w:type="dxa"/>
            <w:tcBorders>
              <w:top w:val="nil"/>
              <w:left w:val="nil"/>
              <w:bottom w:val="single" w:sz="4" w:space="0" w:color="auto"/>
              <w:right w:val="single" w:sz="4" w:space="0" w:color="auto"/>
            </w:tcBorders>
            <w:shd w:val="clear" w:color="auto" w:fill="auto"/>
            <w:hideMark/>
          </w:tcPr>
          <w:p w:rsidR="00353DC0" w:rsidRPr="00FE60BF" w:rsidRDefault="00353DC0" w:rsidP="00353DC0">
            <w:pPr>
              <w:rPr>
                <w:color w:val="000000"/>
                <w:sz w:val="14"/>
                <w:szCs w:val="14"/>
              </w:rPr>
            </w:pPr>
            <w:r w:rsidRPr="00FE60BF">
              <w:rPr>
                <w:color w:val="000000"/>
                <w:sz w:val="14"/>
                <w:szCs w:val="14"/>
              </w:rPr>
              <w:t>Объем флакона краски штемпельной</w:t>
            </w:r>
          </w:p>
        </w:tc>
        <w:tc>
          <w:tcPr>
            <w:tcW w:w="850"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мл</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24</w:t>
            </w:r>
          </w:p>
        </w:tc>
        <w:tc>
          <w:tcPr>
            <w:tcW w:w="1134"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26</w:t>
            </w:r>
          </w:p>
        </w:tc>
        <w:tc>
          <w:tcPr>
            <w:tcW w:w="2161" w:type="dxa"/>
            <w:tcBorders>
              <w:top w:val="nil"/>
              <w:left w:val="nil"/>
              <w:bottom w:val="single" w:sz="4" w:space="0" w:color="auto"/>
              <w:right w:val="single" w:sz="4" w:space="0" w:color="auto"/>
            </w:tcBorders>
            <w:shd w:val="clear" w:color="auto" w:fill="auto"/>
            <w:hideMark/>
          </w:tcPr>
          <w:p w:rsidR="00353DC0" w:rsidRPr="00FE60BF" w:rsidRDefault="00353DC0" w:rsidP="00353DC0">
            <w:pPr>
              <w:jc w:val="center"/>
              <w:rPr>
                <w:color w:val="000000"/>
                <w:sz w:val="14"/>
                <w:szCs w:val="14"/>
              </w:rPr>
            </w:pPr>
            <w:r w:rsidRPr="00FE60BF">
              <w:rPr>
                <w:color w:val="000000"/>
                <w:sz w:val="14"/>
                <w:szCs w:val="14"/>
              </w:rPr>
              <w:t> </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0"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c>
          <w:tcPr>
            <w:tcW w:w="853" w:type="dxa"/>
            <w:vMerge/>
            <w:tcBorders>
              <w:top w:val="nil"/>
              <w:left w:val="single" w:sz="4" w:space="0" w:color="auto"/>
              <w:bottom w:val="single" w:sz="4" w:space="0" w:color="000000"/>
              <w:right w:val="single" w:sz="4" w:space="0" w:color="auto"/>
            </w:tcBorders>
            <w:shd w:val="clear" w:color="auto" w:fill="auto"/>
            <w:vAlign w:val="center"/>
            <w:hideMark/>
          </w:tcPr>
          <w:p w:rsidR="00353DC0" w:rsidRPr="00FE60BF" w:rsidRDefault="00353DC0" w:rsidP="00353DC0">
            <w:pPr>
              <w:rPr>
                <w:color w:val="000000"/>
                <w:sz w:val="14"/>
                <w:szCs w:val="14"/>
              </w:rPr>
            </w:pPr>
          </w:p>
        </w:tc>
      </w:tr>
    </w:tbl>
    <w:p w:rsidR="00FD77B1" w:rsidRPr="00796897" w:rsidRDefault="00FD77B1" w:rsidP="00796897">
      <w:pPr>
        <w:tabs>
          <w:tab w:val="left" w:pos="6870"/>
        </w:tabs>
        <w:rPr>
          <w:sz w:val="24"/>
          <w:szCs w:val="24"/>
        </w:rPr>
      </w:pPr>
    </w:p>
    <w:p w:rsidR="00796897" w:rsidRPr="00796897" w:rsidRDefault="00796897" w:rsidP="00796897">
      <w:pPr>
        <w:tabs>
          <w:tab w:val="left" w:pos="6870"/>
        </w:tabs>
        <w:rPr>
          <w:sz w:val="24"/>
          <w:szCs w:val="24"/>
        </w:rPr>
      </w:pPr>
    </w:p>
    <w:p w:rsidR="00F726C8" w:rsidRPr="00F726C8" w:rsidRDefault="00796897" w:rsidP="00F726C8">
      <w:pPr>
        <w:pageBreakBefore/>
        <w:spacing w:after="240"/>
        <w:jc w:val="center"/>
        <w:rPr>
          <w:b/>
          <w:bCs/>
          <w:sz w:val="24"/>
          <w:szCs w:val="24"/>
        </w:rPr>
      </w:pPr>
      <w:r w:rsidRPr="00796897">
        <w:rPr>
          <w:b/>
          <w:bCs/>
          <w:sz w:val="24"/>
          <w:szCs w:val="24"/>
        </w:rPr>
        <w:lastRenderedPageBreak/>
        <w:t>Начальные (максимальные) цены контрактов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21"/>
        <w:gridCol w:w="2782"/>
        <w:gridCol w:w="1981"/>
        <w:gridCol w:w="1982"/>
        <w:gridCol w:w="1950"/>
        <w:gridCol w:w="2015"/>
        <w:gridCol w:w="1824"/>
        <w:gridCol w:w="1852"/>
      </w:tblGrid>
      <w:tr w:rsidR="00353DC0" w:rsidRPr="00FF453D" w:rsidTr="00353DC0">
        <w:trPr>
          <w:trHeight w:val="20"/>
        </w:trPr>
        <w:tc>
          <w:tcPr>
            <w:tcW w:w="702" w:type="dxa"/>
            <w:vAlign w:val="center"/>
          </w:tcPr>
          <w:p w:rsidR="00353DC0" w:rsidRPr="00FF453D" w:rsidRDefault="00353DC0" w:rsidP="00353DC0">
            <w:pPr>
              <w:widowControl w:val="0"/>
              <w:jc w:val="center"/>
              <w:rPr>
                <w:b/>
                <w:bCs/>
                <w:sz w:val="18"/>
                <w:szCs w:val="18"/>
              </w:rPr>
            </w:pPr>
            <w:r w:rsidRPr="00FF453D">
              <w:rPr>
                <w:b/>
                <w:bCs/>
                <w:sz w:val="18"/>
                <w:szCs w:val="18"/>
              </w:rPr>
              <w:t xml:space="preserve">№ </w:t>
            </w:r>
            <w:proofErr w:type="spellStart"/>
            <w:proofErr w:type="gramStart"/>
            <w:r w:rsidRPr="00FF453D">
              <w:rPr>
                <w:b/>
                <w:bCs/>
                <w:sz w:val="18"/>
                <w:szCs w:val="18"/>
              </w:rPr>
              <w:t>п</w:t>
            </w:r>
            <w:proofErr w:type="spellEnd"/>
            <w:proofErr w:type="gramEnd"/>
            <w:r w:rsidRPr="00FF453D">
              <w:rPr>
                <w:b/>
                <w:bCs/>
                <w:sz w:val="18"/>
                <w:szCs w:val="18"/>
              </w:rPr>
              <w:t>/</w:t>
            </w:r>
            <w:proofErr w:type="spellStart"/>
            <w:r w:rsidRPr="00FF453D">
              <w:rPr>
                <w:b/>
                <w:bCs/>
                <w:sz w:val="18"/>
                <w:szCs w:val="18"/>
              </w:rPr>
              <w:t>п</w:t>
            </w:r>
            <w:proofErr w:type="spellEnd"/>
          </w:p>
        </w:tc>
        <w:tc>
          <w:tcPr>
            <w:tcW w:w="3159" w:type="dxa"/>
            <w:vAlign w:val="center"/>
          </w:tcPr>
          <w:p w:rsidR="00353DC0" w:rsidRPr="00FF453D" w:rsidRDefault="00353DC0" w:rsidP="00353DC0">
            <w:pPr>
              <w:widowControl w:val="0"/>
              <w:jc w:val="center"/>
              <w:rPr>
                <w:b/>
                <w:bCs/>
                <w:sz w:val="18"/>
                <w:szCs w:val="18"/>
              </w:rPr>
            </w:pPr>
            <w:r w:rsidRPr="00FF453D">
              <w:rPr>
                <w:b/>
                <w:bCs/>
                <w:sz w:val="18"/>
                <w:szCs w:val="18"/>
              </w:rPr>
              <w:t>Наименование заказчика</w:t>
            </w:r>
          </w:p>
        </w:tc>
        <w:tc>
          <w:tcPr>
            <w:tcW w:w="1981" w:type="dxa"/>
            <w:vAlign w:val="center"/>
          </w:tcPr>
          <w:p w:rsidR="00353DC0" w:rsidRPr="00FF453D" w:rsidRDefault="00353DC0" w:rsidP="00353DC0">
            <w:pPr>
              <w:widowControl w:val="0"/>
              <w:jc w:val="center"/>
              <w:rPr>
                <w:b/>
                <w:bCs/>
                <w:sz w:val="18"/>
                <w:szCs w:val="18"/>
              </w:rPr>
            </w:pPr>
            <w:r w:rsidRPr="00FF453D">
              <w:rPr>
                <w:b/>
                <w:bCs/>
                <w:sz w:val="18"/>
                <w:szCs w:val="18"/>
              </w:rPr>
              <w:t>Наименование товара</w:t>
            </w:r>
          </w:p>
        </w:tc>
        <w:tc>
          <w:tcPr>
            <w:tcW w:w="1982" w:type="dxa"/>
            <w:vAlign w:val="center"/>
          </w:tcPr>
          <w:p w:rsidR="00353DC0" w:rsidRPr="00FF453D" w:rsidRDefault="00353DC0" w:rsidP="00353DC0">
            <w:pPr>
              <w:widowControl w:val="0"/>
              <w:jc w:val="center"/>
              <w:rPr>
                <w:b/>
                <w:bCs/>
                <w:sz w:val="18"/>
                <w:szCs w:val="18"/>
              </w:rPr>
            </w:pPr>
            <w:r w:rsidRPr="00FF453D">
              <w:rPr>
                <w:b/>
                <w:bCs/>
                <w:sz w:val="18"/>
                <w:szCs w:val="18"/>
              </w:rPr>
              <w:t>Кол-во товара</w:t>
            </w:r>
          </w:p>
        </w:tc>
        <w:tc>
          <w:tcPr>
            <w:tcW w:w="1950" w:type="dxa"/>
            <w:vAlign w:val="center"/>
          </w:tcPr>
          <w:p w:rsidR="00353DC0" w:rsidRPr="00FF453D" w:rsidRDefault="00353DC0" w:rsidP="00353DC0">
            <w:pPr>
              <w:widowControl w:val="0"/>
              <w:jc w:val="center"/>
              <w:rPr>
                <w:b/>
                <w:bCs/>
                <w:sz w:val="18"/>
                <w:szCs w:val="18"/>
              </w:rPr>
            </w:pPr>
            <w:r w:rsidRPr="00FF453D">
              <w:rPr>
                <w:b/>
                <w:bCs/>
                <w:sz w:val="18"/>
                <w:szCs w:val="18"/>
              </w:rPr>
              <w:t xml:space="preserve">Ед. </w:t>
            </w:r>
            <w:proofErr w:type="spellStart"/>
            <w:r w:rsidRPr="00FF453D">
              <w:rPr>
                <w:b/>
                <w:bCs/>
                <w:sz w:val="18"/>
                <w:szCs w:val="18"/>
              </w:rPr>
              <w:t>изм</w:t>
            </w:r>
            <w:proofErr w:type="spellEnd"/>
            <w:r w:rsidRPr="00FF453D">
              <w:rPr>
                <w:b/>
                <w:bCs/>
                <w:sz w:val="18"/>
                <w:szCs w:val="18"/>
              </w:rPr>
              <w:t>.</w:t>
            </w:r>
          </w:p>
        </w:tc>
        <w:tc>
          <w:tcPr>
            <w:tcW w:w="2015" w:type="dxa"/>
            <w:vAlign w:val="center"/>
          </w:tcPr>
          <w:p w:rsidR="00353DC0" w:rsidRPr="00FF453D" w:rsidRDefault="00353DC0" w:rsidP="00353DC0">
            <w:pPr>
              <w:widowControl w:val="0"/>
              <w:jc w:val="center"/>
              <w:rPr>
                <w:b/>
                <w:bCs/>
                <w:sz w:val="18"/>
                <w:szCs w:val="18"/>
              </w:rPr>
            </w:pPr>
            <w:r w:rsidRPr="00FF453D">
              <w:rPr>
                <w:b/>
                <w:bCs/>
                <w:sz w:val="18"/>
                <w:szCs w:val="18"/>
              </w:rPr>
              <w:t>Цена за единицу товара, руб.</w:t>
            </w:r>
          </w:p>
        </w:tc>
        <w:tc>
          <w:tcPr>
            <w:tcW w:w="1824" w:type="dxa"/>
            <w:vAlign w:val="center"/>
          </w:tcPr>
          <w:p w:rsidR="00353DC0" w:rsidRPr="00FF453D" w:rsidRDefault="00353DC0" w:rsidP="00353DC0">
            <w:pPr>
              <w:widowControl w:val="0"/>
              <w:jc w:val="center"/>
              <w:rPr>
                <w:b/>
                <w:bCs/>
                <w:sz w:val="18"/>
                <w:szCs w:val="18"/>
              </w:rPr>
            </w:pPr>
            <w:r w:rsidRPr="00FF453D">
              <w:rPr>
                <w:b/>
                <w:bCs/>
                <w:sz w:val="18"/>
                <w:szCs w:val="18"/>
              </w:rPr>
              <w:t>Стоимость товара, руб.</w:t>
            </w:r>
          </w:p>
        </w:tc>
        <w:tc>
          <w:tcPr>
            <w:tcW w:w="2101" w:type="dxa"/>
            <w:tcBorders>
              <w:bottom w:val="nil"/>
            </w:tcBorders>
            <w:vAlign w:val="center"/>
          </w:tcPr>
          <w:p w:rsidR="00353DC0" w:rsidRPr="00FF453D" w:rsidRDefault="00353DC0" w:rsidP="00353DC0">
            <w:pPr>
              <w:widowControl w:val="0"/>
              <w:jc w:val="center"/>
              <w:rPr>
                <w:b/>
                <w:bCs/>
                <w:sz w:val="18"/>
                <w:szCs w:val="18"/>
              </w:rPr>
            </w:pPr>
            <w:r w:rsidRPr="00FF453D">
              <w:rPr>
                <w:b/>
                <w:bCs/>
                <w:sz w:val="18"/>
                <w:szCs w:val="18"/>
              </w:rPr>
              <w:t>Начальная (максимальная) цена контракта, руб.</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rPr>
              <w:t xml:space="preserve"> </w:t>
            </w:r>
            <w:r w:rsidRPr="00FF453D">
              <w:rPr>
                <w:rFonts w:ascii="Times New Roman" w:hAnsi="Times New Roman"/>
                <w:noProof/>
                <w:sz w:val="18"/>
                <w:szCs w:val="18"/>
                <w:lang w:val="en-US"/>
              </w:rPr>
              <w:t>1</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"ВЕЛИКОУСТЮГСКАЯ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Аккумулятор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506.00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2024.00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Аккумулятор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712.00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4984.00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427.50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7695.00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996.80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930.00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30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433.33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2166.65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Микрокалькулятор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4521.90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1543.20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753.12</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28360.00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универсальный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1627.50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6242.40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30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416.60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25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376.60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лотков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6966.00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офисный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410.27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2051.35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799.89</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180.26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2367.00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Папка &amp;</w:t>
                  </w:r>
                  <w:r w:rsidRPr="00FF453D">
                    <w:rPr>
                      <w:noProof/>
                      <w:sz w:val="18"/>
                      <w:szCs w:val="18"/>
                      <w:lang w:val="en-US"/>
                    </w:rPr>
                    <w:t>quot</w:t>
                  </w:r>
                  <w:r w:rsidRPr="00FF453D">
                    <w:rPr>
                      <w:noProof/>
                      <w:sz w:val="18"/>
                      <w:szCs w:val="18"/>
                    </w:rPr>
                    <w:t>;На подпись&amp;</w:t>
                  </w:r>
                  <w:r w:rsidRPr="00FF453D">
                    <w:rPr>
                      <w:noProof/>
                      <w:sz w:val="18"/>
                      <w:szCs w:val="18"/>
                      <w:lang w:val="en-US"/>
                    </w:rPr>
                    <w:t>quot</w:t>
                  </w:r>
                  <w:r w:rsidRPr="00FF453D">
                    <w:rPr>
                      <w:noProof/>
                      <w:sz w:val="18"/>
                      <w:szCs w:val="18"/>
                    </w:rPr>
                    <w:t>;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229.80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1620.00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резинке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50.65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759.75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с зажимом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бумаг вертикальная с карманом для этикеток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хранения пишущих принадлежностей вращающаяся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263.43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526.86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Подставка под календарь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141.80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12016.80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24425.00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6900.00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4878.00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1323.84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1323.84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1323.84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16308.00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382.60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2084.00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263277.00</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2</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"ГРЯЗОВЕЦКАЯ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446.25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391.20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10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160.80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Запасные лезвия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290.60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Микрокалькулятор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1808.76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4707.00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Клей силикатный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177.25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3468.00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192.90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40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290.25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450.65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236.70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13305.00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243.75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для бумаг</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10085.00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Папка &amp;</w:t>
                  </w:r>
                  <w:r w:rsidRPr="00FF453D">
                    <w:rPr>
                      <w:noProof/>
                      <w:sz w:val="18"/>
                      <w:szCs w:val="18"/>
                      <w:lang w:val="en-US"/>
                    </w:rPr>
                    <w:t>quot</w:t>
                  </w:r>
                  <w:r w:rsidRPr="00FF453D">
                    <w:rPr>
                      <w:noProof/>
                      <w:sz w:val="18"/>
                      <w:szCs w:val="18"/>
                    </w:rPr>
                    <w:t>;На подпись&amp;</w:t>
                  </w:r>
                  <w:r w:rsidRPr="00FF453D">
                    <w:rPr>
                      <w:noProof/>
                      <w:sz w:val="18"/>
                      <w:szCs w:val="18"/>
                      <w:lang w:val="en-US"/>
                    </w:rPr>
                    <w:t>quot</w:t>
                  </w:r>
                  <w:r w:rsidRPr="00FF453D">
                    <w:rPr>
                      <w:noProof/>
                      <w:sz w:val="18"/>
                      <w:szCs w:val="18"/>
                    </w:rPr>
                    <w:t>;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153.20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71.15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1423.00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резинке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50.65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253.25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144.40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4005.60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667.60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293.10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10.67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320.10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 xml:space="preserve">Стержень для шариковых ручек </w:t>
                  </w:r>
                  <w:r w:rsidRPr="00FF453D">
                    <w:rPr>
                      <w:noProof/>
                      <w:sz w:val="18"/>
                      <w:szCs w:val="18"/>
                    </w:rPr>
                    <w:lastRenderedPageBreak/>
                    <w:t>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lastRenderedPageBreak/>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95.65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 механическая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638.50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638.50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7708.50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Фломастеры (6 цветов)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42.20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Краска штемпельная на водной основе фиолетовая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955.20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Штемпельная подушка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183.75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918.75</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97731.41</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3</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"КАДУЙСКАЯ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Губочница (увлажнитель для пальцев)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75.53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755.30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5591.50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 с ластиком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13.61</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272.20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5317.50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1734.00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591.75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для бумаг</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4034.00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144.40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1187.40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921.75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921.75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1335.20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1335.20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1954.00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542.00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203.25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542.00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1630.80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3082.80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4625.10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62533.40</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4</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"НЮКСЕНСКАЯ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335.49</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3765.60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346.80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533.26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1330.50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86.64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921.75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бумаг вертикальная с карманом для этикеток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2931.00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543.60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спирали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770.85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Краска штемпельная на водной основе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71.64</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19611.39</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5</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"ВОЖЕГОДСКАЯ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816.45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816.45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4462.50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1495.20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5591.50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 с ластиком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13.61</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952.70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18828.00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силикатный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2481.50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универсальный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651.00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5202.00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11250.00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30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1354.50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1351.95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завязках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18337.50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2765.25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185.60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339.50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532.84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71.93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503.51</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96.90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484.50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145.78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291.56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Планшет с зажимом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156.40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469.20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бумаг вертикальная с карманом для этикеток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1245.00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667.60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2580.00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4065.00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lastRenderedPageBreak/>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4065.00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827.40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4077.00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2569.00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фиолетовая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3126.00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139408.81</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6</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1088.60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1088.60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Аккумулятор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506.00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1012.00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Блокнот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1006.95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Блокнот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768.75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446.25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Набор бумаги для записей в подставке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124.50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4 отверстия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757.88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757.88</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Микрокалькулятор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1808.76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520.20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591.75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266.10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завязках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2200.50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с зажимом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136.60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А5</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25.15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1187.40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185.60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339.50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152.24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71.93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143.86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1079.19</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фиолетовая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521.00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20636.13</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7</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СОЦИАЛЬНОГО ОБСЛУЖИВАНИЯ ВОЛОГОДСКОЙ ОБЛАСТИ "КОМПЛЕКСНЫЙ ЦЕНТР СОЦИАЛЬНОГО ОБСЛУЖИВАНИЯ НАСЕЛЕНИЯ ХАРОВСКОГО РАЙОНА"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10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160.80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177.25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205.25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маркеров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205.30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205.30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завязках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366.75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243.75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А5</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25.15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166.90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82.74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82.74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82.74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82.74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543.60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спирали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11936.96</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8</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"БЕЛОЗЕРСКАЯ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Алфавитная книга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397.65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397.65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Алфавитная книга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343.65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343.65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476.00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4760.00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446.25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747.60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10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160.80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804.00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559.15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6276.00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силикатный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2052.50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192.90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30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624.90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маркеров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703.75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офисный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410.27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2051.35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61.85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309.25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для бумаг</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3025.50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Папка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71.15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742.40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Пленка для ламинирования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676.50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676.50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Резинка банковская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128.34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4885.00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настольная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216.25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спирали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478.25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3083.40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Шпагат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2413.15</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125449.04</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9</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"ТАРНОГСКАЯ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535.50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Набор бумаги для записей в подставке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124.50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149.52</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Дырокол на 30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433.33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433.33</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70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2209.75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4419.50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835.90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941.40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1772.50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универсальный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325.50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260.10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123.15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40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маркеров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270.39</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118.35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532.20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завязках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1467.00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Папка &amp;</w:t>
                  </w:r>
                  <w:r w:rsidRPr="00FF453D">
                    <w:rPr>
                      <w:noProof/>
                      <w:sz w:val="18"/>
                      <w:szCs w:val="18"/>
                      <w:lang w:val="en-US"/>
                    </w:rPr>
                    <w:t>quot</w:t>
                  </w:r>
                  <w:r w:rsidRPr="00FF453D">
                    <w:rPr>
                      <w:noProof/>
                      <w:sz w:val="18"/>
                      <w:szCs w:val="18"/>
                    </w:rPr>
                    <w:t>;На подпись&amp;</w:t>
                  </w:r>
                  <w:r w:rsidRPr="00FF453D">
                    <w:rPr>
                      <w:noProof/>
                      <w:sz w:val="18"/>
                      <w:szCs w:val="18"/>
                      <w:lang w:val="en-US"/>
                    </w:rPr>
                    <w:t>quot</w:t>
                  </w:r>
                  <w:r w:rsidRPr="00FF453D">
                    <w:rPr>
                      <w:noProof/>
                      <w:sz w:val="18"/>
                      <w:szCs w:val="18"/>
                    </w:rPr>
                    <w:t>;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153.20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71.15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1290.45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986.40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79.26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настольная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ручек шариковых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25.35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lastRenderedPageBreak/>
                    <w:t>Пишущий узел для автоматических шариковых ручек с пружинным механизмом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301.25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3083.40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Шпагат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482.63</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фиолетовая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625.20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36149.10</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10</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"ТОТЕМСКАЯ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1088.60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1088.60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Аккумулятор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506.00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1012.00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1304.00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10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160.80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1608.00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5591.50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силикатный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10635.00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3125.00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30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5917.50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2315.00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1979.00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371.20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761.20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71.93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719.30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1669.00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8345.00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667.60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5862.00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1644.00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настольная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216.25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1610.00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5436.00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спирали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2462.50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382.60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Фломастеры (6 цветов)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42.20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633.00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2605.00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108227.05</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11</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"ВЕРХОВАЖСКАЯ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747.60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5591.50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205.25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Маркер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96.75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1802.60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для бумаг</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791.60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986.40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настольная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Тетрадь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146.75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1467.50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662.50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815.40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256.90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3083.40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фиолетовая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Штемпельная подушка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183.75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1837.50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32966.10</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12</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"УСТЮЖЕНСКАЯ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446.25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Губочница (увлажнитель для пальцев)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75.53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75.53</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30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433.33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866.66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4 отверстия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757.88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757.88</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Микрокалькулятор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1808.76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514.40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753.12</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10635.00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1040.40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Малярный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1333.15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1774.00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Папка &amp;</w:t>
                  </w:r>
                  <w:r w:rsidRPr="00FF453D">
                    <w:rPr>
                      <w:noProof/>
                      <w:sz w:val="18"/>
                      <w:szCs w:val="18"/>
                      <w:lang w:val="en-US"/>
                    </w:rPr>
                    <w:t>quot</w:t>
                  </w:r>
                  <w:r w:rsidRPr="00FF453D">
                    <w:rPr>
                      <w:noProof/>
                      <w:sz w:val="18"/>
                      <w:szCs w:val="18"/>
                    </w:rPr>
                    <w:t>;На подпись&amp;</w:t>
                  </w:r>
                  <w:r w:rsidRPr="00FF453D">
                    <w:rPr>
                      <w:noProof/>
                      <w:sz w:val="18"/>
                      <w:szCs w:val="18"/>
                      <w:lang w:val="en-US"/>
                    </w:rPr>
                    <w:t>quot</w:t>
                  </w:r>
                  <w:r w:rsidRPr="00FF453D">
                    <w:rPr>
                      <w:noProof/>
                      <w:sz w:val="18"/>
                      <w:szCs w:val="18"/>
                    </w:rPr>
                    <w:t>;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79.16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2765.25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74.24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Планшет с зажимом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156.40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Резинка банковская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192.51</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2002.80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1954.00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662.50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Краска штемпельная на водной основе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Краска штемпельная на водной основе фиолетовая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71.64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Штемпельная подушка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183.75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367.50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41848.85</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13</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 xml:space="preserve">БЮДЖЕТНОЕ УЧРЕЖДЕНИЕ ЗДРАВООХРАНЕНИЯ ВОЛОГОДСКОЙ ОБЛАСТИ "ШЕКСНИНСКАЯ </w:t>
            </w:r>
            <w:r w:rsidRPr="00FF453D">
              <w:rPr>
                <w:rFonts w:ascii="Times New Roman" w:hAnsi="Times New Roman"/>
                <w:noProof/>
                <w:sz w:val="18"/>
                <w:szCs w:val="18"/>
              </w:rPr>
              <w:lastRenderedPageBreak/>
              <w:t>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1338.75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930.00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Губочница (увлажнитель для пальцев)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75.53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151.06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5591.50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Микрокалькулятор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4521.90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1882.80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1907.40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18750.00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192.90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30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416.60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1064.25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1333.15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270.39</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завязках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3667.50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Папка &amp;</w:t>
                  </w:r>
                  <w:r w:rsidRPr="00FF453D">
                    <w:rPr>
                      <w:noProof/>
                      <w:sz w:val="18"/>
                      <w:szCs w:val="18"/>
                      <w:lang w:val="en-US"/>
                    </w:rPr>
                    <w:t>quot</w:t>
                  </w:r>
                  <w:r w:rsidRPr="00FF453D">
                    <w:rPr>
                      <w:noProof/>
                      <w:sz w:val="18"/>
                      <w:szCs w:val="18"/>
                    </w:rPr>
                    <w:t>;На подпись&amp;</w:t>
                  </w:r>
                  <w:r w:rsidRPr="00FF453D">
                    <w:rPr>
                      <w:noProof/>
                      <w:sz w:val="18"/>
                      <w:szCs w:val="18"/>
                      <w:lang w:val="en-US"/>
                    </w:rPr>
                    <w:t>quot</w:t>
                  </w:r>
                  <w:r w:rsidRPr="00FF453D">
                    <w:rPr>
                      <w:noProof/>
                      <w:sz w:val="18"/>
                      <w:szCs w:val="18"/>
                    </w:rPr>
                    <w:t>;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7374.00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3237.50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185.60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1018.50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761.20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71.93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719.30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Планшет с зажимом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156.40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Подставка для бумаг горизонтальная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бумаг вертикальная с карманом для этикеток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Подставка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224.10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448.20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хранения пишущих принадлежностей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179.50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хранения пишущих принадлежностей вращающаяся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263.43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526.86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Резинка банковская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320.85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2002.80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3908.00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2530.00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1490.50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2981.25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6523.20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2569.00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4625.10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Шпагат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965.26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Краска штемпельная на водной основе фиолетовая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477.60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Штемпельная подушка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183.75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918.75</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112482.67</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14</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 xml:space="preserve">БЮДЖЕТНОЕ УЧРЕЖДЕНИЕ </w:t>
            </w:r>
            <w:r w:rsidRPr="00FF453D">
              <w:rPr>
                <w:rFonts w:ascii="Times New Roman" w:hAnsi="Times New Roman"/>
                <w:noProof/>
                <w:sz w:val="18"/>
                <w:szCs w:val="18"/>
              </w:rPr>
              <w:lastRenderedPageBreak/>
              <w:t>ЗДРАВООХРАНЕНИЯ ВОЛОГОДСКОЙ ОБЛАСТИ "ВОЛОГОДСКИЙ ОБЛАСТНОЙ ПСИХОНЕВРОЛОГИЧЕСКИЙ ДИСПАНСЕР № 2"</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Аккумулятор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712.00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427.50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2137.50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398.72</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130.40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Губочница (увлажнитель для пальцев)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75.53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151.06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559.15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 с ластиком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13.61</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408.30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531.75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420.00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1354.50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маркеров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1333.15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591.75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завязках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1467.00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Папка &amp;</w:t>
                  </w:r>
                  <w:r w:rsidRPr="00FF453D">
                    <w:rPr>
                      <w:noProof/>
                      <w:sz w:val="18"/>
                      <w:szCs w:val="18"/>
                      <w:lang w:val="en-US"/>
                    </w:rPr>
                    <w:t>quot</w:t>
                  </w:r>
                  <w:r w:rsidRPr="00FF453D">
                    <w:rPr>
                      <w:noProof/>
                      <w:sz w:val="18"/>
                      <w:szCs w:val="18"/>
                    </w:rPr>
                    <w:t>;На подпись&amp;</w:t>
                  </w:r>
                  <w:r w:rsidRPr="00FF453D">
                    <w:rPr>
                      <w:noProof/>
                      <w:sz w:val="18"/>
                      <w:szCs w:val="18"/>
                      <w:lang w:val="en-US"/>
                    </w:rPr>
                    <w:t>quot</w:t>
                  </w:r>
                  <w:r w:rsidRPr="00FF453D">
                    <w:rPr>
                      <w:noProof/>
                      <w:sz w:val="18"/>
                      <w:szCs w:val="18"/>
                    </w:rPr>
                    <w:t>;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с зажимом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577.60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Планшет с зажимом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156.40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312.80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хранения пишущих принадлежностей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179.50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lastRenderedPageBreak/>
                    <w:t>Подставка для хранения пишущих принадлежностей вращающаяся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108</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263.43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28450.44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Резинка банковская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128.34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834.50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настольная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Пишущий узел для автоматических шариковых ручек с пружинным механизмом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1087.20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382.60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Шпагат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2413.15</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63246.56</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15</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"ЧАГОДОЩЕНСКАЯ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30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433.33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1299.99</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4 отверстия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757.88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757.88</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3354.90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 с ластиком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13.61</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6276.00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1772.50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290.25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290.25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290.25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1333.15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61.85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309.25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243.75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791.60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145.78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145.78</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хранения пишущих принадлежностей вращающаяся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263.43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526.86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2670.40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667.60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10.67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53.35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2630.40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2174.40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спирали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1477.50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95.65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2084.00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66319.01</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16</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 xml:space="preserve">БЮДЖЕТНОЕ УЧРЕЖДЕНИЕ СОЦИАЛЬНОГО ОБСЛУЖИВАНИЯ ДЛЯ ДЕТЕЙ-СИРОТ И ДЕТЕЙ, ОСТАВШИХСЯ БЕЗ ПОПЕЧЕНИЯ РОДИТЕЛЕЙ, </w:t>
            </w:r>
            <w:r w:rsidRPr="00FF453D">
              <w:rPr>
                <w:rFonts w:ascii="Times New Roman" w:hAnsi="Times New Roman"/>
                <w:noProof/>
                <w:sz w:val="18"/>
                <w:szCs w:val="18"/>
              </w:rPr>
              <w:lastRenderedPageBreak/>
              <w:t>ВОЛОГОДСКОЙ ОБЛАСТИ "БЕЛОЗЕРСКИЙ ЦЕНТР ПОМОЩИ ДЕТЯМ, ОСТАВШИМСЯ БЕЗ ПОПЕЧЕНИЯ РОДИТЕЛЕЙ"</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Блокнот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67.13</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Блокнот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Набор бумаги для записей в подставке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124.50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894.64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257.20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71.15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213.45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368.70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Папка-регистратор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184.35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921.75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Планшет с зажимом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156.40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312.80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Подставка под календарь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141.80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986.40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6344.92</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17</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СОЦИАЛЬНОГО ОБСЛУЖИВАНИЯ ВОЛОГОДСКОЙ ОБЛАСТИ "КОМПЛЕКСНЫЙ ЦЕНТР СОЦИАЛЬНОГО ОБСЛУЖИВАНИЯ НАСЕЛЕНИЯ КИЧМЕНГСКО-ГОРОДЕЦКОГО РАЙОНА"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205.25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для бумаг</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605.10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ручек шариковых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126.75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137.90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t>5722.90</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t xml:space="preserve"> </w:t>
            </w:r>
            <w:r w:rsidRPr="00FF453D">
              <w:rPr>
                <w:rFonts w:ascii="Times New Roman" w:hAnsi="Times New Roman"/>
                <w:noProof/>
                <w:sz w:val="18"/>
                <w:szCs w:val="18"/>
                <w:lang w:val="en-US"/>
              </w:rPr>
              <w:t>18</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СОЦИАЛЬНОГО ОБСЛУЖИВАНИЯ ДЛЯ ДЕТЕЙ-СИРОТ И ДЕТЕЙ,ОСТАВШИХСЯ БЕЗ ПОПЕЧЕНИЯ РОДИТЕЛЕЙ,ВОЛОГОДСКОЙ ОБЛАСТИ "КАДНИКОВСКИЙ ЦЕНТР ПОМОЩИ ДЕТЯМ ОСТАВШИМСЯ БЕЗ ПОПЕЧЕНИЯ РОДИТЕЛЕЙ,№4"</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Алфавитная книга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397.65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7953.00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Алфавитная книга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343.65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6873.00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Блокнот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671.30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Блокнот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Запасные лезвия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190.60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Запасные лезвия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290.60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Микрокалькулятор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1734.00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821.00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лотков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маркеров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205.30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1026.50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офисный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410.27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820.54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450.65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завязках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1833.75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Папка &amp;</w:t>
                  </w:r>
                  <w:r w:rsidRPr="00FF453D">
                    <w:rPr>
                      <w:noProof/>
                      <w:sz w:val="18"/>
                      <w:szCs w:val="18"/>
                      <w:lang w:val="en-US"/>
                    </w:rPr>
                    <w:t>quot</w:t>
                  </w:r>
                  <w:r w:rsidRPr="00FF453D">
                    <w:rPr>
                      <w:noProof/>
                      <w:sz w:val="18"/>
                      <w:szCs w:val="18"/>
                    </w:rPr>
                    <w:t>;На подпись&amp;</w:t>
                  </w:r>
                  <w:r w:rsidRPr="00FF453D">
                    <w:rPr>
                      <w:noProof/>
                      <w:sz w:val="18"/>
                      <w:szCs w:val="18"/>
                      <w:lang w:val="en-US"/>
                    </w:rPr>
                    <w:t>quot</w:t>
                  </w:r>
                  <w:r w:rsidRPr="00FF453D">
                    <w:rPr>
                      <w:noProof/>
                      <w:sz w:val="18"/>
                      <w:szCs w:val="18"/>
                    </w:rPr>
                    <w:t>;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бумаг вертикальная с карманом для этикеток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1245.00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ручек гелевых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148.73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1487.30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48230.04</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19</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"МЕЖДУРЕЧЕНСКАЯ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514.40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1255.20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силикатный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1418.00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2167.50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Малярный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694.50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980.00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192.90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30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41.66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677.25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офисный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410.27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820.54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799.89</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кольцах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71.93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719.30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Подставка для бумаг вертикальная с карманом для этикеток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747.00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1465.50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138.75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1087.20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спирали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1140.00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спирали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985.00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1027.60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258.63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1293.15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Шпагат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482.63</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312.60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32441.37</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20</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ВЕТЕРИНАРИИ ВОЛОГОДСКОЙ ОБЛАСТИ "ТОТЕМСКАЯ РАЙОННАЯ СТАНЦИЯ ПО БОРЬБЕ С БОЛЕЗНЯМИ ЖИВОТНЫХ"</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446.25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130.40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223.66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177.25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Корректирующая лента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574.70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30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290.25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маркеров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140.75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533.26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 канцелярский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61.85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185.55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архивная на завязках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733.50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Папка &amp;</w:t>
                  </w:r>
                  <w:r w:rsidRPr="00FF453D">
                    <w:rPr>
                      <w:noProof/>
                      <w:sz w:val="18"/>
                      <w:szCs w:val="18"/>
                      <w:lang w:val="en-US"/>
                    </w:rPr>
                    <w:t>quot</w:t>
                  </w:r>
                  <w:r w:rsidRPr="00FF453D">
                    <w:rPr>
                      <w:noProof/>
                      <w:sz w:val="18"/>
                      <w:szCs w:val="18"/>
                    </w:rPr>
                    <w:t>;На подпись&amp;</w:t>
                  </w:r>
                  <w:r w:rsidRPr="00FF453D">
                    <w:rPr>
                      <w:noProof/>
                      <w:sz w:val="18"/>
                      <w:szCs w:val="18"/>
                      <w:lang w:val="en-US"/>
                    </w:rPr>
                    <w:t>quot</w:t>
                  </w:r>
                  <w:r w:rsidRPr="00FF453D">
                    <w:rPr>
                      <w:noProof/>
                      <w:sz w:val="18"/>
                      <w:szCs w:val="18"/>
                    </w:rPr>
                    <w:t>;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153.20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на резинках</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115.52</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1489.25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96.90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145.78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291.56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Резинка банковская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128.34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55.16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543.60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770.85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фиолетовая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208.40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13167.65</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21</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 xml:space="preserve">БЮДЖЕТНОЕ ПРОФЕССИОНАЛЬНОЕ ОБРАЗОВАТЕЛЬНОЕ УЧРЕЖДЕНИЕ ВОЛОГОДСКОЙ ОБЛАСТИ "ВЕЛИКОУСТЮГСКИЙ МНОГОПРОФИЛЬНЫЙ </w:t>
            </w:r>
            <w:r w:rsidRPr="00FF453D">
              <w:rPr>
                <w:rFonts w:ascii="Times New Roman" w:hAnsi="Times New Roman"/>
                <w:noProof/>
                <w:sz w:val="18"/>
                <w:szCs w:val="18"/>
              </w:rPr>
              <w:lastRenderedPageBreak/>
              <w:t>КОЛЛЕДЖ"</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Дырокол на 30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433.33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433.33</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223.66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615.75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Линейка 30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104.15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для бумаг</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4034.00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586.20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10.67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320.10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красная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Краска штемпельная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104.20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521.00</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12413.19</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22</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ЗДРАВООХРАНЕНИЯ ВОЛОГОДСКОЙ ОБЛАСТИ "БАБАЕВСКАЯ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Набор бумаги для записей в подставке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124.50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747.60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782.40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930.00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2236.60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Микрокалькулятор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1808.76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12.86</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 с ластиком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13.61</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6276.00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86.70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Клейкая лента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Малярный скотч</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463.00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5600.00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Ластик</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30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312.45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Линейка 25 см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188.30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Нить для прошивки документов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266.63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533.26</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Ножницы</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118.35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2367.00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Папка &amp;</w:t>
                  </w:r>
                  <w:r w:rsidRPr="00FF453D">
                    <w:rPr>
                      <w:noProof/>
                      <w:sz w:val="18"/>
                      <w:szCs w:val="18"/>
                      <w:lang w:val="en-US"/>
                    </w:rPr>
                    <w:t>quot</w:t>
                  </w:r>
                  <w:r w:rsidRPr="00FF453D">
                    <w:rPr>
                      <w:noProof/>
                      <w:sz w:val="18"/>
                      <w:szCs w:val="18"/>
                    </w:rPr>
                    <w:t xml:space="preserve">;На </w:t>
                  </w:r>
                  <w:r w:rsidRPr="00FF453D">
                    <w:rPr>
                      <w:noProof/>
                      <w:sz w:val="18"/>
                      <w:szCs w:val="18"/>
                    </w:rPr>
                    <w:lastRenderedPageBreak/>
                    <w:t>подпись&amp;</w:t>
                  </w:r>
                  <w:r w:rsidRPr="00FF453D">
                    <w:rPr>
                      <w:noProof/>
                      <w:sz w:val="18"/>
                      <w:szCs w:val="18"/>
                      <w:lang w:val="en-US"/>
                    </w:rPr>
                    <w:t>quot</w:t>
                  </w:r>
                  <w:r w:rsidRPr="00FF453D">
                    <w:rPr>
                      <w:noProof/>
                      <w:sz w:val="18"/>
                      <w:szCs w:val="18"/>
                    </w:rPr>
                    <w:t>; (формат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76.60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229.80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Папка на резинке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50.65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506.50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 с зажимом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68.30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204.90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форматом А4</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Папка-конверт  на кнопке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593.70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7.50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Папка-угол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371.20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679.00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380.60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Резинка банковская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128.34</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3908.00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1380.00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1084.00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желтый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827.40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Текстовыделитель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275.80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3975.00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линию</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спирали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спирали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Точилка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19.13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956.50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7708.50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Шпагат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965.26</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101220.87</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23</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 xml:space="preserve">БЮДЖЕТНОЕ УЧРЕЖДЕНИЕ ЗДРАВООХРАНЕНИЯ </w:t>
            </w:r>
            <w:r w:rsidRPr="00FF453D">
              <w:rPr>
                <w:rFonts w:ascii="Times New Roman" w:hAnsi="Times New Roman"/>
                <w:noProof/>
                <w:sz w:val="18"/>
                <w:szCs w:val="18"/>
              </w:rPr>
              <w:lastRenderedPageBreak/>
              <w:t>ВОЛОГОДСКОЙ ОБЛАСТИ "БАБУШКИНСКАЯ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1569.00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Клей силикатный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Книга учета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1250.00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388.50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1630.80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308.34</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8776.14</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lastRenderedPageBreak/>
              <w:t xml:space="preserve"> </w:t>
            </w:r>
            <w:r w:rsidRPr="00FF453D">
              <w:rPr>
                <w:rFonts w:ascii="Times New Roman" w:hAnsi="Times New Roman"/>
                <w:noProof/>
                <w:sz w:val="18"/>
                <w:szCs w:val="18"/>
                <w:lang w:val="en-US"/>
              </w:rPr>
              <w:t>24</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БЮДЖЕТНОЕ УЧРЕЖДЕНИЕ СОЦИАЛЬНОГО ОБСЛУЖИВАНИЯ ВОЛОГОДСКОЙ ОБЛАСТИ "ИВАНОВСКИЙ ДЕТСКИЙ ДОМ-ИНТЕРНАТ ДЛЯ УМСТВЕННО ОТСТАЛЫХ ДЕТЕЙ"</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Батарейка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544.30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 бумаги для 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Грифели</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189.00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Запасные лезвия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581.20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709.00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Обложка «Дело»</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8.87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443.50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Папка-скоросшиватель</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12.95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259.00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667.60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9.77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195.40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автоматическая синяя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32.88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657.60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69.00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18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397.50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48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815.40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Тетрадь 96 листов на скрепке в клетку</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Шпагат</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482.63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1447.89</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t>12936.09</w:t>
            </w:r>
          </w:p>
        </w:tc>
      </w:tr>
      <w:tr w:rsidR="00353DC0" w:rsidRPr="00FF453D" w:rsidTr="00353DC0">
        <w:trPr>
          <w:trHeight w:val="20"/>
        </w:trPr>
        <w:tc>
          <w:tcPr>
            <w:tcW w:w="702" w:type="dxa"/>
            <w:vAlign w:val="center"/>
          </w:tcPr>
          <w:p w:rsidR="00353DC0" w:rsidRPr="00FF453D" w:rsidRDefault="00353DC0" w:rsidP="00353DC0">
            <w:pPr>
              <w:pStyle w:val="top"/>
              <w:contextualSpacing/>
              <w:jc w:val="center"/>
              <w:rPr>
                <w:rFonts w:ascii="Times New Roman" w:hAnsi="Times New Roman"/>
                <w:sz w:val="18"/>
                <w:szCs w:val="18"/>
                <w:lang w:val="en-US"/>
              </w:rPr>
            </w:pPr>
            <w:r w:rsidRPr="00FF453D">
              <w:rPr>
                <w:rFonts w:ascii="Times New Roman" w:hAnsi="Times New Roman"/>
                <w:sz w:val="18"/>
                <w:szCs w:val="18"/>
                <w:lang w:val="en-US"/>
              </w:rPr>
              <w:t xml:space="preserve"> </w:t>
            </w:r>
            <w:r w:rsidRPr="00FF453D">
              <w:rPr>
                <w:rFonts w:ascii="Times New Roman" w:hAnsi="Times New Roman"/>
                <w:noProof/>
                <w:sz w:val="18"/>
                <w:szCs w:val="18"/>
                <w:lang w:val="en-US"/>
              </w:rPr>
              <w:t>25</w:t>
            </w:r>
          </w:p>
        </w:tc>
        <w:tc>
          <w:tcPr>
            <w:tcW w:w="3159" w:type="dxa"/>
            <w:vAlign w:val="center"/>
          </w:tcPr>
          <w:p w:rsidR="00353DC0" w:rsidRPr="00FF453D" w:rsidRDefault="00353DC0" w:rsidP="00353DC0">
            <w:pPr>
              <w:pStyle w:val="top"/>
              <w:contextualSpacing/>
              <w:jc w:val="center"/>
              <w:rPr>
                <w:rFonts w:ascii="Times New Roman" w:hAnsi="Times New Roman"/>
                <w:sz w:val="18"/>
                <w:szCs w:val="18"/>
              </w:rPr>
            </w:pPr>
            <w:r w:rsidRPr="00FF453D">
              <w:rPr>
                <w:rFonts w:ascii="Times New Roman" w:hAnsi="Times New Roman"/>
                <w:noProof/>
                <w:sz w:val="18"/>
                <w:szCs w:val="18"/>
              </w:rPr>
              <w:t xml:space="preserve">БЮДЖЕТНОЕ УЧРЕЖДЕНИЕ </w:t>
            </w:r>
            <w:r w:rsidRPr="00FF453D">
              <w:rPr>
                <w:rFonts w:ascii="Times New Roman" w:hAnsi="Times New Roman"/>
                <w:noProof/>
                <w:sz w:val="18"/>
                <w:szCs w:val="18"/>
              </w:rPr>
              <w:lastRenderedPageBreak/>
              <w:t>ЗДРАВООХРАНЕНИЯ ВОЛОГОДСКОЙ ОБЛАСТИ " УСТЬ-КУБИНСКАЯ ЦЕНТРАЛЬНАЯ РАЙОННАЯ БОЛЬНИЦА"</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r w:rsidRPr="00FF453D">
              <w:rPr>
                <w:rFonts w:ascii="Times New Roman" w:hAnsi="Times New Roman"/>
                <w:b/>
                <w:bCs/>
                <w:sz w:val="18"/>
                <w:szCs w:val="18"/>
              </w:rPr>
              <w:t xml:space="preserve">        </w:t>
            </w:r>
            <w:r w:rsidRPr="00FF453D">
              <w:rPr>
                <w:rFonts w:ascii="Times New Roman" w:hAnsi="Times New Roman"/>
                <w:sz w:val="18"/>
                <w:szCs w:val="18"/>
              </w:rPr>
              <w:t xml:space="preserve">  </w:t>
            </w:r>
          </w:p>
        </w:tc>
        <w:tc>
          <w:tcPr>
            <w:tcW w:w="9752" w:type="dxa"/>
            <w:gridSpan w:val="5"/>
            <w:tcFitText/>
            <w:vAlign w:val="center"/>
          </w:tcPr>
          <w:tbl>
            <w:tblPr>
              <w:tblpPr w:leftFromText="181" w:rightFromText="181" w:horzAnchor="margin" w:tblpY="1"/>
              <w:tblOverlap w:val="never"/>
              <w:tblW w:w="9782" w:type="dxa"/>
              <w:tblBorders>
                <w:insideH w:val="single" w:sz="4" w:space="0" w:color="auto"/>
                <w:insideV w:val="single" w:sz="4" w:space="0" w:color="auto"/>
              </w:tblBorders>
              <w:tblLayout w:type="fixed"/>
              <w:tblCellMar>
                <w:left w:w="0" w:type="dxa"/>
                <w:right w:w="0" w:type="dxa"/>
              </w:tblCellMar>
              <w:tblLook w:val="04A0"/>
            </w:tblPr>
            <w:tblGrid>
              <w:gridCol w:w="1978"/>
              <w:gridCol w:w="1977"/>
              <w:gridCol w:w="1956"/>
              <w:gridCol w:w="2027"/>
              <w:gridCol w:w="1844"/>
            </w:tblGrid>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 xml:space="preserve">Набор бумаги для </w:t>
                  </w:r>
                  <w:r w:rsidRPr="00FF453D">
                    <w:rPr>
                      <w:noProof/>
                      <w:sz w:val="18"/>
                      <w:szCs w:val="18"/>
                      <w:lang w:val="en-US"/>
                    </w:rPr>
                    <w:lastRenderedPageBreak/>
                    <w:t>записей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89.25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446.25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lastRenderedPageBreak/>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24.92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498.40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26.08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521.60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Бумага с клеевым краем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30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433.33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433.33</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Дырокол на 10 листов</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160.80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160.80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Закладки клейкие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набор</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111.83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1677.45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Микрокалькулятор</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904.38</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Карандаш с ластиком</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13.61</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408.30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Клей-карандаш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31.38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627.60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Клей ПВА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35.45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1772.50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Корректирующая жидкость на водной основе</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28.00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560.00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Корректирующая ручка</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410.50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290.25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Маркер зеленый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19.35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58.05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76.12</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380.60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71.93</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359.65</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Папка-файл</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96.90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484.50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гелевая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33.38</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1001.40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Ручка шариковая черная</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10.67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106.70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690.00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красный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шариковых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2.30</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34.50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Стержень для гелевых ручек черный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13.55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271.00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rPr>
                  </w:pPr>
                  <w:r w:rsidRPr="00FF453D">
                    <w:rPr>
                      <w:noProof/>
                      <w:sz w:val="18"/>
                      <w:szCs w:val="18"/>
                    </w:rPr>
                    <w:t>Пишущий узел для автоматических шариковых ручек с пружинным механизмом синий</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30</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шт</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12.05</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361.50</w:t>
                  </w:r>
                </w:p>
              </w:tc>
            </w:tr>
            <w:tr w:rsidR="00353DC0" w:rsidRPr="00FF453D" w:rsidTr="00353DC0">
              <w:trPr>
                <w:trHeight w:val="20"/>
              </w:trPr>
              <w:tc>
                <w:tcPr>
                  <w:tcW w:w="1978"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Файл-вкладыш</w:t>
                  </w:r>
                </w:p>
              </w:tc>
              <w:tc>
                <w:tcPr>
                  <w:tcW w:w="197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5</w:t>
                  </w:r>
                </w:p>
              </w:tc>
              <w:tc>
                <w:tcPr>
                  <w:tcW w:w="1956"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упак</w:t>
                  </w:r>
                </w:p>
              </w:tc>
              <w:tc>
                <w:tcPr>
                  <w:tcW w:w="2027"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154.17</w:t>
                  </w:r>
                </w:p>
              </w:tc>
              <w:tc>
                <w:tcPr>
                  <w:tcW w:w="1844" w:type="dxa"/>
                  <w:shd w:val="clear" w:color="auto" w:fill="auto"/>
                  <w:vAlign w:val="center"/>
                </w:tcPr>
                <w:p w:rsidR="00353DC0" w:rsidRPr="00FF453D" w:rsidRDefault="00353DC0" w:rsidP="00353DC0">
                  <w:pPr>
                    <w:widowControl w:val="0"/>
                    <w:jc w:val="center"/>
                    <w:rPr>
                      <w:sz w:val="18"/>
                      <w:szCs w:val="18"/>
                      <w:lang w:val="en-US"/>
                    </w:rPr>
                  </w:pPr>
                  <w:r w:rsidRPr="00FF453D">
                    <w:rPr>
                      <w:noProof/>
                      <w:sz w:val="18"/>
                      <w:szCs w:val="18"/>
                      <w:lang w:val="en-US"/>
                    </w:rPr>
                    <w:t>770.85</w:t>
                  </w:r>
                </w:p>
              </w:tc>
            </w:tr>
          </w:tbl>
          <w:p w:rsidR="00353DC0" w:rsidRPr="00FF453D" w:rsidRDefault="00353DC0" w:rsidP="00353DC0">
            <w:pPr>
              <w:widowControl w:val="0"/>
              <w:tabs>
                <w:tab w:val="left" w:pos="10080"/>
              </w:tabs>
              <w:jc w:val="center"/>
              <w:rPr>
                <w:sz w:val="18"/>
                <w:szCs w:val="18"/>
                <w:lang w:val="en-US"/>
              </w:rPr>
            </w:pPr>
          </w:p>
        </w:tc>
        <w:tc>
          <w:tcPr>
            <w:tcW w:w="2101" w:type="dxa"/>
            <w:vAlign w:val="center"/>
          </w:tcPr>
          <w:p w:rsidR="00353DC0" w:rsidRPr="00FF453D" w:rsidRDefault="00353DC0" w:rsidP="00353DC0">
            <w:pPr>
              <w:widowControl w:val="0"/>
              <w:tabs>
                <w:tab w:val="left" w:pos="10080"/>
              </w:tabs>
              <w:jc w:val="center"/>
              <w:rPr>
                <w:sz w:val="18"/>
                <w:szCs w:val="18"/>
                <w:lang w:val="en-US"/>
              </w:rPr>
            </w:pPr>
            <w:r w:rsidRPr="00FF453D">
              <w:rPr>
                <w:noProof/>
                <w:sz w:val="18"/>
                <w:szCs w:val="18"/>
                <w:lang w:val="en-US"/>
              </w:rPr>
              <w:lastRenderedPageBreak/>
              <w:t>14000.71</w:t>
            </w:r>
          </w:p>
        </w:tc>
      </w:tr>
      <w:tr w:rsidR="00353DC0" w:rsidRPr="00FF453D" w:rsidTr="00353DC0">
        <w:trPr>
          <w:trHeight w:val="20"/>
        </w:trPr>
        <w:tc>
          <w:tcPr>
            <w:tcW w:w="13613" w:type="dxa"/>
            <w:gridSpan w:val="7"/>
            <w:vAlign w:val="center"/>
          </w:tcPr>
          <w:p w:rsidR="00353DC0" w:rsidRPr="00FF453D" w:rsidRDefault="00353DC0" w:rsidP="00353DC0">
            <w:pPr>
              <w:widowControl w:val="0"/>
              <w:jc w:val="right"/>
              <w:rPr>
                <w:sz w:val="18"/>
                <w:szCs w:val="18"/>
              </w:rPr>
            </w:pPr>
            <w:r w:rsidRPr="00FF453D">
              <w:rPr>
                <w:sz w:val="18"/>
                <w:szCs w:val="18"/>
              </w:rPr>
              <w:lastRenderedPageBreak/>
              <w:t>Начальная (максимальная) цена контрактов, руб.</w:t>
            </w:r>
          </w:p>
        </w:tc>
        <w:tc>
          <w:tcPr>
            <w:tcW w:w="2101" w:type="dxa"/>
            <w:vAlign w:val="center"/>
          </w:tcPr>
          <w:p w:rsidR="00353DC0" w:rsidRPr="00FF453D" w:rsidRDefault="00353DC0" w:rsidP="00353DC0">
            <w:pPr>
              <w:widowControl w:val="0"/>
              <w:ind w:right="113"/>
              <w:jc w:val="right"/>
              <w:rPr>
                <w:b/>
                <w:sz w:val="18"/>
                <w:szCs w:val="18"/>
              </w:rPr>
            </w:pPr>
            <w:r w:rsidRPr="00FF453D">
              <w:rPr>
                <w:b/>
                <w:noProof/>
                <w:sz w:val="18"/>
                <w:szCs w:val="18"/>
              </w:rPr>
              <w:t>1 457 077.36</w:t>
            </w:r>
          </w:p>
        </w:tc>
      </w:tr>
    </w:tbl>
    <w:p w:rsidR="00796897" w:rsidRPr="00F726C8" w:rsidRDefault="00796897" w:rsidP="00F726C8">
      <w:pPr>
        <w:tabs>
          <w:tab w:val="left" w:pos="5670"/>
        </w:tabs>
        <w:rPr>
          <w:sz w:val="24"/>
          <w:szCs w:val="24"/>
        </w:rPr>
      </w:pPr>
    </w:p>
    <w:p w:rsidR="00F726C8" w:rsidRDefault="00F726C8">
      <w:pPr>
        <w:spacing w:after="200" w:line="276" w:lineRule="auto"/>
        <w:rPr>
          <w:b/>
        </w:rPr>
      </w:pPr>
      <w:r>
        <w:rPr>
          <w:b/>
        </w:rPr>
        <w:br w:type="page"/>
      </w:r>
    </w:p>
    <w:p w:rsidR="00C727E4" w:rsidRPr="00BE2EFB" w:rsidRDefault="00C727E4" w:rsidP="00C727E4">
      <w:pPr>
        <w:ind w:firstLine="567"/>
        <w:jc w:val="right"/>
        <w:rPr>
          <w:b/>
        </w:rPr>
      </w:pPr>
      <w:r>
        <w:rPr>
          <w:b/>
        </w:rPr>
        <w:lastRenderedPageBreak/>
        <w:t>Приложение №3</w:t>
      </w:r>
    </w:p>
    <w:p w:rsidR="00C727E4" w:rsidRDefault="00C727E4" w:rsidP="00C727E4">
      <w:pPr>
        <w:ind w:firstLine="567"/>
        <w:jc w:val="right"/>
        <w:rPr>
          <w:b/>
        </w:rPr>
      </w:pPr>
      <w:r w:rsidRPr="00BE2EFB">
        <w:rPr>
          <w:b/>
        </w:rPr>
        <w:t xml:space="preserve">к </w:t>
      </w:r>
      <w:r w:rsidRPr="002120A6">
        <w:rPr>
          <w:b/>
          <w:bCs/>
        </w:rPr>
        <w:t xml:space="preserve">разделу </w:t>
      </w:r>
      <w:r w:rsidRPr="002120A6">
        <w:rPr>
          <w:b/>
          <w:bCs/>
          <w:lang w:val="en-US"/>
        </w:rPr>
        <w:t>I</w:t>
      </w:r>
      <w:r w:rsidRPr="002120A6">
        <w:rPr>
          <w:b/>
          <w:bCs/>
        </w:rPr>
        <w:t>. Информационная карта</w:t>
      </w:r>
      <w:r>
        <w:rPr>
          <w:b/>
        </w:rPr>
        <w:t xml:space="preserve"> документации</w:t>
      </w:r>
    </w:p>
    <w:p w:rsidR="00C727E4" w:rsidRPr="00DC507D" w:rsidRDefault="00C727E4" w:rsidP="00C727E4">
      <w:pPr>
        <w:jc w:val="right"/>
      </w:pPr>
      <w:r>
        <w:rPr>
          <w:b/>
        </w:rPr>
        <w:t xml:space="preserve"> о совместном электронном аукционе</w:t>
      </w:r>
    </w:p>
    <w:p w:rsidR="00C727E4" w:rsidRPr="00DC507D" w:rsidRDefault="00C727E4" w:rsidP="00C727E4">
      <w:pPr>
        <w:pStyle w:val="aff6"/>
        <w:spacing w:before="0" w:after="0"/>
        <w:rPr>
          <w:b/>
          <w:bCs/>
        </w:rPr>
      </w:pPr>
    </w:p>
    <w:p w:rsidR="00796897" w:rsidRDefault="00C727E4" w:rsidP="00C727E4">
      <w:pPr>
        <w:pStyle w:val="aff6"/>
        <w:spacing w:before="0" w:after="0"/>
        <w:jc w:val="center"/>
        <w:rPr>
          <w:b/>
          <w:bCs/>
        </w:rPr>
      </w:pPr>
      <w:r w:rsidRPr="00ED432B">
        <w:rPr>
          <w:b/>
          <w:bCs/>
        </w:rPr>
        <w:t>Место, сроки и иные условия доставки товара</w:t>
      </w:r>
    </w:p>
    <w:p w:rsidR="00C727E4" w:rsidRDefault="00C727E4" w:rsidP="00C727E4">
      <w:pPr>
        <w:pStyle w:val="aff6"/>
        <w:spacing w:before="0" w:after="0"/>
        <w:jc w:val="center"/>
        <w:rPr>
          <w:b/>
          <w:bCs/>
        </w:rPr>
      </w:pPr>
    </w:p>
    <w:tbl>
      <w:tblPr>
        <w:tblW w:w="52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8"/>
        <w:gridCol w:w="3290"/>
        <w:gridCol w:w="7198"/>
      </w:tblGrid>
      <w:tr w:rsidR="00353DC0" w:rsidRPr="00FF453D" w:rsidTr="00353DC0">
        <w:trPr>
          <w:cantSplit/>
        </w:trPr>
        <w:tc>
          <w:tcPr>
            <w:tcW w:w="1697" w:type="pct"/>
            <w:vAlign w:val="center"/>
          </w:tcPr>
          <w:p w:rsidR="00353DC0" w:rsidRPr="00FF453D" w:rsidRDefault="00353DC0" w:rsidP="00353DC0">
            <w:pPr>
              <w:widowControl w:val="0"/>
              <w:jc w:val="center"/>
              <w:rPr>
                <w:b/>
                <w:bCs/>
                <w:sz w:val="18"/>
                <w:szCs w:val="18"/>
              </w:rPr>
            </w:pPr>
            <w:r w:rsidRPr="00FF453D">
              <w:rPr>
                <w:b/>
                <w:bCs/>
                <w:sz w:val="18"/>
                <w:szCs w:val="18"/>
              </w:rPr>
              <w:t>Наименование заказчика</w:t>
            </w:r>
          </w:p>
        </w:tc>
        <w:tc>
          <w:tcPr>
            <w:tcW w:w="1036" w:type="pct"/>
            <w:vAlign w:val="center"/>
          </w:tcPr>
          <w:p w:rsidR="00353DC0" w:rsidRPr="00FF453D" w:rsidRDefault="00353DC0" w:rsidP="00353DC0">
            <w:pPr>
              <w:widowControl w:val="0"/>
              <w:jc w:val="center"/>
              <w:rPr>
                <w:b/>
                <w:bCs/>
                <w:sz w:val="18"/>
                <w:szCs w:val="18"/>
              </w:rPr>
            </w:pPr>
            <w:r w:rsidRPr="00FF453D">
              <w:rPr>
                <w:b/>
                <w:bCs/>
                <w:sz w:val="18"/>
                <w:szCs w:val="18"/>
              </w:rPr>
              <w:t>Место доставки товара</w:t>
            </w:r>
          </w:p>
        </w:tc>
        <w:tc>
          <w:tcPr>
            <w:tcW w:w="2268" w:type="pct"/>
            <w:vAlign w:val="center"/>
          </w:tcPr>
          <w:p w:rsidR="00353DC0" w:rsidRPr="00FF453D" w:rsidRDefault="00353DC0" w:rsidP="00353DC0">
            <w:pPr>
              <w:widowControl w:val="0"/>
              <w:jc w:val="center"/>
              <w:rPr>
                <w:b/>
                <w:bCs/>
                <w:sz w:val="18"/>
                <w:szCs w:val="18"/>
              </w:rPr>
            </w:pPr>
            <w:r w:rsidRPr="00FF453D">
              <w:rPr>
                <w:b/>
                <w:bCs/>
                <w:sz w:val="18"/>
                <w:szCs w:val="18"/>
              </w:rPr>
              <w:t>Срок и п</w:t>
            </w:r>
            <w:r w:rsidR="00A25314">
              <w:rPr>
                <w:b/>
                <w:bCs/>
                <w:sz w:val="18"/>
                <w:szCs w:val="18"/>
              </w:rPr>
              <w:t>е</w:t>
            </w:r>
            <w:r w:rsidRPr="00FF453D">
              <w:rPr>
                <w:b/>
                <w:bCs/>
                <w:sz w:val="18"/>
                <w:szCs w:val="18"/>
              </w:rPr>
              <w:t>риодичность доставки товара</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"ВЕЛИКОУСТЮГСКАЯ ЦЕНТРАЛЬНАЯ РАЙОННАЯ БОЛЬНИЦА"</w:t>
            </w:r>
          </w:p>
        </w:tc>
        <w:tc>
          <w:tcPr>
            <w:tcW w:w="1036" w:type="pct"/>
            <w:vAlign w:val="center"/>
          </w:tcPr>
          <w:p w:rsidR="00353DC0" w:rsidRPr="00FF453D" w:rsidRDefault="00353DC0" w:rsidP="00353DC0">
            <w:pPr>
              <w:widowControl w:val="0"/>
              <w:rPr>
                <w:sz w:val="18"/>
                <w:szCs w:val="18"/>
              </w:rPr>
            </w:pPr>
            <w:r w:rsidRPr="00FF453D">
              <w:rPr>
                <w:noProof/>
                <w:sz w:val="18"/>
                <w:szCs w:val="18"/>
              </w:rPr>
              <w:t>162390, Вологодская область, г. Великий Устюг, ул. Пушкина, дом 7 – склад БУЗ ВО «Великоустюгская ЦРБ».</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Поставка товара осуществляется 1 раз в месяц по заявке заказчика в рабочие дни с 8ч до 15ч, срок исполнения заявки поставщиком - 5 рабочих дней со дня направления устной (по телефону) или письменной (по факсу, электронной почте) заявки заказчиком</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"ГРЯЗОВЕЦКАЯ ЦЕНТРАЛЬНАЯ РАЙОННАЯ БОЛЬНИЦА"</w:t>
            </w:r>
          </w:p>
        </w:tc>
        <w:tc>
          <w:tcPr>
            <w:tcW w:w="1036" w:type="pct"/>
            <w:vAlign w:val="center"/>
          </w:tcPr>
          <w:p w:rsidR="00353DC0" w:rsidRPr="00FF453D" w:rsidRDefault="00353DC0" w:rsidP="00353DC0">
            <w:pPr>
              <w:widowControl w:val="0"/>
              <w:rPr>
                <w:sz w:val="18"/>
                <w:szCs w:val="18"/>
              </w:rPr>
            </w:pPr>
            <w:r w:rsidRPr="00FF453D">
              <w:rPr>
                <w:noProof/>
                <w:sz w:val="18"/>
                <w:szCs w:val="18"/>
              </w:rPr>
              <w:t>Российская Федерация, Вологодская обл., г. Грязовец, ул. Гражданская, д. 20</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Разовая поставка по заявке Заказчика в течение 5 (пяти) рабочих дней, понедельник – пятница с 8 час. 00 мин по 15 час. 00 мин.</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"КАДУЙСКАЯ ЦЕНТРАЛЬНАЯ РАЙОННАЯ БОЛЬНИЦА"</w:t>
            </w:r>
          </w:p>
        </w:tc>
        <w:tc>
          <w:tcPr>
            <w:tcW w:w="1036" w:type="pct"/>
            <w:vAlign w:val="center"/>
          </w:tcPr>
          <w:p w:rsidR="00353DC0" w:rsidRPr="00FF453D" w:rsidRDefault="00353DC0" w:rsidP="00353DC0">
            <w:pPr>
              <w:widowControl w:val="0"/>
              <w:rPr>
                <w:sz w:val="18"/>
                <w:szCs w:val="18"/>
              </w:rPr>
            </w:pPr>
            <w:r w:rsidRPr="00FF453D">
              <w:rPr>
                <w:noProof/>
                <w:sz w:val="18"/>
                <w:szCs w:val="18"/>
              </w:rPr>
              <w:t>162510, Вологодская обл, Кадуйский р-н, Кадуй рп, УЛ НАДЕЖДЫ, ДОМ 1</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разовая поставка</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"НЮКСЕНСКАЯ ЦЕНТРАЛЬНАЯ РАЙОННАЯ БОЛЬНИЦА"</w:t>
            </w:r>
          </w:p>
        </w:tc>
        <w:tc>
          <w:tcPr>
            <w:tcW w:w="1036" w:type="pct"/>
            <w:vAlign w:val="center"/>
          </w:tcPr>
          <w:p w:rsidR="00353DC0" w:rsidRPr="00FF453D" w:rsidRDefault="00353DC0" w:rsidP="00353DC0">
            <w:pPr>
              <w:widowControl w:val="0"/>
              <w:rPr>
                <w:sz w:val="18"/>
                <w:szCs w:val="18"/>
              </w:rPr>
            </w:pPr>
            <w:proofErr w:type="gramStart"/>
            <w:r w:rsidRPr="00FF453D">
              <w:rPr>
                <w:noProof/>
                <w:sz w:val="18"/>
                <w:szCs w:val="18"/>
              </w:rPr>
              <w:t>Вологодская область, Нюксенский район, с. Нюксеница, ул. 40 летия Победы, д. 2 а</w:t>
            </w:r>
            <w:proofErr w:type="gramEnd"/>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Товар поставляется отдельными партиями согласно заявок Заказчика. Количество партий - 1. Поставка осуществляется в рабочие дни с 8.30 до 16.45 на склад Заказчика, в течение 5 рабочих дней с момента получения такой заявки.</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"ВОЖЕГОДСКАЯ ЦЕНТРАЛЬНАЯ РАЙОННАЯ БОЛЬНИЦА"</w:t>
            </w:r>
          </w:p>
        </w:tc>
        <w:tc>
          <w:tcPr>
            <w:tcW w:w="1036" w:type="pct"/>
            <w:vAlign w:val="center"/>
          </w:tcPr>
          <w:p w:rsidR="00353DC0" w:rsidRPr="00FF453D" w:rsidRDefault="00353DC0" w:rsidP="00353DC0">
            <w:pPr>
              <w:widowControl w:val="0"/>
              <w:rPr>
                <w:sz w:val="18"/>
                <w:szCs w:val="18"/>
              </w:rPr>
            </w:pPr>
            <w:r w:rsidRPr="00FF453D">
              <w:rPr>
                <w:noProof/>
                <w:sz w:val="18"/>
                <w:szCs w:val="18"/>
              </w:rPr>
              <w:t>162160, Вологодская обл, Вожегодский р-н, Вожега рп, УЛ СОВЕТСКАЯ, 14</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Поставка товара партиями по заявке Заказчика, не чаще одного раза в месяц. Срок исполнения заявки пять рабочих дней. Поставка с 09:00 до 15:00 час.</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p>
        </w:tc>
        <w:tc>
          <w:tcPr>
            <w:tcW w:w="1036" w:type="pct"/>
            <w:vAlign w:val="center"/>
          </w:tcPr>
          <w:p w:rsidR="00353DC0" w:rsidRPr="00FF453D" w:rsidRDefault="00353DC0" w:rsidP="00353DC0">
            <w:pPr>
              <w:widowControl w:val="0"/>
              <w:rPr>
                <w:sz w:val="18"/>
                <w:szCs w:val="18"/>
              </w:rPr>
            </w:pPr>
            <w:proofErr w:type="gramStart"/>
            <w:r w:rsidRPr="00FF453D">
              <w:rPr>
                <w:noProof/>
                <w:sz w:val="18"/>
                <w:szCs w:val="18"/>
              </w:rPr>
              <w:t>161300, Вологодская область, Тотемский район, д. Варницы, ул.Воскресенская, д. 21</w:t>
            </w:r>
            <w:proofErr w:type="gramEnd"/>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разовая поставка в рабочие дни с 9.00 до 16.00</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СОЦИАЛЬНОГО ОБСЛУЖИВАНИЯ ВОЛОГОДСКОЙ ОБЛАСТИ "КОМПЛЕКСНЫЙ ЦЕНТР СОЦИАЛЬНОГО ОБСЛУЖИВАНИЯ НАСЕЛЕНИЯ ХАРОВСКОГО РАЙОНА"</w:t>
            </w:r>
          </w:p>
        </w:tc>
        <w:tc>
          <w:tcPr>
            <w:tcW w:w="1036" w:type="pct"/>
            <w:vAlign w:val="center"/>
          </w:tcPr>
          <w:p w:rsidR="00353DC0" w:rsidRPr="00FF453D" w:rsidRDefault="00353DC0" w:rsidP="00353DC0">
            <w:pPr>
              <w:widowControl w:val="0"/>
              <w:rPr>
                <w:sz w:val="18"/>
                <w:szCs w:val="18"/>
              </w:rPr>
            </w:pPr>
            <w:r w:rsidRPr="00FF453D">
              <w:rPr>
                <w:noProof/>
                <w:sz w:val="18"/>
                <w:szCs w:val="18"/>
              </w:rPr>
              <w:t>162250, Вологодская область, г.Харовск, ул. Архангельская, д.5 (каб.№7, зав.хозяйством)</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По заявке Заказчика в течение 5 дней, разовая поставка (в рабочие дни с 8:00 до 12:00)</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"БЕЛОЗЕРСКАЯ ЦЕНТРАЛЬНАЯ РАЙОННАЯ БОЛЬНИЦА"</w:t>
            </w:r>
          </w:p>
        </w:tc>
        <w:tc>
          <w:tcPr>
            <w:tcW w:w="1036" w:type="pct"/>
            <w:vAlign w:val="center"/>
          </w:tcPr>
          <w:p w:rsidR="00353DC0" w:rsidRPr="00FF453D" w:rsidRDefault="00353DC0" w:rsidP="00353DC0">
            <w:pPr>
              <w:widowControl w:val="0"/>
              <w:rPr>
                <w:sz w:val="18"/>
                <w:szCs w:val="18"/>
              </w:rPr>
            </w:pPr>
            <w:r w:rsidRPr="00FF453D">
              <w:rPr>
                <w:noProof/>
                <w:sz w:val="18"/>
                <w:szCs w:val="18"/>
              </w:rPr>
              <w:t>161200, Вологодская область, г. Белозерск, ул. Пионерская, д 40А</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Поставка товара осуществляется двумя партиями: 1 - в течение 10 дней с даты заключения контракта; 2 - с 1.12.2018 по 31.12.2018, в рабочие дни с понедельника по пятницу, с 8.00ч. до 15.00ч.</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"ТАРНОГСКАЯ ЦЕНТРАЛЬНАЯ РАЙОННАЯ БОЛЬНИЦА"</w:t>
            </w:r>
          </w:p>
        </w:tc>
        <w:tc>
          <w:tcPr>
            <w:tcW w:w="1036" w:type="pct"/>
            <w:vAlign w:val="center"/>
          </w:tcPr>
          <w:p w:rsidR="00353DC0" w:rsidRPr="00FF453D" w:rsidRDefault="00353DC0" w:rsidP="00353DC0">
            <w:pPr>
              <w:widowControl w:val="0"/>
              <w:rPr>
                <w:sz w:val="18"/>
                <w:szCs w:val="18"/>
              </w:rPr>
            </w:pPr>
            <w:r w:rsidRPr="00FF453D">
              <w:rPr>
                <w:noProof/>
                <w:sz w:val="18"/>
                <w:szCs w:val="18"/>
              </w:rPr>
              <w:t>Российская Федерация, 161560, Вологодская обл, Тарногский р-н, Тарногский Городок с, УЛ ПОГРАНИЧНАЯ, 2-Б</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Единовременная поставка по заявке заказчика.</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"ТОТЕМСКАЯ ЦЕНТРАЛЬНАЯ РАЙОННАЯ БОЛЬНИЦА"</w:t>
            </w:r>
          </w:p>
        </w:tc>
        <w:tc>
          <w:tcPr>
            <w:tcW w:w="1036" w:type="pct"/>
            <w:vAlign w:val="center"/>
          </w:tcPr>
          <w:p w:rsidR="00353DC0" w:rsidRPr="00FF453D" w:rsidRDefault="00353DC0" w:rsidP="00353DC0">
            <w:pPr>
              <w:widowControl w:val="0"/>
              <w:rPr>
                <w:sz w:val="18"/>
                <w:szCs w:val="18"/>
              </w:rPr>
            </w:pPr>
            <w:r w:rsidRPr="00FF453D">
              <w:rPr>
                <w:noProof/>
                <w:sz w:val="18"/>
                <w:szCs w:val="18"/>
              </w:rPr>
              <w:t>г.Тотьма ул.Кирова 53 склад заказчика</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разовая поставка по заявке заказчика в рабочие дни с 8.00 до 15.00 ч.  обед 12.30-13.30 -Срок исполнения заявки - 5 рабочих дней.</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lastRenderedPageBreak/>
              <w:t>БЮДЖЕТНОЕ УЧРЕЖДЕНИЕ ЗДРАВООХРАНЕНИЯ ВОЛОГОДСКОЙ ОБЛАСТИ "ВЕРХОВАЖСКАЯ ЦЕНТРАЛЬНАЯ РАЙОННАЯ БОЛЬНИЦА"</w:t>
            </w:r>
          </w:p>
        </w:tc>
        <w:tc>
          <w:tcPr>
            <w:tcW w:w="1036" w:type="pct"/>
            <w:vAlign w:val="center"/>
          </w:tcPr>
          <w:p w:rsidR="00353DC0" w:rsidRPr="00FF453D" w:rsidRDefault="00353DC0" w:rsidP="00353DC0">
            <w:pPr>
              <w:widowControl w:val="0"/>
              <w:rPr>
                <w:sz w:val="18"/>
                <w:szCs w:val="18"/>
              </w:rPr>
            </w:pPr>
            <w:proofErr w:type="gramStart"/>
            <w:r w:rsidRPr="00FF453D">
              <w:rPr>
                <w:noProof/>
                <w:sz w:val="18"/>
                <w:szCs w:val="18"/>
              </w:rPr>
              <w:t>РФ, 162300, Вологодская область, Верховажский район, с. Верховажье, ул. Луначарского, д.2, 2 этаж, бухгалтерия</w:t>
            </w:r>
            <w:proofErr w:type="gramEnd"/>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Поставка товара осуществляется одной партией в рабочие дни с 9.00. до 13.00 и с 14.00 до 16.30, на основании заявки Заказчика, в течение трех рабочих дней с момента получения заявки в полном объеме и ассортименте, установленном заявкой.</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"УСТЮЖЕНСКАЯ ЦЕНТРАЛЬНАЯ РАЙОННАЯ БОЛЬНИЦА"</w:t>
            </w:r>
          </w:p>
        </w:tc>
        <w:tc>
          <w:tcPr>
            <w:tcW w:w="1036" w:type="pct"/>
            <w:vAlign w:val="center"/>
          </w:tcPr>
          <w:p w:rsidR="00353DC0" w:rsidRPr="00FF453D" w:rsidRDefault="00353DC0" w:rsidP="00353DC0">
            <w:pPr>
              <w:widowControl w:val="0"/>
              <w:rPr>
                <w:sz w:val="18"/>
                <w:szCs w:val="18"/>
              </w:rPr>
            </w:pPr>
            <w:r w:rsidRPr="00FF453D">
              <w:rPr>
                <w:noProof/>
                <w:sz w:val="18"/>
                <w:szCs w:val="18"/>
              </w:rPr>
              <w:t>162840 Вологодская область, г.Устюжна, пер.Кузнечный, д.2</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Две поставки равными партиями: первая в течение 10 дней с даты подписания Контракта; вторая с 01 по 10 декабря 2018 года</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"ШЕКСНИНСКАЯ ЦЕНТРАЛЬНАЯ РАЙОННАЯ БОЛЬНИЦА"</w:t>
            </w:r>
          </w:p>
        </w:tc>
        <w:tc>
          <w:tcPr>
            <w:tcW w:w="1036" w:type="pct"/>
            <w:vAlign w:val="center"/>
          </w:tcPr>
          <w:p w:rsidR="00353DC0" w:rsidRPr="00FF453D" w:rsidRDefault="00353DC0" w:rsidP="00353DC0">
            <w:pPr>
              <w:widowControl w:val="0"/>
              <w:rPr>
                <w:sz w:val="18"/>
                <w:szCs w:val="18"/>
              </w:rPr>
            </w:pPr>
            <w:proofErr w:type="gramStart"/>
            <w:r w:rsidRPr="00FF453D">
              <w:rPr>
                <w:noProof/>
                <w:sz w:val="18"/>
                <w:szCs w:val="18"/>
              </w:rPr>
              <w:t>162560, Вологодская область, п. Шексна, ул. Ленина, д. 22 (цокольный этаж)</w:t>
            </w:r>
            <w:proofErr w:type="gramEnd"/>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Поставка товара осуществляется одной партией по заявке заказчика. Срок исполнения заявки - в течение 10 (десяти) рабочих дней. Приемка Товара осуществляется в рабочее время с 08:00 до 16:00 часов, обед с 12:00 до 13:00 часов.</w:t>
            </w:r>
            <w:r w:rsidRPr="00FF453D">
              <w:rPr>
                <w:noProof/>
                <w:sz w:val="18"/>
                <w:szCs w:val="18"/>
              </w:rPr>
              <w:br/>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"ВОЛОГОДСКИЙ ОБЛАСТНОЙ ПСИХОНЕВРОЛОГИЧЕСКИЙ ДИСПАНСЕР № 2"</w:t>
            </w:r>
          </w:p>
        </w:tc>
        <w:tc>
          <w:tcPr>
            <w:tcW w:w="1036" w:type="pct"/>
            <w:vAlign w:val="center"/>
          </w:tcPr>
          <w:p w:rsidR="00353DC0" w:rsidRPr="00FF453D" w:rsidRDefault="00353DC0" w:rsidP="00353DC0">
            <w:pPr>
              <w:widowControl w:val="0"/>
              <w:rPr>
                <w:sz w:val="18"/>
                <w:szCs w:val="18"/>
              </w:rPr>
            </w:pPr>
            <w:r w:rsidRPr="00FF453D">
              <w:rPr>
                <w:noProof/>
                <w:sz w:val="18"/>
                <w:szCs w:val="18"/>
              </w:rPr>
              <w:t>162390, Вологодская обл, Великоустюгский р-н, Великий Устюг г, Красная, 117</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Разовая поставка, в течение 15 календарных дней с момента поступления заявки от заказчика в письменной или устной форме</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"ЧАГОДОЩЕНСКАЯ ЦЕНТРАЛЬНАЯ РАЙОННАЯ БОЛЬНИЦА"</w:t>
            </w:r>
          </w:p>
        </w:tc>
        <w:tc>
          <w:tcPr>
            <w:tcW w:w="1036" w:type="pct"/>
            <w:vAlign w:val="center"/>
          </w:tcPr>
          <w:p w:rsidR="00353DC0" w:rsidRPr="00FF453D" w:rsidRDefault="00353DC0" w:rsidP="00353DC0">
            <w:pPr>
              <w:widowControl w:val="0"/>
              <w:rPr>
                <w:sz w:val="18"/>
                <w:szCs w:val="18"/>
              </w:rPr>
            </w:pPr>
            <w:proofErr w:type="gramStart"/>
            <w:r w:rsidRPr="00FF453D">
              <w:rPr>
                <w:noProof/>
                <w:sz w:val="18"/>
                <w:szCs w:val="18"/>
              </w:rPr>
              <w:t>162400, РФ, Вологодская область, Чагодощенский район, п. Чагода, ул. Мира, д. 31, административный корпус, 1-й этаж</w:t>
            </w:r>
            <w:proofErr w:type="gramEnd"/>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Единовременная поставка по заявке заказчика в рабочие дни с 8.00 до 15.00 ч. Срок исполнения заявки - 5 рабочих дней.</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СОЦИАЛЬНОГО ОБСЛУЖИВАНИЯ ДЛЯ ДЕТЕЙ-СИРОТ И ДЕТЕЙ, ОСТАВШИХСЯ БЕЗ ПОПЕЧЕНИЯ РОДИТЕЛЕЙ, ВОЛОГОДСКОЙ ОБЛАСТИ "БЕЛОЗЕРСКИЙ ЦЕНТР ПОМОЩИ ДЕТЯМ, ОСТАВШИМСЯ БЕЗ ПОПЕЧЕНИЯ РОДИТЕЛЕЙ"</w:t>
            </w:r>
          </w:p>
        </w:tc>
        <w:tc>
          <w:tcPr>
            <w:tcW w:w="1036" w:type="pct"/>
            <w:vAlign w:val="center"/>
          </w:tcPr>
          <w:p w:rsidR="00353DC0" w:rsidRPr="00FF453D" w:rsidRDefault="00353DC0" w:rsidP="00353DC0">
            <w:pPr>
              <w:widowControl w:val="0"/>
              <w:rPr>
                <w:sz w:val="18"/>
                <w:szCs w:val="18"/>
              </w:rPr>
            </w:pPr>
            <w:r w:rsidRPr="00FF453D">
              <w:rPr>
                <w:noProof/>
                <w:sz w:val="18"/>
                <w:szCs w:val="18"/>
              </w:rPr>
              <w:t>Вологодская область, г. Белозерск, ул. Белозер, д. 17а</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Поставка осуществляется одной партией в рабочие дни с 08.00 до 17.00 часов</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СОЦИАЛЬНОГО ОБСЛУЖИВАНИЯ ВОЛОГОДСКОЙ ОБЛАСТИ "КОМПЛЕКСНЫЙ ЦЕНТР СОЦИАЛЬНОГО ОБСЛУЖИВАНИЯ НАСЕЛЕНИЯ КИЧМЕНГСКО-ГОРОДЕЦКОГО РАЙОНА"</w:t>
            </w:r>
          </w:p>
        </w:tc>
        <w:tc>
          <w:tcPr>
            <w:tcW w:w="1036" w:type="pct"/>
            <w:vAlign w:val="center"/>
          </w:tcPr>
          <w:p w:rsidR="00353DC0" w:rsidRPr="00FF453D" w:rsidRDefault="00353DC0" w:rsidP="00353DC0">
            <w:pPr>
              <w:widowControl w:val="0"/>
              <w:rPr>
                <w:sz w:val="18"/>
                <w:szCs w:val="18"/>
              </w:rPr>
            </w:pPr>
            <w:r w:rsidRPr="00FF453D">
              <w:rPr>
                <w:noProof/>
                <w:sz w:val="18"/>
                <w:szCs w:val="18"/>
              </w:rPr>
              <w:t>Российская Федерация, 161400, Вологодская обл, Кичменгско-Городецкий р-н, с.Кичменгский Городок, ул. Лесная, 42</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единоразовая поставка</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СОЦИАЛЬНОГО ОБСЛУЖИВАНИЯ ДЛЯ ДЕТЕЙ-СИРОТ И ДЕТЕЙ,ОСТАВШИХСЯ БЕЗ ПОПЕЧЕНИЯ РОДИТЕЛЕЙ,ВОЛОГОДСКОЙ ОБЛАСТИ "КАДНИКОВСКИЙ ЦЕНТР ПОМОЩИ ДЕТЯМ ОСТАВШИМСЯ БЕЗ ПОПЕЧЕНИЯ РОДИТЕЛЕЙ,№4"</w:t>
            </w:r>
          </w:p>
        </w:tc>
        <w:tc>
          <w:tcPr>
            <w:tcW w:w="1036" w:type="pct"/>
            <w:vAlign w:val="center"/>
          </w:tcPr>
          <w:p w:rsidR="00353DC0" w:rsidRPr="00FF453D" w:rsidRDefault="00353DC0" w:rsidP="00353DC0">
            <w:pPr>
              <w:widowControl w:val="0"/>
              <w:rPr>
                <w:sz w:val="18"/>
                <w:szCs w:val="18"/>
              </w:rPr>
            </w:pPr>
            <w:r w:rsidRPr="00FF453D">
              <w:rPr>
                <w:noProof/>
                <w:sz w:val="18"/>
                <w:szCs w:val="18"/>
              </w:rPr>
              <w:t>Вологодская область, Сокольский р-он, г. Кадников, ул. Карла Маркса, д. 11</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Поставка товара осуществляется одной партией по заявке заказчика. Срок исполнения заявки - в течение 10 (десяти) рабочих дней. Приемка Товара осуществляется в рабочее время с 08:00 до 16:00 часов, обед с 12:00 до 13:00 часов.</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"МЕЖДУРЕЧЕНСКАЯ ЦЕНТРАЛЬНАЯ РАЙОННАЯ БОЛЬНИЦА"</w:t>
            </w:r>
          </w:p>
        </w:tc>
        <w:tc>
          <w:tcPr>
            <w:tcW w:w="1036" w:type="pct"/>
            <w:vAlign w:val="center"/>
          </w:tcPr>
          <w:p w:rsidR="00353DC0" w:rsidRPr="00FF453D" w:rsidRDefault="00353DC0" w:rsidP="00353DC0">
            <w:pPr>
              <w:widowControl w:val="0"/>
              <w:rPr>
                <w:sz w:val="18"/>
                <w:szCs w:val="18"/>
              </w:rPr>
            </w:pPr>
            <w:proofErr w:type="gramStart"/>
            <w:r w:rsidRPr="00FF453D">
              <w:rPr>
                <w:noProof/>
                <w:sz w:val="18"/>
                <w:szCs w:val="18"/>
              </w:rPr>
              <w:t>161050, Вологодская область, Междуреченский район, с.Шуйское, ул.Советская, д.23 б, 1 этаж, кабинет зав.складом</w:t>
            </w:r>
            <w:proofErr w:type="gramEnd"/>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Один раз в месяц по заявке Заказчика. Срок исполнения заявки 5 рабочих дней.</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ВЕТЕРИНАРИИ ВОЛОГОДСКОЙ ОБЛАСТИ "ТОТЕМСКАЯ РАЙОННАЯ СТАНЦИЯ ПО БОРЬБЕ С БОЛЕЗНЯМИ ЖИВОТНЫХ"</w:t>
            </w:r>
          </w:p>
        </w:tc>
        <w:tc>
          <w:tcPr>
            <w:tcW w:w="1036" w:type="pct"/>
            <w:vAlign w:val="center"/>
          </w:tcPr>
          <w:p w:rsidR="00353DC0" w:rsidRPr="00FF453D" w:rsidRDefault="00353DC0" w:rsidP="00353DC0">
            <w:pPr>
              <w:widowControl w:val="0"/>
              <w:rPr>
                <w:sz w:val="18"/>
                <w:szCs w:val="18"/>
              </w:rPr>
            </w:pPr>
            <w:r w:rsidRPr="00FF453D">
              <w:rPr>
                <w:noProof/>
                <w:sz w:val="18"/>
                <w:szCs w:val="18"/>
              </w:rPr>
              <w:t>Тотемский район, д. Варницы, ул. Звездная д.7 БУВ ВО "Тотемская райСББЖ"</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Единовременная поставка</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ПРОФЕССИОНАЛЬНОЕ ОБРАЗОВАТЕЛЬНОЕ УЧРЕЖДЕНИЕ ВОЛОГОДСКОЙ ОБЛАСТИ "ВЕЛИКОУСТЮГСКИЙ МНОГОПРОФИЛЬНЫЙ КОЛЛЕДЖ"</w:t>
            </w:r>
          </w:p>
        </w:tc>
        <w:tc>
          <w:tcPr>
            <w:tcW w:w="1036" w:type="pct"/>
            <w:vAlign w:val="center"/>
          </w:tcPr>
          <w:p w:rsidR="00353DC0" w:rsidRPr="00FF453D" w:rsidRDefault="00353DC0" w:rsidP="00353DC0">
            <w:pPr>
              <w:widowControl w:val="0"/>
              <w:rPr>
                <w:sz w:val="18"/>
                <w:szCs w:val="18"/>
              </w:rPr>
            </w:pPr>
            <w:r w:rsidRPr="00FF453D">
              <w:rPr>
                <w:noProof/>
                <w:sz w:val="18"/>
                <w:szCs w:val="18"/>
              </w:rPr>
              <w:t>162394 Вологодская область, г. Великий Устюг, ул. Кузнецова, д. 22, склад</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Осуществление поставки - единовременно в рабочие дни с 08:00 до 16:00 с учетом обеда с 12:00 по 13:00.</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lastRenderedPageBreak/>
              <w:t>БЮДЖЕТНОЕ УЧРЕЖДЕНИЕ ЗДРАВООХРАНЕНИЯ ВОЛОГОДСКОЙ ОБЛАСТИ "БАБАЕВСКАЯ ЦЕНТРАЛЬНАЯ РАЙОННАЯ БОЛЬНИЦА"</w:t>
            </w:r>
          </w:p>
        </w:tc>
        <w:tc>
          <w:tcPr>
            <w:tcW w:w="1036" w:type="pct"/>
            <w:vAlign w:val="center"/>
          </w:tcPr>
          <w:p w:rsidR="00353DC0" w:rsidRPr="00FF453D" w:rsidRDefault="00353DC0" w:rsidP="00353DC0">
            <w:pPr>
              <w:widowControl w:val="0"/>
              <w:rPr>
                <w:sz w:val="18"/>
                <w:szCs w:val="18"/>
              </w:rPr>
            </w:pPr>
            <w:r w:rsidRPr="00FF453D">
              <w:rPr>
                <w:noProof/>
                <w:sz w:val="18"/>
                <w:szCs w:val="18"/>
              </w:rPr>
              <w:t>162482, Вологодская область, г. Бабаево, ул. Свердлова, д. 39а, БУЗ ВО "Бабаевская ЦРБ", подвальное помещение</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Разовая поставка по заявке Заказчика. Время поставки товара: с 08:00 до 16:00ч., обед с 12:00 до 13:00ч. Срок исполнения заявки- 5 дней.</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"БАБУШКИНСКАЯ ЦЕНТРАЛЬНАЯ РАЙОННАЯ БОЛЬНИЦА"</w:t>
            </w:r>
          </w:p>
        </w:tc>
        <w:tc>
          <w:tcPr>
            <w:tcW w:w="1036" w:type="pct"/>
            <w:vAlign w:val="center"/>
          </w:tcPr>
          <w:p w:rsidR="00353DC0" w:rsidRPr="00FF453D" w:rsidRDefault="00353DC0" w:rsidP="00353DC0">
            <w:pPr>
              <w:widowControl w:val="0"/>
              <w:rPr>
                <w:sz w:val="18"/>
                <w:szCs w:val="18"/>
              </w:rPr>
            </w:pPr>
            <w:proofErr w:type="gramStart"/>
            <w:r w:rsidRPr="00FF453D">
              <w:rPr>
                <w:noProof/>
                <w:sz w:val="18"/>
                <w:szCs w:val="18"/>
              </w:rPr>
              <w:t>Российская Федерация, 161350, Вологодская область, с.им. Бабушкина, ул. Пролетарская,  д.5</w:t>
            </w:r>
            <w:proofErr w:type="gramEnd"/>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один раз в полгода</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СОЦИАЛЬНОГО ОБСЛУЖИВАНИЯ ВОЛОГОДСКОЙ ОБЛАСТИ "ИВАНОВСКИЙ ДЕТСКИЙ ДОМ-ИНТЕРНАТ ДЛЯ УМСТВЕННО ОТСТАЛЫХ ДЕТЕЙ"</w:t>
            </w:r>
          </w:p>
        </w:tc>
        <w:tc>
          <w:tcPr>
            <w:tcW w:w="1036" w:type="pct"/>
            <w:vAlign w:val="center"/>
          </w:tcPr>
          <w:p w:rsidR="00353DC0" w:rsidRPr="00FF453D" w:rsidRDefault="00353DC0" w:rsidP="00353DC0">
            <w:pPr>
              <w:widowControl w:val="0"/>
              <w:rPr>
                <w:sz w:val="18"/>
                <w:szCs w:val="18"/>
              </w:rPr>
            </w:pPr>
            <w:r w:rsidRPr="00FF453D">
              <w:rPr>
                <w:noProof/>
                <w:sz w:val="18"/>
                <w:szCs w:val="18"/>
              </w:rPr>
              <w:t>Вологодская обл., Череповецкий р-н, с. Ивановское, ул. Центральная, д. 4</w:t>
            </w:r>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Разовая поставка. По предварительной заявке Заказчика, с 9-00 до 15-00 в рабочие дни, обед с 12-00 до 12-30. Срок исполнения заявки - в течение трёх рабочих дней.</w:t>
            </w:r>
            <w:r w:rsidRPr="00FF453D">
              <w:rPr>
                <w:sz w:val="18"/>
                <w:szCs w:val="18"/>
              </w:rPr>
              <w:t xml:space="preserve"> </w:t>
            </w:r>
          </w:p>
        </w:tc>
      </w:tr>
      <w:tr w:rsidR="00353DC0" w:rsidRPr="00FF453D" w:rsidTr="00353DC0">
        <w:trPr>
          <w:cantSplit/>
        </w:trPr>
        <w:tc>
          <w:tcPr>
            <w:tcW w:w="1697" w:type="pct"/>
            <w:vAlign w:val="center"/>
          </w:tcPr>
          <w:p w:rsidR="00353DC0" w:rsidRPr="00FF453D" w:rsidRDefault="00353DC0" w:rsidP="00353DC0">
            <w:pPr>
              <w:widowControl w:val="0"/>
              <w:rPr>
                <w:sz w:val="18"/>
                <w:szCs w:val="18"/>
              </w:rPr>
            </w:pPr>
            <w:r w:rsidRPr="00FF453D">
              <w:rPr>
                <w:noProof/>
                <w:sz w:val="18"/>
                <w:szCs w:val="18"/>
              </w:rPr>
              <w:t>БЮДЖЕТНОЕ УЧРЕЖДЕНИЕ ЗДРАВООХРАНЕНИЯ ВОЛОГОДСКОЙ ОБЛАСТИ " УСТЬ-КУБИНСКАЯ ЦЕНТРАЛЬНАЯ РАЙОННАЯ БОЛЬНИЦА"</w:t>
            </w:r>
          </w:p>
        </w:tc>
        <w:tc>
          <w:tcPr>
            <w:tcW w:w="1036" w:type="pct"/>
            <w:vAlign w:val="center"/>
          </w:tcPr>
          <w:p w:rsidR="00353DC0" w:rsidRPr="00FF453D" w:rsidRDefault="00353DC0" w:rsidP="00353DC0">
            <w:pPr>
              <w:widowControl w:val="0"/>
              <w:rPr>
                <w:sz w:val="18"/>
                <w:szCs w:val="18"/>
              </w:rPr>
            </w:pPr>
            <w:proofErr w:type="gramStart"/>
            <w:r w:rsidRPr="00FF453D">
              <w:rPr>
                <w:noProof/>
                <w:sz w:val="18"/>
                <w:szCs w:val="18"/>
              </w:rPr>
              <w:t>161140,Вологодская область, Усть-Кубинский район, с. Устье, ул. Колхозная, д.9</w:t>
            </w:r>
            <w:proofErr w:type="gramEnd"/>
          </w:p>
        </w:tc>
        <w:tc>
          <w:tcPr>
            <w:tcW w:w="2268" w:type="pct"/>
            <w:vAlign w:val="center"/>
          </w:tcPr>
          <w:p w:rsidR="00353DC0" w:rsidRPr="00FF453D" w:rsidRDefault="00353DC0" w:rsidP="00353DC0">
            <w:pPr>
              <w:widowControl w:val="0"/>
              <w:rPr>
                <w:noProof/>
                <w:sz w:val="18"/>
                <w:szCs w:val="18"/>
              </w:rPr>
            </w:pPr>
            <w:r w:rsidRPr="00FF453D">
              <w:rPr>
                <w:noProof/>
                <w:sz w:val="18"/>
                <w:szCs w:val="18"/>
              </w:rPr>
              <w:t>С даты заключения контракта по 31 декабря 2018 года</w:t>
            </w:r>
          </w:p>
          <w:p w:rsidR="00353DC0" w:rsidRPr="00FF453D" w:rsidRDefault="00353DC0" w:rsidP="00353DC0">
            <w:pPr>
              <w:widowControl w:val="0"/>
              <w:rPr>
                <w:sz w:val="18"/>
                <w:szCs w:val="18"/>
              </w:rPr>
            </w:pPr>
            <w:r w:rsidRPr="00FF453D">
              <w:rPr>
                <w:noProof/>
                <w:sz w:val="18"/>
                <w:szCs w:val="18"/>
              </w:rPr>
              <w:t>Разовая поставка по заявке Заказчика в рабочие дни с 9:00 до 17:00 (обед с 13:00 до 14:00). Срок исполнения заявки-3 рабочих дня</w:t>
            </w:r>
            <w:r w:rsidRPr="00FF453D">
              <w:rPr>
                <w:sz w:val="18"/>
                <w:szCs w:val="18"/>
              </w:rPr>
              <w:t xml:space="preserve"> </w:t>
            </w:r>
          </w:p>
        </w:tc>
      </w:tr>
    </w:tbl>
    <w:p w:rsidR="00F726C8" w:rsidRPr="00C727E4" w:rsidRDefault="00F726C8" w:rsidP="00C727E4">
      <w:pPr>
        <w:pStyle w:val="aff6"/>
        <w:spacing w:before="0" w:after="0"/>
        <w:jc w:val="center"/>
        <w:rPr>
          <w:b/>
          <w:bCs/>
        </w:rPr>
      </w:pPr>
    </w:p>
    <w:p w:rsidR="00C727E4" w:rsidRDefault="00C727E4" w:rsidP="00796897">
      <w:pPr>
        <w:rPr>
          <w:sz w:val="28"/>
          <w:szCs w:val="28"/>
        </w:rPr>
      </w:pPr>
    </w:p>
    <w:p w:rsidR="00C727E4" w:rsidRDefault="00C727E4">
      <w:pPr>
        <w:spacing w:after="200" w:line="276" w:lineRule="auto"/>
        <w:rPr>
          <w:sz w:val="28"/>
          <w:szCs w:val="28"/>
        </w:rPr>
      </w:pPr>
      <w:r>
        <w:rPr>
          <w:sz w:val="28"/>
          <w:szCs w:val="28"/>
        </w:rPr>
        <w:br w:type="page"/>
      </w:r>
    </w:p>
    <w:p w:rsidR="00C727E4" w:rsidRPr="00BE2EFB" w:rsidRDefault="00C727E4" w:rsidP="0030720A">
      <w:pPr>
        <w:jc w:val="right"/>
        <w:rPr>
          <w:b/>
        </w:rPr>
      </w:pPr>
      <w:r w:rsidRPr="00BE2EFB">
        <w:rPr>
          <w:b/>
        </w:rPr>
        <w:lastRenderedPageBreak/>
        <w:t>Приложение №</w:t>
      </w:r>
      <w:r>
        <w:rPr>
          <w:b/>
        </w:rPr>
        <w:t>4</w:t>
      </w:r>
    </w:p>
    <w:p w:rsidR="00C727E4" w:rsidRDefault="00C727E4" w:rsidP="00C727E4">
      <w:pPr>
        <w:ind w:firstLine="567"/>
        <w:jc w:val="right"/>
        <w:rPr>
          <w:b/>
        </w:rPr>
      </w:pPr>
      <w:r w:rsidRPr="00BE2EFB">
        <w:rPr>
          <w:b/>
        </w:rPr>
        <w:t xml:space="preserve">к </w:t>
      </w:r>
      <w:r w:rsidRPr="002120A6">
        <w:rPr>
          <w:b/>
          <w:bCs/>
        </w:rPr>
        <w:t xml:space="preserve">разделу </w:t>
      </w:r>
      <w:r w:rsidRPr="002120A6">
        <w:rPr>
          <w:b/>
          <w:bCs/>
          <w:lang w:val="en-US"/>
        </w:rPr>
        <w:t>I</w:t>
      </w:r>
      <w:r w:rsidRPr="002120A6">
        <w:rPr>
          <w:b/>
          <w:bCs/>
        </w:rPr>
        <w:t>. Информационная карта</w:t>
      </w:r>
      <w:r>
        <w:rPr>
          <w:b/>
        </w:rPr>
        <w:t xml:space="preserve"> документации</w:t>
      </w:r>
    </w:p>
    <w:p w:rsidR="00C727E4" w:rsidRPr="00DC507D" w:rsidRDefault="00C727E4" w:rsidP="00C727E4">
      <w:pPr>
        <w:jc w:val="right"/>
        <w:rPr>
          <w:b/>
        </w:rPr>
      </w:pPr>
      <w:r>
        <w:rPr>
          <w:b/>
        </w:rPr>
        <w:t xml:space="preserve"> о совместном электронном аукционе</w:t>
      </w:r>
    </w:p>
    <w:p w:rsidR="00C727E4" w:rsidRPr="00DC507D" w:rsidRDefault="00C727E4" w:rsidP="00C727E4">
      <w:pPr>
        <w:pStyle w:val="aff6"/>
        <w:spacing w:before="0" w:after="0"/>
        <w:rPr>
          <w:b/>
          <w:bCs/>
        </w:rPr>
      </w:pPr>
    </w:p>
    <w:p w:rsidR="00C727E4" w:rsidRPr="00ED432B" w:rsidRDefault="00C727E4" w:rsidP="00C727E4">
      <w:pPr>
        <w:pStyle w:val="aff6"/>
        <w:spacing w:before="0" w:after="0"/>
        <w:jc w:val="center"/>
        <w:rPr>
          <w:b/>
          <w:bCs/>
        </w:rPr>
      </w:pPr>
      <w:r>
        <w:rPr>
          <w:b/>
          <w:bCs/>
        </w:rPr>
        <w:t>Идентификационный код закупки, источники финансирования, порядок и сроки оплаты товара</w:t>
      </w:r>
      <w:r>
        <w:rPr>
          <w:color w:val="000000"/>
          <w:sz w:val="22"/>
          <w:szCs w:val="22"/>
        </w:rPr>
        <w:t xml:space="preserve"> </w:t>
      </w:r>
    </w:p>
    <w:p w:rsidR="00C727E4" w:rsidRDefault="00C727E4" w:rsidP="00C727E4">
      <w:pPr>
        <w:tabs>
          <w:tab w:val="left" w:pos="5400"/>
        </w:tabs>
        <w:rPr>
          <w:sz w:val="28"/>
          <w:szCs w:val="28"/>
        </w:rPr>
      </w:pPr>
    </w:p>
    <w:tbl>
      <w:tblPr>
        <w:tblW w:w="52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0"/>
        <w:gridCol w:w="5584"/>
        <w:gridCol w:w="2839"/>
        <w:gridCol w:w="4136"/>
      </w:tblGrid>
      <w:tr w:rsidR="00353DC0" w:rsidRPr="002D3050" w:rsidTr="00353DC0">
        <w:trPr>
          <w:cantSplit/>
        </w:trPr>
        <w:tc>
          <w:tcPr>
            <w:tcW w:w="1080" w:type="pct"/>
          </w:tcPr>
          <w:p w:rsidR="00353DC0" w:rsidRPr="002D3050" w:rsidRDefault="00353DC0" w:rsidP="00353DC0">
            <w:pPr>
              <w:widowControl w:val="0"/>
              <w:jc w:val="center"/>
              <w:rPr>
                <w:b/>
                <w:bCs/>
                <w:sz w:val="18"/>
                <w:szCs w:val="18"/>
              </w:rPr>
            </w:pPr>
            <w:r w:rsidRPr="002D3050">
              <w:rPr>
                <w:rStyle w:val="afffe"/>
                <w:b/>
                <w:i w:val="0"/>
                <w:sz w:val="18"/>
                <w:szCs w:val="18"/>
              </w:rPr>
              <w:t>Идентификационный код закупки</w:t>
            </w:r>
          </w:p>
        </w:tc>
        <w:tc>
          <w:tcPr>
            <w:tcW w:w="1743" w:type="pct"/>
            <w:vAlign w:val="center"/>
          </w:tcPr>
          <w:p w:rsidR="00353DC0" w:rsidRPr="002D3050" w:rsidRDefault="00353DC0" w:rsidP="00353DC0">
            <w:pPr>
              <w:widowControl w:val="0"/>
              <w:jc w:val="center"/>
              <w:rPr>
                <w:b/>
                <w:bCs/>
                <w:sz w:val="18"/>
                <w:szCs w:val="18"/>
              </w:rPr>
            </w:pPr>
            <w:r w:rsidRPr="002D3050">
              <w:rPr>
                <w:b/>
                <w:bCs/>
                <w:sz w:val="18"/>
                <w:szCs w:val="18"/>
              </w:rPr>
              <w:t>Наименование заказчика</w:t>
            </w:r>
          </w:p>
        </w:tc>
        <w:tc>
          <w:tcPr>
            <w:tcW w:w="886" w:type="pct"/>
            <w:vAlign w:val="center"/>
          </w:tcPr>
          <w:p w:rsidR="00353DC0" w:rsidRPr="002D3050" w:rsidRDefault="00353DC0" w:rsidP="00353DC0">
            <w:pPr>
              <w:widowControl w:val="0"/>
              <w:jc w:val="center"/>
              <w:rPr>
                <w:b/>
                <w:bCs/>
                <w:sz w:val="18"/>
                <w:szCs w:val="18"/>
              </w:rPr>
            </w:pPr>
            <w:r w:rsidRPr="002D3050">
              <w:rPr>
                <w:b/>
                <w:bCs/>
                <w:sz w:val="18"/>
                <w:szCs w:val="18"/>
              </w:rPr>
              <w:t>Источники финансирования</w:t>
            </w:r>
          </w:p>
        </w:tc>
        <w:tc>
          <w:tcPr>
            <w:tcW w:w="1291" w:type="pct"/>
            <w:vAlign w:val="center"/>
          </w:tcPr>
          <w:p w:rsidR="00353DC0" w:rsidRPr="002D3050" w:rsidRDefault="00353DC0" w:rsidP="00353DC0">
            <w:pPr>
              <w:widowControl w:val="0"/>
              <w:jc w:val="center"/>
              <w:rPr>
                <w:b/>
                <w:bCs/>
                <w:sz w:val="18"/>
                <w:szCs w:val="18"/>
              </w:rPr>
            </w:pPr>
            <w:r w:rsidRPr="002D3050">
              <w:rPr>
                <w:b/>
                <w:bCs/>
                <w:sz w:val="18"/>
                <w:szCs w:val="18"/>
              </w:rPr>
              <w:t>Порядок и сроки оплаты товара</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182352600857635260100100010510000000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"ВЕЛИКОУСТЮГСКАЯ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территориального фонда обязательного медицинского страхования, средства от приносящей доход деятельности.</w:t>
            </w:r>
          </w:p>
        </w:tc>
        <w:tc>
          <w:tcPr>
            <w:tcW w:w="1291" w:type="pct"/>
            <w:vAlign w:val="center"/>
          </w:tcPr>
          <w:p w:rsidR="00353DC0" w:rsidRPr="002D3050" w:rsidRDefault="00353DC0" w:rsidP="00353DC0">
            <w:pPr>
              <w:widowControl w:val="0"/>
              <w:rPr>
                <w:sz w:val="18"/>
                <w:szCs w:val="18"/>
              </w:rPr>
            </w:pPr>
            <w:r w:rsidRPr="002D305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2D305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182350900556835090100100070840000000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"ГРЯЗОВЕЦКАЯ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ФОМС</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183351000078035100100100080150000000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"КАДУЙСКАЯ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внебюджетные средства</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182351500105735150100100540010000000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"НЮКСЕНСКАЯ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фонда обязательного медицинского страхования</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182350600123735060100100330020000000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"ВОЖЕГОДСКАЯ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ОМС.</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183351800375035180100100060130000000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p>
        </w:tc>
        <w:tc>
          <w:tcPr>
            <w:tcW w:w="886" w:type="pct"/>
            <w:vAlign w:val="center"/>
          </w:tcPr>
          <w:p w:rsidR="00353DC0" w:rsidRPr="002D3050" w:rsidRDefault="00353DC0" w:rsidP="00353DC0">
            <w:pPr>
              <w:widowControl w:val="0"/>
              <w:rPr>
                <w:sz w:val="18"/>
                <w:szCs w:val="18"/>
              </w:rPr>
            </w:pPr>
            <w:r w:rsidRPr="002D3050">
              <w:rPr>
                <w:noProof/>
                <w:sz w:val="18"/>
                <w:szCs w:val="18"/>
              </w:rPr>
              <w:t>Бюджет Вологодской области</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183352100355035210100100140010000000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СОЦИАЛЬНОГО ОБСЛУЖИВАНИЯ ВОЛОГОДСКОЙ ОБЛАСТИ "КОМПЛЕКСНЫЙ ЦЕНТР СОЦИАЛЬНОГО ОБСЛУЖИВАНИЯ НАСЕЛЕНИЯ ХАРОВСКОГО РАЙОНА"</w:t>
            </w:r>
          </w:p>
        </w:tc>
        <w:tc>
          <w:tcPr>
            <w:tcW w:w="886" w:type="pct"/>
            <w:vAlign w:val="center"/>
          </w:tcPr>
          <w:p w:rsidR="00353DC0" w:rsidRPr="002D3050" w:rsidRDefault="00353DC0" w:rsidP="00353DC0">
            <w:pPr>
              <w:widowControl w:val="0"/>
              <w:rPr>
                <w:sz w:val="18"/>
                <w:szCs w:val="18"/>
              </w:rPr>
            </w:pPr>
            <w:r w:rsidRPr="002D3050">
              <w:rPr>
                <w:noProof/>
                <w:sz w:val="18"/>
                <w:szCs w:val="18"/>
              </w:rPr>
              <w:t>Предпринимательская деятельность</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182350300200035030100100120070000000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"БЕЛОЗЕРСКАЯ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от иной приносящей доход деятельности</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lastRenderedPageBreak/>
              <w:t>182351700121435170100100140050000000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"ТАРНОГСКАЯ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от приносящей доход деятельности</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182351800098235180100100080960000000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"ТОТЕМСКАЯ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фонда омс, средства предпринимательской деятельности</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182350500158735050100100190030000000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"ВЕРХОВАЖСКАЯ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субсидия на госзадание</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182352000155035200100100051000000000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"УСТЮЖЕНСКАЯ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территориального фонда обязательного медицинского страхования, средства от приносящей доход деятельности</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182352400494635240100100030340000000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"ШЕКСНИНСКАЯ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Бюджетные средства (субсидии на выполнение государственного задания) и внебюджетная средства фонда ОМС</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182352601097735260100100360080000000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"ВОЛОГОДСКИЙ ОБЛАСТНОЙ ПСИХОНЕВРОЛОГИЧЕСКИЙ ДИСПАНСЕР № 2"</w:t>
            </w:r>
          </w:p>
        </w:tc>
        <w:tc>
          <w:tcPr>
            <w:tcW w:w="886" w:type="pct"/>
            <w:vAlign w:val="center"/>
          </w:tcPr>
          <w:p w:rsidR="00353DC0" w:rsidRPr="002D3050" w:rsidRDefault="00353DC0" w:rsidP="00353DC0">
            <w:pPr>
              <w:widowControl w:val="0"/>
              <w:rPr>
                <w:sz w:val="18"/>
                <w:szCs w:val="18"/>
              </w:rPr>
            </w:pPr>
            <w:r w:rsidRPr="002D3050">
              <w:rPr>
                <w:noProof/>
                <w:sz w:val="18"/>
                <w:szCs w:val="18"/>
              </w:rPr>
              <w:t>Областной бюджет</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182352200167535220100100070130000000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"ЧАГОДОЩЕНСКАЯ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ОМС, средства от приносящей доход деятельности</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182350300044335030100100180040000000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СОЦИАЛЬНОГО ОБСЛУЖИВАНИЯ ДЛЯ ДЕТЕЙ-СИРОТ И ДЕТЕЙ, ОСТАВШИХСЯ БЕЗ ПОПЕЧЕНИЯ РОДИТЕЛЕЙ, ВОЛОГОДСКОЙ ОБЛАСТИ "БЕЛОЗЕРСКИЙ ЦЕНТР ПОМОЩИ ДЕТЯМ, ОСТАВШИМСЯ БЕЗ ПОПЕЧЕНИЯ РОДИТЕЛЕЙ"</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областного бюджета (субсидия на выполнение государственного задания)</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183351200237335120100100100050000000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СОЦИАЛЬНОГО ОБСЛУЖИВАНИЯ ВОЛОГОДСКОЙ ОБЛАСТИ "КОМПЛЕКСНЫЙ ЦЕНТР СОЦИАЛЬНОГО ОБСЛУЖИВАНИЯ НАСЕЛЕНИЯ КИЧМЕНГСКО-ГОРОДЕЦКОГО РАЙОНА"</w:t>
            </w:r>
          </w:p>
        </w:tc>
        <w:tc>
          <w:tcPr>
            <w:tcW w:w="886" w:type="pct"/>
            <w:vAlign w:val="center"/>
          </w:tcPr>
          <w:p w:rsidR="00353DC0" w:rsidRPr="002D3050" w:rsidRDefault="00353DC0" w:rsidP="00353DC0">
            <w:pPr>
              <w:widowControl w:val="0"/>
              <w:rPr>
                <w:sz w:val="18"/>
                <w:szCs w:val="18"/>
              </w:rPr>
            </w:pPr>
            <w:r w:rsidRPr="002D3050">
              <w:rPr>
                <w:noProof/>
                <w:sz w:val="18"/>
                <w:szCs w:val="18"/>
              </w:rPr>
              <w:t>внебюджетные средства</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182352700287335270100100210040000000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СОЦИАЛЬНОГО ОБСЛУЖИВАНИЯ ДЛЯ ДЕТЕЙ-СИРОТ И ДЕТЕЙ,ОСТАВШИХСЯ БЕЗ ПОПЕЧЕНИЯ РОДИТЕЛЕЙ,ВОЛОГОДСКОЙ ОБЛАСТИ "КАДНИКОВСКИЙ ЦЕНТР ПОМОЩИ ДЕТЯМ ОСТАВШИМСЯ БЕЗ ПОПЕЧЕНИЯ РОДИТЕЛЕЙ,№4"</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областного бюджета (Субсидия на выполнение государственного задания)</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lastRenderedPageBreak/>
              <w:t>182351300052335290100100430030000000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"МЕЖДУРЕЧЕНСКАЯ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ОМС и средства от предпринимательской деятельности</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182351800980135180100100170010000000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ВЕТЕРИНАРИИ ВОЛОГОДСКОЙ ОБЛАСТИ "ТОТЕМСКАЯ РАЙОННАЯ СТАНЦИЯ ПО БОРЬБЕ С БОЛЕЗНЯМИ ЖИВОТНЫХ"</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бюджетного учреждения</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182352602391235260100100150020000000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ПРОФЕССИОНАЛЬНОЕ ОБРАЗОВАТЕЛЬНОЕ УЧРЕЖДЕНИЕ ВОЛОГОДСКОЙ ОБЛАСТИ "ВЕЛИКОУСТЮГСКИЙ МНОГОПРОФИЛЬНЫЙ КОЛЛЕДЖ"</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областного бюджета</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182350100194935010100100110250000000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"БАБАЕВСКАЯ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Фонда обязательного медицинского страхования; средства предпринимательской деятельности</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182350200119435020100100140040000000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"БАБУШКИНСКАЯ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фонда ОМС</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182352300728535230100100130060000000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СОЦИАЛЬНОГО ОБСЛУЖИВАНИЯ ВОЛОГОДСКОЙ ОБЛАСТИ "ИВАНОВСКИЙ ДЕТСКИЙ ДОМ-ИНТЕРНАТ ДЛЯ УМСТВЕННО ОТСТАЛЫХ ДЕТЕЙ"</w:t>
            </w:r>
          </w:p>
        </w:tc>
        <w:tc>
          <w:tcPr>
            <w:tcW w:w="886" w:type="pct"/>
            <w:vAlign w:val="center"/>
          </w:tcPr>
          <w:p w:rsidR="00353DC0" w:rsidRPr="002D3050" w:rsidRDefault="00353DC0" w:rsidP="00353DC0">
            <w:pPr>
              <w:widowControl w:val="0"/>
              <w:rPr>
                <w:sz w:val="18"/>
                <w:szCs w:val="18"/>
              </w:rPr>
            </w:pPr>
            <w:r w:rsidRPr="002D3050">
              <w:rPr>
                <w:noProof/>
                <w:sz w:val="18"/>
                <w:szCs w:val="18"/>
              </w:rPr>
              <w:t>Субсидии на выполнение государственного задания</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r w:rsidR="00353DC0" w:rsidRPr="002D3050" w:rsidTr="00353DC0">
        <w:trPr>
          <w:cantSplit/>
        </w:trPr>
        <w:tc>
          <w:tcPr>
            <w:tcW w:w="1080" w:type="pct"/>
          </w:tcPr>
          <w:p w:rsidR="00353DC0" w:rsidRPr="002D3050" w:rsidRDefault="00353DC0" w:rsidP="00353DC0">
            <w:pPr>
              <w:widowControl w:val="0"/>
              <w:rPr>
                <w:sz w:val="18"/>
                <w:szCs w:val="18"/>
                <w:lang w:val="en-US"/>
              </w:rPr>
            </w:pPr>
            <w:r w:rsidRPr="002D3050">
              <w:rPr>
                <w:noProof/>
                <w:sz w:val="18"/>
                <w:szCs w:val="18"/>
                <w:lang w:val="en-US"/>
              </w:rPr>
              <w:t>182351900113935190100100121260000000</w:t>
            </w:r>
          </w:p>
        </w:tc>
        <w:tc>
          <w:tcPr>
            <w:tcW w:w="1743" w:type="pct"/>
            <w:vAlign w:val="center"/>
          </w:tcPr>
          <w:p w:rsidR="00353DC0" w:rsidRPr="002D3050" w:rsidRDefault="00353DC0" w:rsidP="00353DC0">
            <w:pPr>
              <w:widowControl w:val="0"/>
              <w:rPr>
                <w:sz w:val="18"/>
                <w:szCs w:val="18"/>
              </w:rPr>
            </w:pPr>
            <w:r w:rsidRPr="002D3050">
              <w:rPr>
                <w:noProof/>
                <w:sz w:val="18"/>
                <w:szCs w:val="18"/>
              </w:rPr>
              <w:t>БЮДЖЕТНОЕ УЧРЕЖДЕНИЕ ЗДРАВООХРАНЕНИЯ ВОЛОГОДСКОЙ ОБЛАСТИ " УСТЬ-КУБИНСКАЯ ЦЕНТРАЛЬНАЯ РАЙОННАЯ БОЛЬНИЦА"</w:t>
            </w:r>
          </w:p>
        </w:tc>
        <w:tc>
          <w:tcPr>
            <w:tcW w:w="886" w:type="pct"/>
            <w:vAlign w:val="center"/>
          </w:tcPr>
          <w:p w:rsidR="00353DC0" w:rsidRPr="002D3050" w:rsidRDefault="00353DC0" w:rsidP="00353DC0">
            <w:pPr>
              <w:widowControl w:val="0"/>
              <w:rPr>
                <w:sz w:val="18"/>
                <w:szCs w:val="18"/>
              </w:rPr>
            </w:pPr>
            <w:r w:rsidRPr="002D3050">
              <w:rPr>
                <w:noProof/>
                <w:sz w:val="18"/>
                <w:szCs w:val="18"/>
              </w:rPr>
              <w:t>средства бюджетных учреждений</w:t>
            </w:r>
          </w:p>
        </w:tc>
        <w:tc>
          <w:tcPr>
            <w:tcW w:w="1291" w:type="pct"/>
          </w:tcPr>
          <w:p w:rsidR="00353DC0" w:rsidRDefault="00353DC0" w:rsidP="00353DC0">
            <w:r w:rsidRPr="00EA7440">
              <w:rPr>
                <w:noProof/>
                <w:sz w:val="18"/>
                <w:szCs w:val="18"/>
              </w:rPr>
              <w:t>Безналичный расчет по факту поставки товара в срок не более пятнадцати рабочих дней с даты подписания заказчиком документа о приемке товара</w:t>
            </w:r>
            <w:r w:rsidRPr="00EA7440">
              <w:rPr>
                <w:sz w:val="18"/>
                <w:szCs w:val="18"/>
              </w:rPr>
              <w:t xml:space="preserve"> </w:t>
            </w:r>
          </w:p>
        </w:tc>
      </w:tr>
    </w:tbl>
    <w:p w:rsidR="00C727E4" w:rsidRDefault="00C727E4" w:rsidP="00C727E4">
      <w:pPr>
        <w:tabs>
          <w:tab w:val="left" w:pos="5400"/>
        </w:tabs>
        <w:rPr>
          <w:sz w:val="28"/>
          <w:szCs w:val="28"/>
        </w:rPr>
      </w:pPr>
    </w:p>
    <w:p w:rsidR="00C727E4" w:rsidRDefault="00C727E4" w:rsidP="00C727E4">
      <w:pPr>
        <w:rPr>
          <w:sz w:val="28"/>
          <w:szCs w:val="28"/>
        </w:rPr>
      </w:pPr>
    </w:p>
    <w:p w:rsidR="004C4D2F" w:rsidRPr="00C727E4" w:rsidRDefault="004C4D2F" w:rsidP="00C727E4">
      <w:pPr>
        <w:rPr>
          <w:sz w:val="28"/>
          <w:szCs w:val="28"/>
        </w:rPr>
        <w:sectPr w:rsidR="004C4D2F" w:rsidRPr="00C727E4" w:rsidSect="00796897">
          <w:pgSz w:w="16840" w:h="11907" w:orient="landscape" w:code="9"/>
          <w:pgMar w:top="1361" w:right="992" w:bottom="567" w:left="851" w:header="454" w:footer="454" w:gutter="0"/>
          <w:cols w:space="720"/>
          <w:titlePg/>
          <w:docGrid w:linePitch="272"/>
        </w:sectPr>
      </w:pPr>
    </w:p>
    <w:p w:rsidR="00662AF8" w:rsidRPr="001C4235" w:rsidRDefault="00662AF8" w:rsidP="00662AF8">
      <w:pPr>
        <w:pageBreakBefore/>
        <w:ind w:firstLine="567"/>
        <w:jc w:val="center"/>
        <w:rPr>
          <w:b/>
          <w:sz w:val="24"/>
          <w:szCs w:val="24"/>
        </w:rPr>
      </w:pPr>
      <w:r w:rsidRPr="001C4235">
        <w:rPr>
          <w:b/>
          <w:sz w:val="24"/>
          <w:szCs w:val="24"/>
          <w:lang w:val="en-US"/>
        </w:rPr>
        <w:lastRenderedPageBreak/>
        <w:t>III</w:t>
      </w:r>
      <w:r w:rsidRPr="001C4235">
        <w:rPr>
          <w:b/>
          <w:sz w:val="24"/>
          <w:szCs w:val="24"/>
        </w:rPr>
        <w:t>.</w:t>
      </w:r>
      <w:bookmarkStart w:id="11" w:name="юю"/>
      <w:bookmarkEnd w:id="11"/>
      <w:r w:rsidRPr="001C4235">
        <w:rPr>
          <w:b/>
          <w:sz w:val="24"/>
          <w:szCs w:val="24"/>
        </w:rPr>
        <w:t xml:space="preserve"> Проект контракта</w:t>
      </w:r>
    </w:p>
    <w:p w:rsidR="00F726C8" w:rsidRPr="001C4235" w:rsidRDefault="00F726C8" w:rsidP="00F726C8">
      <w:pPr>
        <w:shd w:val="clear" w:color="auto" w:fill="FFFFFF"/>
        <w:outlineLvl w:val="0"/>
        <w:rPr>
          <w:sz w:val="24"/>
          <w:szCs w:val="24"/>
        </w:rPr>
      </w:pPr>
      <w:r w:rsidRPr="001C4235">
        <w:rPr>
          <w:rFonts w:eastAsia="MS Mincho"/>
          <w:sz w:val="24"/>
          <w:szCs w:val="24"/>
        </w:rPr>
        <w:t>г. _____________                                                                                          «____» __________201__ г.</w:t>
      </w:r>
    </w:p>
    <w:p w:rsidR="00F726C8" w:rsidRPr="001C4235" w:rsidRDefault="00F726C8" w:rsidP="00F726C8">
      <w:pPr>
        <w:pStyle w:val="ConsNormal"/>
        <w:ind w:right="0" w:firstLine="567"/>
        <w:jc w:val="both"/>
        <w:rPr>
          <w:rFonts w:ascii="Times New Roman" w:hAnsi="Times New Roman" w:cs="Times New Roman"/>
          <w:sz w:val="24"/>
          <w:szCs w:val="24"/>
        </w:rPr>
      </w:pPr>
    </w:p>
    <w:p w:rsidR="00F726C8" w:rsidRPr="001C4235" w:rsidRDefault="00F726C8" w:rsidP="00F726C8">
      <w:pPr>
        <w:pStyle w:val="ConsNormal"/>
        <w:ind w:right="0" w:firstLine="567"/>
        <w:jc w:val="both"/>
        <w:rPr>
          <w:rFonts w:ascii="Times New Roman" w:eastAsia="MS Mincho" w:hAnsi="Times New Roman" w:cs="Times New Roman"/>
          <w:sz w:val="24"/>
          <w:szCs w:val="24"/>
        </w:rPr>
      </w:pPr>
      <w:r w:rsidRPr="001C4235">
        <w:rPr>
          <w:rFonts w:ascii="Times New Roman" w:hAnsi="Times New Roman" w:cs="Times New Roman"/>
          <w:sz w:val="24"/>
          <w:szCs w:val="24"/>
        </w:rPr>
        <w:t>___________________________________________</w:t>
      </w:r>
      <w:r w:rsidRPr="001C4235">
        <w:rPr>
          <w:rFonts w:ascii="Times New Roman" w:eastAsia="MS Mincho" w:hAnsi="Times New Roman" w:cs="Times New Roman"/>
          <w:sz w:val="24"/>
          <w:szCs w:val="24"/>
        </w:rPr>
        <w:t xml:space="preserve">, именуем__ в дальнейшем «Заказчик», в лице _______________________, действующ__ на основании ___________________, с одной стороны, и _______________________, именуем__ в дальнейшем «Поставщик», в лице ________________________, действующ__ на основании ___________, с другой стороны, совместно именуемые в дальнейшем «Стороны», заключили настоящий Контракт о нижеследующем: </w:t>
      </w:r>
    </w:p>
    <w:p w:rsidR="00F726C8" w:rsidRPr="001C4235" w:rsidRDefault="00F726C8" w:rsidP="00F726C8">
      <w:pPr>
        <w:ind w:firstLine="567"/>
        <w:jc w:val="both"/>
        <w:rPr>
          <w:bCs/>
          <w:sz w:val="24"/>
          <w:szCs w:val="24"/>
        </w:rPr>
      </w:pPr>
    </w:p>
    <w:p w:rsidR="00F726C8" w:rsidRPr="001C4235" w:rsidRDefault="00F726C8" w:rsidP="00F726C8">
      <w:pPr>
        <w:pStyle w:val="ConsNormal"/>
        <w:ind w:right="0" w:firstLine="567"/>
        <w:jc w:val="center"/>
        <w:rPr>
          <w:rFonts w:ascii="Times New Roman" w:hAnsi="Times New Roman" w:cs="Times New Roman"/>
          <w:b/>
          <w:bCs/>
          <w:sz w:val="24"/>
          <w:szCs w:val="24"/>
        </w:rPr>
      </w:pPr>
      <w:r w:rsidRPr="001C4235">
        <w:rPr>
          <w:rFonts w:ascii="Times New Roman" w:hAnsi="Times New Roman" w:cs="Times New Roman"/>
          <w:b/>
          <w:bCs/>
          <w:sz w:val="24"/>
          <w:szCs w:val="24"/>
        </w:rPr>
        <w:t>1. Предмет Контракта</w:t>
      </w:r>
    </w:p>
    <w:p w:rsidR="00F726C8" w:rsidRPr="001C4235" w:rsidRDefault="00F726C8" w:rsidP="00F726C8">
      <w:pPr>
        <w:tabs>
          <w:tab w:val="left" w:pos="4035"/>
        </w:tabs>
        <w:ind w:firstLine="567"/>
        <w:jc w:val="both"/>
        <w:rPr>
          <w:sz w:val="24"/>
          <w:szCs w:val="24"/>
        </w:rPr>
      </w:pPr>
      <w:r w:rsidRPr="001C4235">
        <w:rPr>
          <w:sz w:val="24"/>
          <w:szCs w:val="24"/>
        </w:rPr>
        <w:t xml:space="preserve">1.1. Предметом настоящего Контракта является </w:t>
      </w:r>
      <w:r>
        <w:rPr>
          <w:b/>
          <w:bCs/>
          <w:sz w:val="24"/>
          <w:szCs w:val="24"/>
        </w:rPr>
        <w:t xml:space="preserve">поставка </w:t>
      </w:r>
      <w:r w:rsidR="001367CC">
        <w:rPr>
          <w:b/>
          <w:bCs/>
          <w:sz w:val="24"/>
          <w:szCs w:val="24"/>
        </w:rPr>
        <w:t>канцелярских</w:t>
      </w:r>
      <w:r>
        <w:rPr>
          <w:b/>
          <w:bCs/>
          <w:sz w:val="24"/>
          <w:szCs w:val="24"/>
        </w:rPr>
        <w:t xml:space="preserve"> товаров </w:t>
      </w:r>
      <w:r w:rsidR="001367CC">
        <w:rPr>
          <w:b/>
          <w:bCs/>
          <w:sz w:val="24"/>
          <w:szCs w:val="24"/>
        </w:rPr>
        <w:t>(</w:t>
      </w:r>
      <w:r w:rsidR="00E71E8E">
        <w:rPr>
          <w:b/>
          <w:bCs/>
          <w:sz w:val="24"/>
          <w:szCs w:val="24"/>
        </w:rPr>
        <w:t>районы области</w:t>
      </w:r>
      <w:r w:rsidR="001367CC">
        <w:rPr>
          <w:b/>
          <w:bCs/>
          <w:sz w:val="24"/>
          <w:szCs w:val="24"/>
        </w:rPr>
        <w:t>)</w:t>
      </w:r>
      <w:r>
        <w:rPr>
          <w:b/>
          <w:bCs/>
          <w:sz w:val="24"/>
          <w:szCs w:val="24"/>
        </w:rPr>
        <w:t xml:space="preserve"> (</w:t>
      </w:r>
      <w:r w:rsidR="00E71E8E">
        <w:rPr>
          <w:b/>
          <w:bCs/>
          <w:sz w:val="24"/>
          <w:szCs w:val="24"/>
        </w:rPr>
        <w:t>2</w:t>
      </w:r>
      <w:r>
        <w:rPr>
          <w:b/>
          <w:bCs/>
          <w:sz w:val="24"/>
          <w:szCs w:val="24"/>
        </w:rPr>
        <w:t xml:space="preserve">)  </w:t>
      </w:r>
      <w:r w:rsidRPr="001C4235">
        <w:rPr>
          <w:sz w:val="24"/>
          <w:szCs w:val="24"/>
        </w:rPr>
        <w:t xml:space="preserve">(далее – Товар) на условиях и в сроки, предусмотренные настоящим Контрактом. </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1.2. Требования к Товару установлены в </w:t>
      </w:r>
      <w:r>
        <w:rPr>
          <w:rFonts w:ascii="Times New Roman" w:hAnsi="Times New Roman" w:cs="Times New Roman"/>
          <w:sz w:val="24"/>
          <w:szCs w:val="24"/>
        </w:rPr>
        <w:t xml:space="preserve">Спецификации </w:t>
      </w:r>
      <w:r w:rsidRPr="001C4235">
        <w:rPr>
          <w:rFonts w:ascii="Times New Roman" w:hAnsi="Times New Roman" w:cs="Times New Roman"/>
          <w:sz w:val="24"/>
          <w:szCs w:val="24"/>
        </w:rPr>
        <w:t xml:space="preserve"> (Приложение к Контракту).</w:t>
      </w:r>
    </w:p>
    <w:p w:rsidR="00F726C8"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1.3. Источник финансирования: </w:t>
      </w:r>
      <w:r>
        <w:rPr>
          <w:rFonts w:ascii="Times New Roman" w:hAnsi="Times New Roman" w:cs="Times New Roman"/>
          <w:sz w:val="24"/>
          <w:szCs w:val="24"/>
        </w:rPr>
        <w:t xml:space="preserve"> _________________________.</w:t>
      </w:r>
    </w:p>
    <w:p w:rsidR="00F726C8" w:rsidRDefault="00F726C8" w:rsidP="00F726C8">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1.4. Идентификационный код закупки:_________________________.</w:t>
      </w:r>
    </w:p>
    <w:p w:rsidR="00F726C8" w:rsidRPr="001C4235" w:rsidRDefault="00F726C8" w:rsidP="00F726C8">
      <w:pPr>
        <w:pStyle w:val="ConsNormal"/>
        <w:ind w:right="0" w:firstLine="567"/>
        <w:jc w:val="both"/>
        <w:rPr>
          <w:rFonts w:ascii="Times New Roman" w:hAnsi="Times New Roman" w:cs="Times New Roman"/>
          <w:b/>
          <w:bCs/>
          <w:sz w:val="24"/>
          <w:szCs w:val="24"/>
        </w:rPr>
      </w:pPr>
    </w:p>
    <w:p w:rsidR="00F726C8" w:rsidRPr="001C4235" w:rsidRDefault="00F726C8" w:rsidP="00F726C8">
      <w:pPr>
        <w:pStyle w:val="ConsNormal"/>
        <w:ind w:right="0" w:firstLine="567"/>
        <w:jc w:val="center"/>
        <w:rPr>
          <w:rFonts w:ascii="Times New Roman" w:hAnsi="Times New Roman" w:cs="Times New Roman"/>
          <w:b/>
          <w:bCs/>
          <w:sz w:val="24"/>
          <w:szCs w:val="24"/>
        </w:rPr>
      </w:pPr>
      <w:r w:rsidRPr="001C4235">
        <w:rPr>
          <w:rFonts w:ascii="Times New Roman" w:hAnsi="Times New Roman" w:cs="Times New Roman"/>
          <w:b/>
          <w:bCs/>
          <w:sz w:val="24"/>
          <w:szCs w:val="24"/>
        </w:rPr>
        <w:t>2.</w:t>
      </w:r>
      <w:r>
        <w:rPr>
          <w:rFonts w:ascii="Times New Roman" w:hAnsi="Times New Roman" w:cs="Times New Roman"/>
          <w:b/>
          <w:bCs/>
          <w:sz w:val="24"/>
          <w:szCs w:val="24"/>
        </w:rPr>
        <w:t xml:space="preserve"> Место и сроки доставки Товара</w:t>
      </w:r>
    </w:p>
    <w:p w:rsidR="00F726C8" w:rsidRDefault="00F726C8" w:rsidP="00F726C8">
      <w:pPr>
        <w:ind w:firstLine="567"/>
        <w:jc w:val="both"/>
        <w:rPr>
          <w:sz w:val="24"/>
          <w:szCs w:val="24"/>
        </w:rPr>
      </w:pPr>
      <w:r w:rsidRPr="001C4235">
        <w:rPr>
          <w:sz w:val="24"/>
          <w:szCs w:val="24"/>
        </w:rPr>
        <w:t>2.1. Место доставки Товара</w:t>
      </w:r>
      <w:r>
        <w:rPr>
          <w:sz w:val="24"/>
          <w:szCs w:val="24"/>
        </w:rPr>
        <w:t>: ________________________________.</w:t>
      </w:r>
    </w:p>
    <w:p w:rsidR="00F726C8" w:rsidRDefault="00F726C8" w:rsidP="00F726C8">
      <w:pPr>
        <w:ind w:firstLine="567"/>
        <w:jc w:val="both"/>
        <w:rPr>
          <w:sz w:val="24"/>
          <w:szCs w:val="24"/>
        </w:rPr>
      </w:pPr>
      <w:r w:rsidRPr="001C4235">
        <w:rPr>
          <w:sz w:val="24"/>
          <w:szCs w:val="24"/>
        </w:rPr>
        <w:t xml:space="preserve">2.2. Срок поставки Товара: </w:t>
      </w:r>
      <w:r>
        <w:rPr>
          <w:sz w:val="24"/>
          <w:szCs w:val="24"/>
        </w:rPr>
        <w:t>_________________________.</w:t>
      </w:r>
    </w:p>
    <w:p w:rsidR="00DC4D7B" w:rsidRPr="00BD054F" w:rsidRDefault="00DC4D7B" w:rsidP="00DC4D7B">
      <w:pPr>
        <w:ind w:firstLine="567"/>
        <w:jc w:val="both"/>
        <w:rPr>
          <w:sz w:val="24"/>
          <w:szCs w:val="24"/>
        </w:rPr>
      </w:pPr>
      <w:r>
        <w:rPr>
          <w:sz w:val="24"/>
          <w:szCs w:val="24"/>
        </w:rPr>
        <w:t>2.3.  Периодичность поставки товара</w:t>
      </w:r>
      <w:r w:rsidR="00DB204E">
        <w:rPr>
          <w:sz w:val="24"/>
          <w:szCs w:val="24"/>
        </w:rPr>
        <w:t>:</w:t>
      </w:r>
      <w:r>
        <w:rPr>
          <w:sz w:val="24"/>
          <w:szCs w:val="24"/>
        </w:rPr>
        <w:t xml:space="preserve"> ____________________. </w:t>
      </w:r>
    </w:p>
    <w:p w:rsidR="00F726C8" w:rsidRPr="001C4235" w:rsidRDefault="00F726C8" w:rsidP="00DC4D7B">
      <w:pPr>
        <w:autoSpaceDE w:val="0"/>
        <w:autoSpaceDN w:val="0"/>
        <w:adjustRightInd w:val="0"/>
        <w:jc w:val="both"/>
        <w:rPr>
          <w:sz w:val="24"/>
          <w:szCs w:val="24"/>
        </w:rPr>
      </w:pPr>
    </w:p>
    <w:p w:rsidR="00F726C8" w:rsidRPr="001C4235" w:rsidRDefault="00F726C8" w:rsidP="00F726C8">
      <w:pPr>
        <w:pStyle w:val="ConsNormal"/>
        <w:ind w:right="0" w:firstLine="567"/>
        <w:jc w:val="center"/>
        <w:rPr>
          <w:rFonts w:ascii="Times New Roman" w:hAnsi="Times New Roman" w:cs="Times New Roman"/>
          <w:b/>
          <w:bCs/>
          <w:sz w:val="24"/>
          <w:szCs w:val="24"/>
        </w:rPr>
      </w:pPr>
      <w:r w:rsidRPr="001C4235">
        <w:rPr>
          <w:rFonts w:ascii="Times New Roman" w:hAnsi="Times New Roman" w:cs="Times New Roman"/>
          <w:b/>
          <w:bCs/>
          <w:sz w:val="24"/>
          <w:szCs w:val="24"/>
        </w:rPr>
        <w:t>3. Обязанности Сторон</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3.1. Поставщик обязан:</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3.1.1. Поставить Товар, предусмотренный настоящ</w:t>
      </w:r>
      <w:r>
        <w:rPr>
          <w:rFonts w:ascii="Times New Roman" w:hAnsi="Times New Roman" w:cs="Times New Roman"/>
          <w:sz w:val="24"/>
          <w:szCs w:val="24"/>
        </w:rPr>
        <w:t xml:space="preserve">им Контрактом, в соответствии со Спецификацией </w:t>
      </w:r>
      <w:r w:rsidRPr="001C4235">
        <w:rPr>
          <w:rFonts w:ascii="Times New Roman" w:hAnsi="Times New Roman" w:cs="Times New Roman"/>
          <w:sz w:val="24"/>
          <w:szCs w:val="24"/>
        </w:rPr>
        <w:t>(Приложение к Контракту).</w:t>
      </w:r>
    </w:p>
    <w:p w:rsidR="00F726C8" w:rsidRPr="001B4A64" w:rsidRDefault="00F726C8" w:rsidP="00F726C8">
      <w:pPr>
        <w:autoSpaceDE w:val="0"/>
        <w:autoSpaceDN w:val="0"/>
        <w:adjustRightInd w:val="0"/>
        <w:ind w:firstLine="567"/>
        <w:jc w:val="both"/>
        <w:rPr>
          <w:rFonts w:eastAsiaTheme="minorHAnsi"/>
          <w:sz w:val="24"/>
          <w:szCs w:val="24"/>
          <w:lang w:eastAsia="en-US"/>
        </w:rPr>
      </w:pPr>
      <w:r w:rsidRPr="001C4235">
        <w:rPr>
          <w:sz w:val="24"/>
          <w:szCs w:val="24"/>
        </w:rPr>
        <w:t xml:space="preserve">3.1.2. </w:t>
      </w:r>
      <w:proofErr w:type="gramStart"/>
      <w:r>
        <w:rPr>
          <w:rFonts w:eastAsiaTheme="minorHAnsi"/>
          <w:sz w:val="24"/>
          <w:szCs w:val="24"/>
          <w:lang w:eastAsia="en-US"/>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 при этом заказчик обязан обеспечить приемку поставленного товара в соответствии с Федеральным законом</w:t>
      </w:r>
      <w:r w:rsidR="001367CC">
        <w:rPr>
          <w:rFonts w:eastAsiaTheme="minorHAnsi"/>
          <w:sz w:val="24"/>
          <w:szCs w:val="24"/>
          <w:lang w:eastAsia="en-US"/>
        </w:rPr>
        <w:t xml:space="preserve"> </w:t>
      </w:r>
      <w:r w:rsidR="001367CC">
        <w:rPr>
          <w:sz w:val="24"/>
          <w:szCs w:val="24"/>
          <w:lang w:eastAsia="en-US"/>
        </w:rPr>
        <w:t xml:space="preserve">от 5 апреля 2013г. № 44-ФЗ </w:t>
      </w:r>
      <w:r w:rsidR="001367CC" w:rsidRPr="005B3898">
        <w:rPr>
          <w:sz w:val="24"/>
          <w:szCs w:val="24"/>
          <w:lang w:eastAsia="en-US"/>
        </w:rPr>
        <w:t>"О контрактной системе в сфере закупок товаров, работ, услуг для</w:t>
      </w:r>
      <w:proofErr w:type="gramEnd"/>
      <w:r w:rsidR="001367CC" w:rsidRPr="005B3898">
        <w:rPr>
          <w:sz w:val="24"/>
          <w:szCs w:val="24"/>
          <w:lang w:eastAsia="en-US"/>
        </w:rPr>
        <w:t xml:space="preserve"> обеспечения государственных и муниципальных нужд" (далее - Федеральный закон)</w:t>
      </w:r>
      <w:r>
        <w:rPr>
          <w:rFonts w:eastAsiaTheme="minorHAnsi"/>
          <w:sz w:val="24"/>
          <w:szCs w:val="24"/>
          <w:lang w:eastAsia="en-US"/>
        </w:rPr>
        <w:t>.</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3.2. Поставщик не должен:</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3.2.1. Без предварительного письменного согласия Заказчика использовать какую-либо контрактную документацию, кроме как в целях реализации настоящего Контракта.</w:t>
      </w:r>
    </w:p>
    <w:p w:rsidR="00F726C8" w:rsidRPr="00F726C8"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3.2.2. Ни полностью, ни частично передавать свои обязательства по настоящему Контракту </w:t>
      </w:r>
      <w:r w:rsidRPr="00F726C8">
        <w:rPr>
          <w:rFonts w:ascii="Times New Roman" w:hAnsi="Times New Roman" w:cs="Times New Roman"/>
          <w:sz w:val="24"/>
          <w:szCs w:val="24"/>
        </w:rPr>
        <w:t xml:space="preserve">без уведомления Заказчика. </w:t>
      </w:r>
    </w:p>
    <w:p w:rsidR="00F726C8" w:rsidRPr="001C4235" w:rsidRDefault="00F726C8" w:rsidP="00F726C8">
      <w:pPr>
        <w:pStyle w:val="ConsNonformat"/>
        <w:ind w:right="0" w:firstLine="567"/>
        <w:jc w:val="both"/>
        <w:rPr>
          <w:rFonts w:ascii="Times New Roman" w:hAnsi="Times New Roman" w:cs="Times New Roman"/>
          <w:sz w:val="24"/>
          <w:szCs w:val="24"/>
        </w:rPr>
      </w:pPr>
      <w:r w:rsidRPr="00F726C8">
        <w:rPr>
          <w:rFonts w:ascii="Times New Roman" w:hAnsi="Times New Roman" w:cs="Times New Roman"/>
          <w:sz w:val="24"/>
          <w:szCs w:val="24"/>
        </w:rPr>
        <w:t>3.3. Заказчик обязан:</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3.3.1. Своевременно </w:t>
      </w:r>
      <w:r w:rsidR="001367CC">
        <w:rPr>
          <w:rFonts w:ascii="Times New Roman" w:hAnsi="Times New Roman" w:cs="Times New Roman"/>
          <w:sz w:val="24"/>
          <w:szCs w:val="24"/>
        </w:rPr>
        <w:t xml:space="preserve">принять и </w:t>
      </w:r>
      <w:r w:rsidRPr="001C4235">
        <w:rPr>
          <w:rFonts w:ascii="Times New Roman" w:hAnsi="Times New Roman" w:cs="Times New Roman"/>
          <w:sz w:val="24"/>
          <w:szCs w:val="24"/>
        </w:rPr>
        <w:t xml:space="preserve">оплатить надлежащим образом поставленный Товар в размере и сроки, определенные п. 4 «Цена Контракта и порядок оплаты». </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3.3.2. Своевременно сообщать в письменной форме Поставщику о недостатках, обнаруженных в ходе поставки</w:t>
      </w:r>
      <w:r>
        <w:rPr>
          <w:rFonts w:ascii="Times New Roman" w:hAnsi="Times New Roman" w:cs="Times New Roman"/>
          <w:sz w:val="24"/>
          <w:szCs w:val="24"/>
        </w:rPr>
        <w:t xml:space="preserve"> </w:t>
      </w:r>
      <w:r w:rsidRPr="001C4235">
        <w:rPr>
          <w:rFonts w:ascii="Times New Roman" w:hAnsi="Times New Roman" w:cs="Times New Roman"/>
          <w:sz w:val="24"/>
          <w:szCs w:val="24"/>
        </w:rPr>
        <w:t xml:space="preserve">Товара или приемки исполненных обязательств. </w:t>
      </w:r>
    </w:p>
    <w:p w:rsidR="00F726C8" w:rsidRPr="001C4235" w:rsidRDefault="00F726C8" w:rsidP="00F726C8">
      <w:pPr>
        <w:pStyle w:val="ConsNonformat"/>
        <w:ind w:right="0" w:firstLine="567"/>
        <w:jc w:val="both"/>
        <w:rPr>
          <w:rFonts w:ascii="Times New Roman" w:hAnsi="Times New Roman" w:cs="Times New Roman"/>
          <w:sz w:val="24"/>
          <w:szCs w:val="24"/>
        </w:rPr>
      </w:pPr>
      <w:r w:rsidRPr="001C4235">
        <w:rPr>
          <w:rFonts w:ascii="Times New Roman" w:hAnsi="Times New Roman" w:cs="Times New Roman"/>
          <w:sz w:val="24"/>
          <w:szCs w:val="24"/>
        </w:rPr>
        <w:t>3.3.3. Требовать от Поставщика предоставления надлежащим образом оформленн</w:t>
      </w:r>
      <w:r>
        <w:rPr>
          <w:rFonts w:ascii="Times New Roman" w:hAnsi="Times New Roman" w:cs="Times New Roman"/>
          <w:sz w:val="24"/>
          <w:szCs w:val="24"/>
        </w:rPr>
        <w:t>ых до</w:t>
      </w:r>
      <w:r w:rsidRPr="001C4235">
        <w:rPr>
          <w:rFonts w:ascii="Times New Roman" w:hAnsi="Times New Roman" w:cs="Times New Roman"/>
          <w:sz w:val="24"/>
          <w:szCs w:val="24"/>
        </w:rPr>
        <w:t>кумент</w:t>
      </w:r>
      <w:r>
        <w:rPr>
          <w:rFonts w:ascii="Times New Roman" w:hAnsi="Times New Roman" w:cs="Times New Roman"/>
          <w:sz w:val="24"/>
          <w:szCs w:val="24"/>
        </w:rPr>
        <w:t>ов</w:t>
      </w:r>
      <w:r w:rsidRPr="001C4235">
        <w:rPr>
          <w:rFonts w:ascii="Times New Roman" w:hAnsi="Times New Roman" w:cs="Times New Roman"/>
          <w:sz w:val="24"/>
          <w:szCs w:val="24"/>
        </w:rPr>
        <w:t>, подтверждающих исполнение обязательств.</w:t>
      </w:r>
    </w:p>
    <w:p w:rsidR="00F726C8" w:rsidRDefault="00F726C8" w:rsidP="00F726C8">
      <w:pPr>
        <w:autoSpaceDE w:val="0"/>
        <w:autoSpaceDN w:val="0"/>
        <w:adjustRightInd w:val="0"/>
        <w:ind w:firstLine="567"/>
        <w:jc w:val="both"/>
        <w:rPr>
          <w:rFonts w:eastAsiaTheme="minorHAnsi"/>
          <w:sz w:val="24"/>
          <w:szCs w:val="24"/>
          <w:lang w:eastAsia="en-US"/>
        </w:rPr>
      </w:pPr>
      <w:r w:rsidRPr="001C4235">
        <w:rPr>
          <w:sz w:val="24"/>
          <w:szCs w:val="24"/>
        </w:rPr>
        <w:t xml:space="preserve">3.3.4. </w:t>
      </w:r>
      <w:r>
        <w:rPr>
          <w:rFonts w:eastAsiaTheme="minorHAnsi"/>
          <w:sz w:val="24"/>
          <w:szCs w:val="24"/>
          <w:lang w:eastAsia="en-US"/>
        </w:rPr>
        <w:t xml:space="preserve">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31" w:history="1">
        <w:r>
          <w:rPr>
            <w:rFonts w:eastAsiaTheme="minorHAnsi"/>
            <w:color w:val="0000FF"/>
            <w:sz w:val="24"/>
            <w:szCs w:val="24"/>
            <w:lang w:eastAsia="en-US"/>
          </w:rPr>
          <w:t>эксперты</w:t>
        </w:r>
      </w:hyperlink>
      <w:r>
        <w:rPr>
          <w:rFonts w:eastAsiaTheme="minorHAnsi"/>
          <w:sz w:val="24"/>
          <w:szCs w:val="24"/>
          <w:lang w:eastAsia="en-US"/>
        </w:rPr>
        <w:t>, экспертные организации на основании контрактов, заключенных в соответствии с Федеральным законом.</w:t>
      </w:r>
    </w:p>
    <w:p w:rsidR="00F726C8" w:rsidRPr="001C4235" w:rsidRDefault="00F726C8" w:rsidP="00F726C8">
      <w:pPr>
        <w:pStyle w:val="ConsNonformat"/>
        <w:ind w:right="0" w:firstLine="567"/>
        <w:jc w:val="both"/>
        <w:rPr>
          <w:rFonts w:ascii="Times New Roman" w:hAnsi="Times New Roman" w:cs="Times New Roman"/>
          <w:b/>
          <w:sz w:val="24"/>
          <w:szCs w:val="24"/>
        </w:rPr>
      </w:pPr>
    </w:p>
    <w:p w:rsidR="00F726C8" w:rsidRPr="001C4235" w:rsidRDefault="00F726C8" w:rsidP="00F726C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4. Цена Контракта и порядок оплаты</w:t>
      </w:r>
    </w:p>
    <w:p w:rsidR="00F726C8" w:rsidRPr="001C4235" w:rsidRDefault="00F726C8" w:rsidP="00F726C8">
      <w:pPr>
        <w:pStyle w:val="24"/>
        <w:spacing w:after="0" w:line="240" w:lineRule="auto"/>
        <w:ind w:lef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4.1. Цена Контракта является твердой и определяется на весь срок исполнения Контракта, за исключением случаев, предусмотренных настоящим Контрактом. </w:t>
      </w:r>
    </w:p>
    <w:p w:rsidR="00F726C8" w:rsidRPr="001C4235" w:rsidRDefault="00F726C8" w:rsidP="00F726C8">
      <w:pPr>
        <w:ind w:firstLine="567"/>
        <w:jc w:val="both"/>
        <w:rPr>
          <w:sz w:val="24"/>
          <w:szCs w:val="24"/>
        </w:rPr>
      </w:pPr>
      <w:r w:rsidRPr="001C4235">
        <w:rPr>
          <w:sz w:val="24"/>
          <w:szCs w:val="24"/>
        </w:rPr>
        <w:t xml:space="preserve">4.2. Цена Контракта составляет </w:t>
      </w:r>
      <w:r w:rsidRPr="001C4235">
        <w:rPr>
          <w:b/>
          <w:sz w:val="24"/>
          <w:szCs w:val="24"/>
        </w:rPr>
        <w:t xml:space="preserve">____________________ </w:t>
      </w:r>
      <w:r w:rsidRPr="001C4235">
        <w:rPr>
          <w:sz w:val="24"/>
          <w:szCs w:val="24"/>
        </w:rPr>
        <w:t xml:space="preserve">рубл__. </w:t>
      </w:r>
      <w:r w:rsidRPr="00320EF4">
        <w:rPr>
          <w:sz w:val="24"/>
          <w:szCs w:val="24"/>
        </w:rPr>
        <w:t>____ копеек.</w:t>
      </w:r>
    </w:p>
    <w:p w:rsidR="00F726C8" w:rsidRPr="00A93F5E" w:rsidRDefault="00F726C8" w:rsidP="00F726C8">
      <w:pPr>
        <w:tabs>
          <w:tab w:val="num" w:pos="0"/>
          <w:tab w:val="left" w:pos="567"/>
        </w:tabs>
        <w:contextualSpacing/>
        <w:jc w:val="both"/>
        <w:rPr>
          <w:rFonts w:eastAsia="Calibri"/>
          <w:sz w:val="24"/>
          <w:szCs w:val="24"/>
          <w:lang w:eastAsia="en-US"/>
        </w:rPr>
      </w:pPr>
      <w:r>
        <w:rPr>
          <w:bCs/>
          <w:sz w:val="24"/>
          <w:szCs w:val="24"/>
        </w:rPr>
        <w:lastRenderedPageBreak/>
        <w:tab/>
      </w:r>
      <w:r w:rsidRPr="00202534">
        <w:rPr>
          <w:bCs/>
          <w:sz w:val="24"/>
          <w:szCs w:val="24"/>
        </w:rPr>
        <w:t>4.3.</w:t>
      </w:r>
      <w:r>
        <w:rPr>
          <w:kern w:val="1"/>
          <w:sz w:val="24"/>
          <w:szCs w:val="24"/>
        </w:rPr>
        <w:t xml:space="preserve"> </w:t>
      </w:r>
      <w:r w:rsidRPr="00A93F5E">
        <w:rPr>
          <w:sz w:val="24"/>
          <w:szCs w:val="24"/>
        </w:rPr>
        <w:t>Цена включает в себя стоимость товара, все налоги, таможенные пошлины и другие обязательные платежи, выплаченные или подлежащие выплате, оплату транспортных расходов и погрузо-разгрузочных работ, страхования и прочих расходо</w:t>
      </w:r>
      <w:r>
        <w:rPr>
          <w:sz w:val="24"/>
          <w:szCs w:val="24"/>
        </w:rPr>
        <w:t>в, связанных с доставкой товара</w:t>
      </w:r>
      <w:r w:rsidRPr="00A93F5E">
        <w:rPr>
          <w:sz w:val="24"/>
          <w:szCs w:val="24"/>
        </w:rPr>
        <w:t xml:space="preserve"> к месту поставки</w:t>
      </w:r>
      <w:r w:rsidRPr="00A93F5E">
        <w:rPr>
          <w:rFonts w:eastAsia="Calibri"/>
          <w:sz w:val="24"/>
          <w:szCs w:val="24"/>
          <w:lang w:eastAsia="en-US"/>
        </w:rPr>
        <w:t>.</w:t>
      </w:r>
    </w:p>
    <w:p w:rsidR="00F726C8" w:rsidRPr="00C14C72" w:rsidRDefault="00F726C8" w:rsidP="00F726C8">
      <w:pPr>
        <w:tabs>
          <w:tab w:val="num" w:pos="0"/>
        </w:tabs>
        <w:contextualSpacing/>
        <w:jc w:val="both"/>
        <w:rPr>
          <w:sz w:val="24"/>
          <w:szCs w:val="24"/>
        </w:rPr>
      </w:pPr>
      <w:r w:rsidRPr="00C14C72">
        <w:rPr>
          <w:sz w:val="24"/>
          <w:szCs w:val="24"/>
        </w:rPr>
        <w:tab/>
        <w:t xml:space="preserve">4.4. Форма, сроки и порядок оплаты: </w:t>
      </w:r>
      <w:r w:rsidR="00456A79">
        <w:rPr>
          <w:sz w:val="24"/>
          <w:szCs w:val="24"/>
        </w:rPr>
        <w:t>б</w:t>
      </w:r>
      <w:r w:rsidR="00456A79" w:rsidRPr="00456A79">
        <w:rPr>
          <w:sz w:val="24"/>
          <w:szCs w:val="24"/>
        </w:rPr>
        <w:t>езналичный расчет по факту поставки товара в срок не более пятнадцати рабочих дней с даты подписания заказчиком документа о приемке товара</w:t>
      </w:r>
      <w:r w:rsidR="00456A79">
        <w:rPr>
          <w:sz w:val="24"/>
          <w:szCs w:val="24"/>
        </w:rPr>
        <w:t>.</w:t>
      </w:r>
    </w:p>
    <w:p w:rsidR="00F726C8" w:rsidRPr="007E0404" w:rsidRDefault="00F726C8" w:rsidP="00F726C8">
      <w:pPr>
        <w:autoSpaceDE w:val="0"/>
        <w:autoSpaceDN w:val="0"/>
        <w:adjustRightInd w:val="0"/>
        <w:ind w:firstLine="567"/>
        <w:jc w:val="both"/>
        <w:rPr>
          <w:rFonts w:eastAsiaTheme="minorHAnsi"/>
          <w:sz w:val="24"/>
          <w:szCs w:val="24"/>
          <w:lang w:eastAsia="en-US"/>
        </w:rPr>
      </w:pPr>
      <w:r w:rsidRPr="00F726C8">
        <w:rPr>
          <w:sz w:val="24"/>
          <w:szCs w:val="24"/>
        </w:rPr>
        <w:t xml:space="preserve">4.5. </w:t>
      </w:r>
      <w:r w:rsidRPr="00F726C8">
        <w:rPr>
          <w:rFonts w:eastAsiaTheme="minorHAnsi"/>
          <w:sz w:val="24"/>
          <w:szCs w:val="24"/>
          <w:lang w:eastAsia="en-US"/>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F726C8">
        <w:rPr>
          <w:sz w:val="24"/>
          <w:szCs w:val="24"/>
        </w:rPr>
        <w:t>.</w:t>
      </w:r>
    </w:p>
    <w:p w:rsidR="00F726C8" w:rsidRPr="001C4235" w:rsidRDefault="00F726C8" w:rsidP="00F726C8">
      <w:pPr>
        <w:ind w:firstLine="567"/>
        <w:jc w:val="both"/>
        <w:rPr>
          <w:b/>
          <w:sz w:val="24"/>
          <w:szCs w:val="24"/>
        </w:rPr>
      </w:pPr>
    </w:p>
    <w:p w:rsidR="00F726C8" w:rsidRPr="001C4235" w:rsidRDefault="00F726C8" w:rsidP="00F726C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5. Ответственность Сторон</w:t>
      </w:r>
    </w:p>
    <w:p w:rsidR="00F726C8" w:rsidRPr="005B3898" w:rsidRDefault="00F726C8" w:rsidP="00F726C8">
      <w:pPr>
        <w:pStyle w:val="ConsPlusNormal"/>
        <w:ind w:firstLine="567"/>
        <w:jc w:val="both"/>
        <w:rPr>
          <w:rFonts w:ascii="Times New Roman" w:hAnsi="Times New Roman" w:cs="Times New Roman"/>
          <w:sz w:val="24"/>
          <w:szCs w:val="24"/>
        </w:rPr>
      </w:pPr>
      <w:r w:rsidRPr="005B3898">
        <w:rPr>
          <w:rFonts w:ascii="Times New Roman" w:hAnsi="Times New Roman" w:cs="Times New Roman"/>
          <w:sz w:val="24"/>
          <w:szCs w:val="24"/>
        </w:rPr>
        <w:t>5.1. Стороны несут ответственность за неисполнение или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sidRPr="00F726C8">
        <w:rPr>
          <w:sz w:val="24"/>
          <w:szCs w:val="24"/>
          <w:lang w:eastAsia="en-US"/>
        </w:rPr>
        <w:t>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5B3898">
        <w:rPr>
          <w:sz w:val="24"/>
          <w:szCs w:val="24"/>
          <w:lang w:eastAsia="en-US"/>
        </w:rPr>
        <w:t xml:space="preserve"> </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w:t>
      </w:r>
    </w:p>
    <w:p w:rsidR="00F726C8" w:rsidRPr="005B3898" w:rsidRDefault="00F726C8" w:rsidP="00F726C8">
      <w:pPr>
        <w:autoSpaceDE w:val="0"/>
        <w:autoSpaceDN w:val="0"/>
        <w:adjustRightInd w:val="0"/>
        <w:ind w:firstLine="567"/>
        <w:jc w:val="both"/>
        <w:rPr>
          <w:sz w:val="24"/>
          <w:szCs w:val="24"/>
          <w:lang w:eastAsia="en-US"/>
        </w:rPr>
      </w:pPr>
      <w:r w:rsidRPr="005B3898">
        <w:rPr>
          <w:sz w:val="24"/>
          <w:szCs w:val="24"/>
          <w:lang w:eastAsia="en-US"/>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Pr="005B3898">
        <w:rPr>
          <w:b/>
          <w:sz w:val="24"/>
          <w:szCs w:val="24"/>
          <w:lang w:eastAsia="en-US"/>
        </w:rPr>
        <w:t>размер штрафа</w:t>
      </w:r>
      <w:r w:rsidRPr="005B3898">
        <w:rPr>
          <w:sz w:val="24"/>
          <w:szCs w:val="24"/>
          <w:lang w:eastAsia="en-US"/>
        </w:rPr>
        <w:t xml:space="preserve"> устанавливается в виде фиксированной суммы, определяемой в следующем порядке:</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а) 1000 рублей, если цена контракта не превышает 3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б) 5000 рублей, если цена контракта составляет от 3 млн. рублей до 50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в) 10000 рублей, если цена контракта составляет от 50 млн. рублей до 100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г) 100000 рублей, если цена контракта превышает 100 млн. рублей.</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5.4.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w:t>
      </w:r>
      <w:r>
        <w:rPr>
          <w:sz w:val="24"/>
          <w:szCs w:val="24"/>
          <w:lang w:eastAsia="en-US"/>
        </w:rPr>
        <w:t>ет поставщику</w:t>
      </w:r>
      <w:r w:rsidRPr="005B3898">
        <w:rPr>
          <w:sz w:val="24"/>
          <w:szCs w:val="24"/>
          <w:lang w:eastAsia="en-US"/>
        </w:rPr>
        <w:t xml:space="preserve"> требование об уплате неустоек (штрафов, пеней).</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5.5. Пеня начисляется за каждый день просрочки исполнения поставщик</w:t>
      </w:r>
      <w:r>
        <w:rPr>
          <w:sz w:val="24"/>
          <w:szCs w:val="24"/>
          <w:lang w:eastAsia="en-US"/>
        </w:rPr>
        <w:t xml:space="preserve">ом </w:t>
      </w:r>
      <w:r w:rsidRPr="005B3898">
        <w:rPr>
          <w:sz w:val="24"/>
          <w:szCs w:val="24"/>
          <w:lang w:eastAsia="en-US"/>
        </w:rPr>
        <w:t xml:space="preserve">обязательства, </w:t>
      </w:r>
      <w:r w:rsidRPr="00297913">
        <w:rPr>
          <w:sz w:val="24"/>
          <w:szCs w:val="24"/>
          <w:lang w:eastAsia="en-US"/>
        </w:rPr>
        <w:t xml:space="preserve">предусмотренного контрактом, начиная со дня, следующего после дня истечения установленного контрактом срока исполнения указанного обязательства, в размере одной трехсотой действующей на дату </w:t>
      </w:r>
      <w:r w:rsidRPr="00F726C8">
        <w:rPr>
          <w:sz w:val="24"/>
          <w:szCs w:val="24"/>
          <w:lang w:eastAsia="en-US"/>
        </w:rPr>
        <w:t>уплаты пени ключевой ставки Центрального</w:t>
      </w:r>
      <w:r w:rsidRPr="00297913">
        <w:rPr>
          <w:sz w:val="24"/>
          <w:szCs w:val="24"/>
          <w:lang w:eastAsia="en-US"/>
        </w:rPr>
        <w:t xml:space="preserve"> ба</w:t>
      </w:r>
      <w:r w:rsidRPr="005B3898">
        <w:rPr>
          <w:sz w:val="24"/>
          <w:szCs w:val="24"/>
          <w:lang w:eastAsia="en-US"/>
        </w:rPr>
        <w:t>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5.6.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lastRenderedPageBreak/>
        <w:t xml:space="preserve">за каждый факт неисполнения или ненадлежащего исполнения </w:t>
      </w:r>
      <w:r w:rsidRPr="005B3898">
        <w:rPr>
          <w:b/>
          <w:sz w:val="24"/>
          <w:szCs w:val="24"/>
          <w:lang w:eastAsia="en-US"/>
        </w:rPr>
        <w:t>поставщиком</w:t>
      </w:r>
      <w:r w:rsidRPr="005B3898">
        <w:rPr>
          <w:sz w:val="24"/>
          <w:szCs w:val="24"/>
          <w:lang w:eastAsia="en-U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5B3898">
        <w:rPr>
          <w:b/>
          <w:sz w:val="24"/>
          <w:szCs w:val="24"/>
          <w:lang w:eastAsia="en-US"/>
        </w:rPr>
        <w:t>размер штрафа</w:t>
      </w:r>
      <w:r w:rsidRPr="005B3898">
        <w:rPr>
          <w:sz w:val="24"/>
          <w:szCs w:val="24"/>
          <w:lang w:eastAsia="en-US"/>
        </w:rPr>
        <w:t xml:space="preserve"> устанавливается в виде фиксированной суммы, определяемой в следующем порядке (за исключением случаев, предусмотренных </w:t>
      </w:r>
      <w:hyperlink w:anchor="Par11" w:history="1">
        <w:r w:rsidRPr="005B3898">
          <w:rPr>
            <w:sz w:val="24"/>
            <w:szCs w:val="24"/>
            <w:lang w:eastAsia="en-US"/>
          </w:rPr>
          <w:t>пунктами 5.7</w:t>
        </w:r>
      </w:hyperlink>
      <w:r w:rsidRPr="005B3898">
        <w:rPr>
          <w:sz w:val="24"/>
          <w:szCs w:val="24"/>
          <w:lang w:eastAsia="en-US"/>
        </w:rPr>
        <w:t xml:space="preserve"> – </w:t>
      </w:r>
      <w:hyperlink w:anchor="Par25" w:history="1">
        <w:r w:rsidRPr="005B3898">
          <w:rPr>
            <w:sz w:val="24"/>
            <w:szCs w:val="24"/>
            <w:lang w:eastAsia="en-US"/>
          </w:rPr>
          <w:t>5.10</w:t>
        </w:r>
      </w:hyperlink>
      <w:r w:rsidRPr="005B3898">
        <w:rPr>
          <w:sz w:val="24"/>
          <w:szCs w:val="24"/>
          <w:lang w:eastAsia="en-US"/>
        </w:rPr>
        <w:t xml:space="preserve"> настоящего Контракта):</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а) 10 процентов цены контракта (этапа) в случае, если цена контракта (этапа) не превышает 3 млн. рублей;</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г) 0,5 процента цены контракта (этапа) в случае, если цена контракта (этапа) составляет от 100 млн. рублей до 500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д) 0,4 процента цены контракта (этапа) в случае, если цена контракта (этапа) составляет от 500 млн. рублей до 1 млрд.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з) 0,2 процента цены контракта (этапа) в случае, если цена контракта (этапа) составляет от 5 млрд. рублей до 10 млрд.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и) 0,1 процента цены контракта (этапа) в случае, если цена контракта (этапа) превышает 10 млрд. рублей.</w:t>
      </w:r>
      <w:bookmarkStart w:id="12" w:name="Par1"/>
      <w:bookmarkStart w:id="13" w:name="Par11"/>
      <w:bookmarkEnd w:id="12"/>
      <w:bookmarkEnd w:id="13"/>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 xml:space="preserve">5.7. За каждый факт неисполнения или ненадлежащего исполнения </w:t>
      </w:r>
      <w:r w:rsidRPr="005B3898">
        <w:rPr>
          <w:b/>
          <w:sz w:val="24"/>
          <w:szCs w:val="24"/>
          <w:lang w:eastAsia="en-US"/>
        </w:rPr>
        <w:t>поставщиком</w:t>
      </w:r>
      <w:r>
        <w:rPr>
          <w:sz w:val="24"/>
          <w:szCs w:val="24"/>
          <w:lang w:eastAsia="en-US"/>
        </w:rPr>
        <w:t xml:space="preserve"> </w:t>
      </w:r>
      <w:r w:rsidRPr="005B3898">
        <w:rPr>
          <w:sz w:val="24"/>
          <w:szCs w:val="24"/>
          <w:lang w:eastAsia="en-US"/>
        </w:rPr>
        <w:t xml:space="preserve">обязательств, предусмотренных контрактом, заключенным по результатам определения поставщика в соответствии с </w:t>
      </w:r>
      <w:hyperlink r:id="rId32" w:history="1">
        <w:r w:rsidRPr="005B3898">
          <w:rPr>
            <w:color w:val="0000FF"/>
            <w:sz w:val="24"/>
            <w:szCs w:val="24"/>
            <w:lang w:eastAsia="en-US"/>
          </w:rPr>
          <w:t>пунктом 1 части 1 статьи 30</w:t>
        </w:r>
      </w:hyperlink>
      <w:r w:rsidRPr="005B3898">
        <w:rPr>
          <w:sz w:val="24"/>
          <w:szCs w:val="24"/>
          <w:lang w:eastAsia="en-US"/>
        </w:rPr>
        <w:t xml:space="preserve"> Федерального закона </w:t>
      </w:r>
      <w:r>
        <w:rPr>
          <w:sz w:val="24"/>
          <w:szCs w:val="24"/>
          <w:lang w:eastAsia="en-US"/>
        </w:rPr>
        <w:t xml:space="preserve">от 5 апреля 2013г. № 44-ФЗ </w:t>
      </w:r>
      <w:r w:rsidRPr="005B3898">
        <w:rPr>
          <w:sz w:val="24"/>
          <w:szCs w:val="24"/>
          <w:lang w:eastAsia="en-US"/>
        </w:rPr>
        <w:t>"О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а) 3 процента цены контракта (этапа) в случае, если цена контракта (этапа) не превышает 3 млн. рублей;</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б) 2 процента цены контракта (этапа) в случае, если цена контракта (этапа) составляет от 3 млн. рублей до 10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в) 1 процент цены контракта (этапа) в случае, если цена контракта (этапа) составляет от 10 млн. рублей до 20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 xml:space="preserve">5.8. За каждый факт неисполнения или ненадлежащего исполнения </w:t>
      </w:r>
      <w:r w:rsidRPr="005B3898">
        <w:rPr>
          <w:b/>
          <w:sz w:val="24"/>
          <w:szCs w:val="24"/>
          <w:lang w:eastAsia="en-US"/>
        </w:rPr>
        <w:t>поставщиком</w:t>
      </w:r>
      <w:r>
        <w:rPr>
          <w:b/>
          <w:sz w:val="24"/>
          <w:szCs w:val="24"/>
          <w:lang w:eastAsia="en-US"/>
        </w:rPr>
        <w:t xml:space="preserve"> </w:t>
      </w:r>
      <w:r w:rsidRPr="005B3898">
        <w:rPr>
          <w:sz w:val="24"/>
          <w:szCs w:val="24"/>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3" w:history="1">
        <w:r w:rsidRPr="005B3898">
          <w:rPr>
            <w:color w:val="0000FF"/>
            <w:sz w:val="24"/>
            <w:szCs w:val="24"/>
            <w:lang w:eastAsia="en-US"/>
          </w:rPr>
          <w:t>законом</w:t>
        </w:r>
      </w:hyperlink>
      <w:r w:rsidRPr="005B3898">
        <w:rPr>
          <w:sz w:val="24"/>
          <w:szCs w:val="24"/>
          <w:lang w:eastAsia="en-US"/>
        </w:rPr>
        <w:t xml:space="preserve">),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 </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 xml:space="preserve">5.9. За каждый факт неисполнения или ненадлежащего исполнения </w:t>
      </w:r>
      <w:r w:rsidRPr="005B3898">
        <w:rPr>
          <w:b/>
          <w:sz w:val="24"/>
          <w:szCs w:val="24"/>
          <w:lang w:eastAsia="en-US"/>
        </w:rPr>
        <w:t>поставщиком</w:t>
      </w:r>
      <w:r w:rsidRPr="005B3898">
        <w:rPr>
          <w:sz w:val="24"/>
          <w:szCs w:val="24"/>
          <w:lang w:eastAsia="en-US"/>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lastRenderedPageBreak/>
        <w:t>а) 1000 рублей, если цена контракта не превышает 3 млн. рублей;</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б) 5000 рублей, если цена контракта составляет от 3 млн. рублей до 50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в) 10000 рублей, если цена контракта составляет от 50 млн. рублей до 100 млн. рублей (включительно);</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г) 100000 рублей, если цена контракта превышает 100 млн. рублей.</w:t>
      </w:r>
    </w:p>
    <w:p w:rsidR="00F726C8" w:rsidRPr="005B3898" w:rsidRDefault="00F726C8" w:rsidP="00F726C8">
      <w:pPr>
        <w:autoSpaceDE w:val="0"/>
        <w:autoSpaceDN w:val="0"/>
        <w:adjustRightInd w:val="0"/>
        <w:ind w:firstLine="540"/>
        <w:jc w:val="both"/>
        <w:rPr>
          <w:sz w:val="24"/>
          <w:szCs w:val="24"/>
          <w:lang w:eastAsia="en-US"/>
        </w:rPr>
      </w:pPr>
      <w:bookmarkStart w:id="14" w:name="Par25"/>
      <w:bookmarkEnd w:id="14"/>
      <w:r w:rsidRPr="005B3898">
        <w:rPr>
          <w:sz w:val="24"/>
          <w:szCs w:val="24"/>
          <w:lang w:eastAsia="en-US"/>
        </w:rPr>
        <w:t>5.10. В случае</w:t>
      </w:r>
      <w:r>
        <w:rPr>
          <w:sz w:val="24"/>
          <w:szCs w:val="24"/>
          <w:lang w:eastAsia="en-US"/>
        </w:rPr>
        <w:t>,</w:t>
      </w:r>
      <w:r w:rsidRPr="005B3898">
        <w:rPr>
          <w:sz w:val="24"/>
          <w:szCs w:val="24"/>
          <w:lang w:eastAsia="en-US"/>
        </w:rPr>
        <w:t xml:space="preserve"> если в соответствии с </w:t>
      </w:r>
      <w:hyperlink r:id="rId34" w:history="1">
        <w:r w:rsidRPr="005B3898">
          <w:rPr>
            <w:color w:val="0000FF"/>
            <w:sz w:val="24"/>
            <w:szCs w:val="24"/>
            <w:lang w:eastAsia="en-US"/>
          </w:rPr>
          <w:t>частью 6 статьи 30</w:t>
        </w:r>
      </w:hyperlink>
      <w:r w:rsidRPr="005B3898">
        <w:rPr>
          <w:sz w:val="24"/>
          <w:szCs w:val="24"/>
          <w:lang w:eastAsia="en-US"/>
        </w:rPr>
        <w:t xml:space="preserve"> Федерального закона контрактом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726C8" w:rsidRPr="005B3898" w:rsidRDefault="00F726C8" w:rsidP="00F726C8">
      <w:pPr>
        <w:autoSpaceDE w:val="0"/>
        <w:autoSpaceDN w:val="0"/>
        <w:adjustRightInd w:val="0"/>
        <w:ind w:firstLine="540"/>
        <w:jc w:val="both"/>
        <w:rPr>
          <w:sz w:val="24"/>
          <w:szCs w:val="24"/>
          <w:lang w:eastAsia="en-US"/>
        </w:rPr>
      </w:pPr>
      <w:bookmarkStart w:id="15" w:name="Par26"/>
      <w:bookmarkEnd w:id="15"/>
      <w:r w:rsidRPr="005B3898">
        <w:rPr>
          <w:sz w:val="24"/>
          <w:szCs w:val="24"/>
          <w:lang w:eastAsia="en-US"/>
        </w:rPr>
        <w:t>5.11.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5.12.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726C8" w:rsidRPr="005B3898" w:rsidRDefault="00F726C8" w:rsidP="00F726C8">
      <w:pPr>
        <w:autoSpaceDE w:val="0"/>
        <w:autoSpaceDN w:val="0"/>
        <w:adjustRightInd w:val="0"/>
        <w:ind w:firstLine="540"/>
        <w:jc w:val="both"/>
        <w:rPr>
          <w:sz w:val="24"/>
          <w:szCs w:val="24"/>
          <w:lang w:eastAsia="en-US"/>
        </w:rPr>
      </w:pPr>
      <w:r w:rsidRPr="005B3898">
        <w:rPr>
          <w:sz w:val="24"/>
          <w:szCs w:val="24"/>
          <w:lang w:eastAsia="en-US"/>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26C8" w:rsidRPr="001C4235" w:rsidRDefault="00F726C8" w:rsidP="00F726C8">
      <w:pPr>
        <w:autoSpaceDE w:val="0"/>
        <w:autoSpaceDN w:val="0"/>
        <w:adjustRightInd w:val="0"/>
        <w:ind w:firstLine="567"/>
        <w:jc w:val="both"/>
        <w:rPr>
          <w:sz w:val="24"/>
          <w:szCs w:val="24"/>
        </w:rPr>
      </w:pPr>
    </w:p>
    <w:p w:rsidR="00F726C8" w:rsidRPr="001C4235" w:rsidRDefault="00F726C8" w:rsidP="00F726C8">
      <w:pPr>
        <w:autoSpaceDE w:val="0"/>
        <w:autoSpaceDN w:val="0"/>
        <w:adjustRightInd w:val="0"/>
        <w:ind w:firstLine="567"/>
        <w:jc w:val="center"/>
        <w:rPr>
          <w:b/>
          <w:sz w:val="24"/>
          <w:szCs w:val="24"/>
        </w:rPr>
      </w:pPr>
      <w:r w:rsidRPr="001C4235">
        <w:rPr>
          <w:b/>
          <w:sz w:val="24"/>
          <w:szCs w:val="24"/>
        </w:rPr>
        <w:t>6. Обеспечение исполнения Контракта</w:t>
      </w:r>
    </w:p>
    <w:p w:rsidR="00F726C8" w:rsidRPr="00F64ED7" w:rsidRDefault="00F726C8" w:rsidP="00F726C8">
      <w:pPr>
        <w:autoSpaceDE w:val="0"/>
        <w:autoSpaceDN w:val="0"/>
        <w:adjustRightInd w:val="0"/>
        <w:ind w:firstLine="567"/>
        <w:jc w:val="both"/>
        <w:rPr>
          <w:sz w:val="24"/>
          <w:szCs w:val="24"/>
        </w:rPr>
      </w:pPr>
      <w:r w:rsidRPr="00F64ED7">
        <w:rPr>
          <w:sz w:val="24"/>
          <w:szCs w:val="24"/>
        </w:rPr>
        <w:t xml:space="preserve">6.1. Обеспечение исполнения настоящего Контракта предоставляется </w:t>
      </w:r>
      <w:r>
        <w:rPr>
          <w:sz w:val="24"/>
          <w:szCs w:val="24"/>
        </w:rPr>
        <w:t xml:space="preserve">Поставщиком </w:t>
      </w:r>
      <w:r w:rsidRPr="00F64ED7">
        <w:rPr>
          <w:sz w:val="24"/>
          <w:szCs w:val="24"/>
        </w:rPr>
        <w:t xml:space="preserve">на сумму __________ (___________) руб. __ коп. </w:t>
      </w:r>
      <w:r>
        <w:rPr>
          <w:sz w:val="24"/>
          <w:szCs w:val="24"/>
        </w:rPr>
        <w:t xml:space="preserve">Способ обеспечения исполнения Контракта определяется Поставщиком самостоятельно. </w:t>
      </w:r>
    </w:p>
    <w:p w:rsidR="00F726C8" w:rsidRPr="00F64ED7" w:rsidRDefault="00F726C8" w:rsidP="00F726C8">
      <w:pPr>
        <w:autoSpaceDE w:val="0"/>
        <w:autoSpaceDN w:val="0"/>
        <w:adjustRightInd w:val="0"/>
        <w:ind w:firstLine="567"/>
        <w:jc w:val="both"/>
        <w:rPr>
          <w:sz w:val="24"/>
          <w:szCs w:val="24"/>
        </w:rPr>
      </w:pPr>
      <w:r w:rsidRPr="00F64ED7">
        <w:rPr>
          <w:sz w:val="24"/>
          <w:szCs w:val="24"/>
        </w:rPr>
        <w:t>6.</w:t>
      </w:r>
      <w:r>
        <w:rPr>
          <w:sz w:val="24"/>
          <w:szCs w:val="24"/>
        </w:rPr>
        <w:t>2</w:t>
      </w:r>
      <w:r w:rsidRPr="00F64ED7">
        <w:rPr>
          <w:sz w:val="24"/>
          <w:szCs w:val="24"/>
        </w:rPr>
        <w:t xml:space="preserve">. В ходе исполнения Контракта </w:t>
      </w:r>
      <w:r>
        <w:rPr>
          <w:sz w:val="24"/>
          <w:szCs w:val="24"/>
        </w:rPr>
        <w:t>Поставщик вправе предоставить З</w:t>
      </w:r>
      <w:r w:rsidRPr="00F64ED7">
        <w:rPr>
          <w:sz w:val="24"/>
          <w:szCs w:val="24"/>
        </w:rPr>
        <w:t xml:space="preserve">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F726C8" w:rsidRDefault="00F726C8" w:rsidP="00F726C8">
      <w:pPr>
        <w:ind w:firstLine="567"/>
        <w:jc w:val="both"/>
        <w:rPr>
          <w:color w:val="000000"/>
          <w:sz w:val="24"/>
          <w:szCs w:val="24"/>
        </w:rPr>
      </w:pPr>
      <w:r w:rsidRPr="00F64ED7">
        <w:rPr>
          <w:sz w:val="24"/>
          <w:szCs w:val="24"/>
        </w:rPr>
        <w:t>6.</w:t>
      </w:r>
      <w:r>
        <w:rPr>
          <w:sz w:val="24"/>
          <w:szCs w:val="24"/>
        </w:rPr>
        <w:t>3</w:t>
      </w:r>
      <w:r w:rsidRPr="00F64ED7">
        <w:rPr>
          <w:sz w:val="24"/>
          <w:szCs w:val="24"/>
        </w:rPr>
        <w:t xml:space="preserve">. </w:t>
      </w:r>
      <w:r w:rsidRPr="006F280E">
        <w:rPr>
          <w:color w:val="000000"/>
          <w:sz w:val="24"/>
          <w:szCs w:val="24"/>
        </w:rPr>
        <w:t>Возврат денежных средств внесенных в качестве обеспечения исполнения Контракта (если такая форма обеспечения исполнения Контракта применена Постав</w:t>
      </w:r>
      <w:r>
        <w:rPr>
          <w:color w:val="000000"/>
          <w:sz w:val="24"/>
          <w:szCs w:val="24"/>
        </w:rPr>
        <w:t>щиком)</w:t>
      </w:r>
      <w:r w:rsidR="00D4077C">
        <w:rPr>
          <w:color w:val="000000"/>
          <w:sz w:val="24"/>
          <w:szCs w:val="24"/>
        </w:rPr>
        <w:t xml:space="preserve">, </w:t>
      </w:r>
      <w:r>
        <w:rPr>
          <w:color w:val="000000"/>
          <w:sz w:val="24"/>
          <w:szCs w:val="24"/>
        </w:rPr>
        <w:t xml:space="preserve"> производится в течение 30 </w:t>
      </w:r>
      <w:r w:rsidRPr="006F280E">
        <w:rPr>
          <w:color w:val="000000"/>
          <w:sz w:val="24"/>
          <w:szCs w:val="24"/>
        </w:rPr>
        <w:t>дней со дня полного надлежащего исполнения Поставщиком обязательств по Контракту, при услов</w:t>
      </w:r>
      <w:r w:rsidR="00D4077C">
        <w:rPr>
          <w:color w:val="000000"/>
          <w:sz w:val="24"/>
          <w:szCs w:val="24"/>
        </w:rPr>
        <w:t>ии соблюдения условий Контракта.</w:t>
      </w:r>
    </w:p>
    <w:p w:rsidR="00F726C8" w:rsidRPr="001C4235" w:rsidRDefault="00F726C8" w:rsidP="00F726C8">
      <w:pPr>
        <w:ind w:firstLine="567"/>
        <w:jc w:val="both"/>
        <w:rPr>
          <w:b/>
          <w:sz w:val="24"/>
          <w:szCs w:val="24"/>
        </w:rPr>
      </w:pPr>
    </w:p>
    <w:p w:rsidR="00F726C8" w:rsidRDefault="00F726C8" w:rsidP="00F726C8">
      <w:pPr>
        <w:ind w:firstLine="567"/>
        <w:jc w:val="center"/>
        <w:rPr>
          <w:b/>
          <w:sz w:val="24"/>
          <w:szCs w:val="24"/>
        </w:rPr>
      </w:pPr>
      <w:r w:rsidRPr="001C4235">
        <w:rPr>
          <w:b/>
          <w:sz w:val="24"/>
          <w:szCs w:val="24"/>
        </w:rPr>
        <w:t>7. Порядок приемки Товара</w:t>
      </w:r>
      <w:r>
        <w:rPr>
          <w:b/>
          <w:sz w:val="24"/>
          <w:szCs w:val="24"/>
        </w:rPr>
        <w:t xml:space="preserve"> </w:t>
      </w:r>
    </w:p>
    <w:p w:rsidR="00456A79" w:rsidRPr="008D75B6" w:rsidRDefault="00456A79" w:rsidP="00456A79">
      <w:pPr>
        <w:tabs>
          <w:tab w:val="left" w:pos="480"/>
        </w:tabs>
        <w:ind w:firstLine="567"/>
        <w:jc w:val="both"/>
        <w:rPr>
          <w:sz w:val="24"/>
          <w:szCs w:val="24"/>
        </w:rPr>
      </w:pPr>
      <w:r>
        <w:rPr>
          <w:sz w:val="24"/>
          <w:szCs w:val="24"/>
        </w:rPr>
        <w:t>7.1</w:t>
      </w:r>
      <w:r w:rsidRPr="008D75B6">
        <w:rPr>
          <w:sz w:val="24"/>
          <w:szCs w:val="24"/>
        </w:rPr>
        <w:t xml:space="preserve">. Поставка Товара осуществляется по заявкам Заказчика. Поставщик представляет Заказчику вместе с товаром документ(ы) о приемке товара, счет и/или счет-фактуру. </w:t>
      </w:r>
    </w:p>
    <w:p w:rsidR="00456A79" w:rsidRPr="008D75B6" w:rsidRDefault="00456A79" w:rsidP="00456A79">
      <w:pPr>
        <w:tabs>
          <w:tab w:val="num" w:pos="3930"/>
        </w:tabs>
        <w:ind w:firstLine="567"/>
        <w:jc w:val="both"/>
        <w:rPr>
          <w:sz w:val="24"/>
          <w:szCs w:val="24"/>
        </w:rPr>
      </w:pPr>
      <w:r>
        <w:rPr>
          <w:sz w:val="24"/>
          <w:szCs w:val="24"/>
        </w:rPr>
        <w:t>7</w:t>
      </w:r>
      <w:r w:rsidRPr="008D75B6">
        <w:rPr>
          <w:sz w:val="24"/>
          <w:szCs w:val="24"/>
        </w:rPr>
        <w:t>.</w:t>
      </w:r>
      <w:r>
        <w:rPr>
          <w:sz w:val="24"/>
          <w:szCs w:val="24"/>
        </w:rPr>
        <w:t>2</w:t>
      </w:r>
      <w:r w:rsidRPr="008D75B6">
        <w:rPr>
          <w:sz w:val="24"/>
          <w:szCs w:val="24"/>
        </w:rPr>
        <w:t>.  Поставщик обязан обеспечить разгрузку Товара и погрузку возвратной тары, а Заказчик осуществить проверку при приемке</w:t>
      </w:r>
      <w:r w:rsidR="00D4077C">
        <w:rPr>
          <w:sz w:val="24"/>
          <w:szCs w:val="24"/>
        </w:rPr>
        <w:t xml:space="preserve"> Товара по количеству, качеству на соответствие требованиям, установленным в Спецификаци</w:t>
      </w:r>
      <w:r w:rsidR="00E61EB6">
        <w:rPr>
          <w:sz w:val="24"/>
          <w:szCs w:val="24"/>
        </w:rPr>
        <w:t>и (Приложение к настоящему контракту).</w:t>
      </w:r>
    </w:p>
    <w:p w:rsidR="00456A79" w:rsidRDefault="00456A79" w:rsidP="00456A79">
      <w:pPr>
        <w:tabs>
          <w:tab w:val="num" w:pos="3930"/>
        </w:tabs>
        <w:ind w:firstLine="567"/>
        <w:jc w:val="both"/>
        <w:rPr>
          <w:sz w:val="24"/>
          <w:szCs w:val="24"/>
        </w:rPr>
      </w:pPr>
      <w:r>
        <w:rPr>
          <w:sz w:val="24"/>
          <w:szCs w:val="24"/>
        </w:rPr>
        <w:t xml:space="preserve">Приемка Товара по количеству и качеству осуществляется надлежаще уполномоченными на то представителями Заказчика  на основании документа(ов) о приемке товара, в соответствии с п.п. 7.3.-7.5 настоящего Контракта. </w:t>
      </w:r>
    </w:p>
    <w:p w:rsidR="00456A79" w:rsidRDefault="00456A79" w:rsidP="00456A79">
      <w:pPr>
        <w:autoSpaceDE w:val="0"/>
        <w:autoSpaceDN w:val="0"/>
        <w:adjustRightInd w:val="0"/>
        <w:ind w:firstLine="567"/>
        <w:jc w:val="both"/>
        <w:rPr>
          <w:sz w:val="24"/>
          <w:szCs w:val="24"/>
        </w:rPr>
      </w:pPr>
      <w:r>
        <w:rPr>
          <w:sz w:val="24"/>
          <w:szCs w:val="24"/>
        </w:rPr>
        <w:t>7.3. Товар принимается Заказчиком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 № П-6 (с изм. и доп.)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 № П-7 (с изм. и доп.) в части, не противоречащей условиям настоящего Контракта.</w:t>
      </w:r>
    </w:p>
    <w:p w:rsidR="00456A79" w:rsidRDefault="00456A79" w:rsidP="00456A79">
      <w:pPr>
        <w:autoSpaceDE w:val="0"/>
        <w:autoSpaceDN w:val="0"/>
        <w:adjustRightInd w:val="0"/>
        <w:ind w:firstLine="567"/>
        <w:jc w:val="both"/>
        <w:rPr>
          <w:sz w:val="24"/>
          <w:szCs w:val="24"/>
        </w:rPr>
      </w:pPr>
      <w:r>
        <w:rPr>
          <w:sz w:val="24"/>
          <w:szCs w:val="24"/>
        </w:rPr>
        <w:t>7.4. Приемка товара осуществляется в течение 3 рабочих дней с момента его поставки и в тот же срок подписываются документы о приемке.</w:t>
      </w:r>
      <w:r w:rsidRPr="00456A79">
        <w:rPr>
          <w:sz w:val="24"/>
          <w:szCs w:val="24"/>
        </w:rPr>
        <w:t xml:space="preserve"> </w:t>
      </w:r>
    </w:p>
    <w:p w:rsidR="00456A79" w:rsidRDefault="00456A79" w:rsidP="00456A79">
      <w:pPr>
        <w:autoSpaceDE w:val="0"/>
        <w:autoSpaceDN w:val="0"/>
        <w:adjustRightInd w:val="0"/>
        <w:ind w:firstLine="567"/>
        <w:jc w:val="both"/>
        <w:rPr>
          <w:sz w:val="24"/>
          <w:szCs w:val="24"/>
        </w:rPr>
      </w:pPr>
      <w:r>
        <w:rPr>
          <w:sz w:val="24"/>
          <w:szCs w:val="24"/>
        </w:rPr>
        <w:t>7.5. Заказчик не принимает Товар в случае, если он не соответствует требованиям Спецификации (Приложение к настоящему контракту) и иным условиям Контракта.</w:t>
      </w:r>
    </w:p>
    <w:p w:rsidR="00456A79" w:rsidRDefault="00456A79" w:rsidP="00456A79">
      <w:pPr>
        <w:tabs>
          <w:tab w:val="left" w:pos="480"/>
        </w:tabs>
        <w:ind w:firstLine="567"/>
        <w:jc w:val="both"/>
        <w:rPr>
          <w:sz w:val="24"/>
          <w:szCs w:val="24"/>
        </w:rPr>
      </w:pPr>
      <w:r>
        <w:rPr>
          <w:sz w:val="24"/>
          <w:szCs w:val="24"/>
        </w:rPr>
        <w:lastRenderedPageBreak/>
        <w:t xml:space="preserve">7.6. Право собственности и риски случайной гибели и повреждения Товара переходят к Заказчику в момент передачи Товара Заказчику, согласно документа(ов) о приемке товара. </w:t>
      </w:r>
    </w:p>
    <w:p w:rsidR="00456A79" w:rsidRDefault="00456A79" w:rsidP="00456A79">
      <w:pPr>
        <w:tabs>
          <w:tab w:val="left" w:pos="0"/>
        </w:tabs>
        <w:ind w:firstLine="567"/>
        <w:jc w:val="both"/>
        <w:rPr>
          <w:sz w:val="24"/>
          <w:szCs w:val="24"/>
        </w:rPr>
      </w:pPr>
      <w:r>
        <w:rPr>
          <w:sz w:val="24"/>
          <w:szCs w:val="24"/>
        </w:rPr>
        <w:t xml:space="preserve">7.7. Для проверки соответствия качества поставляемого Товара, установленного Контрактом, Заказчик проводит экспертизу. </w:t>
      </w:r>
    </w:p>
    <w:p w:rsidR="00456A79" w:rsidRDefault="00456A79" w:rsidP="00456A79">
      <w:pPr>
        <w:tabs>
          <w:tab w:val="left" w:pos="0"/>
        </w:tabs>
        <w:ind w:firstLine="567"/>
        <w:jc w:val="both"/>
        <w:rPr>
          <w:sz w:val="24"/>
          <w:szCs w:val="24"/>
        </w:rPr>
      </w:pPr>
      <w:r>
        <w:rPr>
          <w:sz w:val="24"/>
          <w:szCs w:val="24"/>
        </w:rPr>
        <w:t>Экспертиза Товара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w:t>
      </w:r>
    </w:p>
    <w:p w:rsidR="00456A79" w:rsidRDefault="00456A79" w:rsidP="00456A79">
      <w:pPr>
        <w:shd w:val="clear" w:color="auto" w:fill="FFFFFF"/>
        <w:ind w:firstLine="567"/>
        <w:jc w:val="both"/>
        <w:rPr>
          <w:sz w:val="24"/>
          <w:szCs w:val="24"/>
        </w:rPr>
      </w:pPr>
      <w:r>
        <w:rPr>
          <w:sz w:val="24"/>
          <w:szCs w:val="24"/>
        </w:rPr>
        <w:t xml:space="preserve">7.8. </w:t>
      </w:r>
      <w:r>
        <w:rPr>
          <w:spacing w:val="-6"/>
          <w:w w:val="102"/>
          <w:sz w:val="24"/>
          <w:szCs w:val="24"/>
        </w:rPr>
        <w:t xml:space="preserve">В случае поставки Товара в нарушенной упаковке Поставщик, по требованию Заказчика, обязан незамедлительно заменить тарное место с нарушенной упаковкой на стандартное. </w:t>
      </w:r>
    </w:p>
    <w:p w:rsidR="00456A79" w:rsidRDefault="00456A79" w:rsidP="00456A79">
      <w:pPr>
        <w:shd w:val="clear" w:color="auto" w:fill="FFFFFF"/>
        <w:ind w:firstLine="567"/>
        <w:jc w:val="both"/>
        <w:rPr>
          <w:sz w:val="24"/>
          <w:szCs w:val="24"/>
        </w:rPr>
      </w:pPr>
      <w:r>
        <w:rPr>
          <w:w w:val="102"/>
          <w:sz w:val="24"/>
          <w:szCs w:val="24"/>
        </w:rPr>
        <w:t xml:space="preserve">7.9. В случае обнаружения скрытых дефектов Товара Заказчик вправе предъявить Поставщику письменную претензию о выявленных скрытых дефектах, несоответствии качества поставленного Товара. Если в течение этого срока Заказчик не предъявил </w:t>
      </w:r>
      <w:r>
        <w:rPr>
          <w:spacing w:val="-6"/>
          <w:w w:val="102"/>
          <w:sz w:val="24"/>
          <w:szCs w:val="24"/>
        </w:rPr>
        <w:t>письменных претензий, то Товар считается окончательно принятым Заказчиком по количеству и качеству.</w:t>
      </w:r>
    </w:p>
    <w:p w:rsidR="00456A79" w:rsidRDefault="00456A79" w:rsidP="00456A79">
      <w:pPr>
        <w:shd w:val="clear" w:color="auto" w:fill="FFFFFF"/>
        <w:ind w:firstLine="567"/>
        <w:jc w:val="both"/>
        <w:rPr>
          <w:sz w:val="24"/>
          <w:szCs w:val="24"/>
        </w:rPr>
      </w:pPr>
      <w:r>
        <w:rPr>
          <w:spacing w:val="-6"/>
          <w:w w:val="102"/>
          <w:sz w:val="24"/>
          <w:szCs w:val="24"/>
        </w:rPr>
        <w:t xml:space="preserve">7.10. </w:t>
      </w:r>
      <w:r>
        <w:rPr>
          <w:sz w:val="24"/>
          <w:szCs w:val="24"/>
        </w:rPr>
        <w:t>Поставщик осуществляет за свой счет, своими силами и своим транспортом замену некачественного товара в течение 4 часов с момента получения уведомления Заказчика о поставке ему некачественного Товара</w:t>
      </w:r>
      <w:r>
        <w:rPr>
          <w:spacing w:val="-6"/>
          <w:w w:val="102"/>
          <w:sz w:val="24"/>
          <w:szCs w:val="24"/>
        </w:rPr>
        <w:t>.</w:t>
      </w:r>
    </w:p>
    <w:p w:rsidR="00456A79" w:rsidRDefault="00456A79" w:rsidP="00456A79">
      <w:pPr>
        <w:shd w:val="clear" w:color="auto" w:fill="FFFFFF"/>
        <w:ind w:firstLine="567"/>
        <w:jc w:val="both"/>
        <w:rPr>
          <w:sz w:val="24"/>
          <w:szCs w:val="24"/>
        </w:rPr>
      </w:pPr>
      <w:r>
        <w:rPr>
          <w:spacing w:val="-3"/>
          <w:w w:val="102"/>
          <w:sz w:val="24"/>
          <w:szCs w:val="24"/>
        </w:rPr>
        <w:t xml:space="preserve">7.11. В случае, если в указанный срок представитель Поставщика не прибудет, то Заказчик вправе составить акт окончательной приемки по количеству и качеству самостоятельно. Такой акт будет считаться надлежащим и не может быть оспорен </w:t>
      </w:r>
      <w:r>
        <w:rPr>
          <w:spacing w:val="-8"/>
          <w:w w:val="102"/>
          <w:sz w:val="24"/>
          <w:szCs w:val="24"/>
        </w:rPr>
        <w:t>Поставщиком.</w:t>
      </w:r>
    </w:p>
    <w:p w:rsidR="00456A79" w:rsidRDefault="00456A79" w:rsidP="00456A79">
      <w:pPr>
        <w:shd w:val="clear" w:color="auto" w:fill="FFFFFF"/>
        <w:ind w:firstLine="567"/>
        <w:jc w:val="both"/>
        <w:rPr>
          <w:sz w:val="24"/>
          <w:szCs w:val="24"/>
        </w:rPr>
      </w:pPr>
      <w:r>
        <w:rPr>
          <w:spacing w:val="-6"/>
          <w:w w:val="102"/>
          <w:sz w:val="24"/>
          <w:szCs w:val="24"/>
        </w:rPr>
        <w:t xml:space="preserve">7.12. В случае прибытия представителя Поставщика, он совместно с Заказчиком </w:t>
      </w:r>
      <w:r>
        <w:rPr>
          <w:w w:val="102"/>
          <w:sz w:val="24"/>
          <w:szCs w:val="24"/>
        </w:rPr>
        <w:t xml:space="preserve">составляет акт проверки качества. В случае подтверждения представителем Поставщика несоответствия качества Товара, такого акта будет достаточно для замены некачественного </w:t>
      </w:r>
      <w:r>
        <w:rPr>
          <w:spacing w:val="-2"/>
          <w:w w:val="102"/>
          <w:sz w:val="24"/>
          <w:szCs w:val="24"/>
        </w:rPr>
        <w:t xml:space="preserve">Товара или наступления других обязательств Поставщика в соответствии с условиями </w:t>
      </w:r>
      <w:r>
        <w:rPr>
          <w:spacing w:val="-7"/>
          <w:w w:val="102"/>
          <w:sz w:val="24"/>
          <w:szCs w:val="24"/>
        </w:rPr>
        <w:t>настоящего Контракта.</w:t>
      </w:r>
    </w:p>
    <w:p w:rsidR="00F726C8" w:rsidRPr="009F22EE" w:rsidRDefault="00F726C8" w:rsidP="00F726C8">
      <w:pPr>
        <w:ind w:firstLine="567"/>
        <w:jc w:val="both"/>
        <w:rPr>
          <w:sz w:val="24"/>
          <w:szCs w:val="24"/>
        </w:rPr>
      </w:pPr>
    </w:p>
    <w:p w:rsidR="00F726C8" w:rsidRPr="001C4235" w:rsidRDefault="00F726C8" w:rsidP="00F726C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8. Основания и порядок изменения и расторжения Контракта</w:t>
      </w:r>
    </w:p>
    <w:p w:rsidR="00F726C8" w:rsidRPr="00052CF9" w:rsidRDefault="00F726C8" w:rsidP="00F726C8">
      <w:pPr>
        <w:suppressAutoHyphens/>
        <w:autoSpaceDE w:val="0"/>
        <w:autoSpaceDN w:val="0"/>
        <w:adjustRightInd w:val="0"/>
        <w:ind w:firstLine="540"/>
        <w:jc w:val="both"/>
        <w:rPr>
          <w:sz w:val="24"/>
          <w:szCs w:val="24"/>
        </w:rPr>
      </w:pPr>
      <w:r w:rsidRPr="00052CF9">
        <w:rPr>
          <w:sz w:val="24"/>
          <w:szCs w:val="24"/>
        </w:rPr>
        <w:t xml:space="preserve">8.1. Контракт может быть изменен по соглашению Сторон при снижении цены контракта без изменения предусмотренного контрактом количества товара, качества товара и иных условий контракта. </w:t>
      </w:r>
    </w:p>
    <w:p w:rsidR="00F726C8" w:rsidRPr="00052CF9" w:rsidRDefault="00F726C8" w:rsidP="00F726C8">
      <w:pPr>
        <w:suppressAutoHyphens/>
        <w:autoSpaceDE w:val="0"/>
        <w:autoSpaceDN w:val="0"/>
        <w:adjustRightInd w:val="0"/>
        <w:ind w:firstLine="540"/>
        <w:jc w:val="both"/>
        <w:rPr>
          <w:sz w:val="24"/>
          <w:szCs w:val="24"/>
        </w:rPr>
      </w:pPr>
      <w:r w:rsidRPr="00052CF9">
        <w:rPr>
          <w:sz w:val="24"/>
          <w:szCs w:val="24"/>
        </w:rPr>
        <w:t xml:space="preserve">8.2. Заказчик по согласованию с Поставщиком вправе увеличить или уменьшить предусмотренное контрактом количество товара не более чем на десять процентов. </w:t>
      </w:r>
      <w:r w:rsidRPr="00052CF9">
        <w:rPr>
          <w:rFonts w:eastAsia="Calibri"/>
          <w:sz w:val="24"/>
          <w:szCs w:val="24"/>
          <w:lang w:eastAsia="en-US"/>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052CF9">
        <w:rPr>
          <w:sz w:val="24"/>
          <w:szCs w:val="24"/>
        </w:rPr>
        <w:t>.</w:t>
      </w:r>
    </w:p>
    <w:p w:rsidR="00F726C8" w:rsidRPr="00052CF9" w:rsidRDefault="00F726C8" w:rsidP="00F726C8">
      <w:pPr>
        <w:pStyle w:val="ConsNormal"/>
        <w:suppressAutoHyphens/>
        <w:ind w:right="0" w:firstLine="567"/>
        <w:jc w:val="both"/>
        <w:rPr>
          <w:rFonts w:ascii="Times New Roman" w:hAnsi="Times New Roman" w:cs="Times New Roman"/>
          <w:sz w:val="24"/>
          <w:szCs w:val="24"/>
        </w:rPr>
      </w:pPr>
      <w:r w:rsidRPr="00052CF9">
        <w:rPr>
          <w:rFonts w:ascii="Times New Roman" w:hAnsi="Times New Roman" w:cs="Times New Roman"/>
          <w:sz w:val="24"/>
          <w:szCs w:val="24"/>
        </w:rPr>
        <w:t>8.3.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РФ.</w:t>
      </w:r>
    </w:p>
    <w:p w:rsidR="00F726C8" w:rsidRPr="00052CF9" w:rsidRDefault="00F726C8" w:rsidP="00F726C8">
      <w:pPr>
        <w:pStyle w:val="aa"/>
        <w:tabs>
          <w:tab w:val="left" w:pos="1980"/>
        </w:tabs>
        <w:suppressAutoHyphens/>
        <w:ind w:firstLine="567"/>
        <w:rPr>
          <w:sz w:val="24"/>
          <w:szCs w:val="24"/>
        </w:rPr>
      </w:pPr>
      <w:r w:rsidRPr="00052CF9">
        <w:rPr>
          <w:sz w:val="24"/>
          <w:szCs w:val="24"/>
        </w:rPr>
        <w:t>8.4. Контракт прекращает свое действие с момента, когда Стороны достигли соглашения о расторжении заключенного между ними контракта.</w:t>
      </w:r>
    </w:p>
    <w:p w:rsidR="00F726C8" w:rsidRPr="00052CF9" w:rsidRDefault="00F726C8" w:rsidP="00F726C8">
      <w:pPr>
        <w:pStyle w:val="ConsNonformat"/>
        <w:suppressAutoHyphens/>
        <w:ind w:right="0" w:firstLine="567"/>
        <w:jc w:val="both"/>
        <w:rPr>
          <w:rFonts w:ascii="Times New Roman" w:hAnsi="Times New Roman"/>
          <w:sz w:val="24"/>
          <w:szCs w:val="24"/>
        </w:rPr>
      </w:pPr>
      <w:r w:rsidRPr="00052CF9">
        <w:rPr>
          <w:rFonts w:ascii="Times New Roman" w:hAnsi="Times New Roman"/>
          <w:sz w:val="24"/>
          <w:szCs w:val="24"/>
        </w:rPr>
        <w:t>8.5. Последствия расторжения настоящего контракта определяются взаимным соглашением его Сторон или судом по требованию любой из Сторон контракта.</w:t>
      </w:r>
    </w:p>
    <w:p w:rsidR="00F726C8" w:rsidRPr="001C4235" w:rsidRDefault="00F726C8" w:rsidP="00F726C8">
      <w:pPr>
        <w:pStyle w:val="ConsNormal"/>
        <w:ind w:right="0" w:firstLine="567"/>
        <w:jc w:val="both"/>
        <w:rPr>
          <w:rFonts w:ascii="Times New Roman" w:hAnsi="Times New Roman" w:cs="Times New Roman"/>
          <w:b/>
          <w:sz w:val="24"/>
          <w:szCs w:val="24"/>
        </w:rPr>
      </w:pPr>
    </w:p>
    <w:p w:rsidR="00F726C8" w:rsidRPr="001C4235" w:rsidRDefault="00F726C8" w:rsidP="00F726C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9. Разрешение споров</w:t>
      </w:r>
    </w:p>
    <w:p w:rsidR="00F726C8" w:rsidRPr="001C4235" w:rsidRDefault="00CB26DE" w:rsidP="00F726C8">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00F726C8" w:rsidRPr="001C4235">
        <w:rPr>
          <w:rFonts w:ascii="Times New Roman" w:hAnsi="Times New Roman" w:cs="Times New Roman"/>
          <w:sz w:val="24"/>
          <w:szCs w:val="24"/>
        </w:rPr>
        <w:t>Споры, которые могут возникнуть при исполнении условий настоящего Контракта, Стороны вправе разрешать в порядке досудебного разбирательства (путем направления претензий, переговоров, обмена письмами, уточнением условий Контракта, составлением необходимых протоколов, дополнений и изменений, обмена факсами и др.) или передать спорный вопрос на разрешение в судебном порядке в соответствии с действующим законодательством Российской Федерации, по месту нахождения Заказчика.</w:t>
      </w:r>
    </w:p>
    <w:p w:rsidR="00F726C8" w:rsidRDefault="00F726C8" w:rsidP="00F726C8">
      <w:pPr>
        <w:pStyle w:val="ConsNormal"/>
        <w:ind w:right="0" w:firstLine="567"/>
        <w:jc w:val="both"/>
        <w:rPr>
          <w:rFonts w:ascii="Times New Roman" w:hAnsi="Times New Roman" w:cs="Times New Roman"/>
          <w:b/>
          <w:sz w:val="24"/>
          <w:szCs w:val="24"/>
        </w:rPr>
      </w:pPr>
    </w:p>
    <w:p w:rsidR="00DE5B4F" w:rsidRPr="001C4235" w:rsidRDefault="00DE5B4F" w:rsidP="00F726C8">
      <w:pPr>
        <w:pStyle w:val="ConsNormal"/>
        <w:ind w:right="0" w:firstLine="567"/>
        <w:jc w:val="both"/>
        <w:rPr>
          <w:rFonts w:ascii="Times New Roman" w:hAnsi="Times New Roman" w:cs="Times New Roman"/>
          <w:b/>
          <w:sz w:val="24"/>
          <w:szCs w:val="24"/>
        </w:rPr>
      </w:pPr>
    </w:p>
    <w:p w:rsidR="00F726C8" w:rsidRPr="001C4235" w:rsidRDefault="00F726C8" w:rsidP="00F726C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10. Заключительные положения</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10.1. Любые изменения и дополнения к настоящему Контракту действительны лишь при условии, если они совершены в письменной форме и подписаны надлежаще уполномоченными на то представителями Сторон.</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10.2. В соответствии с условиями Контракта любое уведомление, которое одна Сторона направляет другой Стороне, высылается в виде письма или факса с письменным подтверждением по адресу другой Стороны.</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Уведомление вступает в силу после доставки или в день, указанный в уведомлении, в зависимости от того, какая из этих дат наступит позднее.</w:t>
      </w:r>
    </w:p>
    <w:p w:rsidR="00F726C8" w:rsidRPr="001C4235" w:rsidRDefault="00F726C8" w:rsidP="00F726C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10.3. Все приложения к настоящему Контракту составляют его неотъемлемую часть.</w:t>
      </w:r>
    </w:p>
    <w:p w:rsidR="00F726C8" w:rsidRPr="001C4235" w:rsidRDefault="00F726C8" w:rsidP="00F726C8">
      <w:pPr>
        <w:ind w:firstLine="567"/>
        <w:jc w:val="both"/>
        <w:rPr>
          <w:sz w:val="24"/>
          <w:szCs w:val="24"/>
        </w:rPr>
      </w:pPr>
      <w:r w:rsidRPr="001C4235">
        <w:rPr>
          <w:sz w:val="24"/>
          <w:szCs w:val="24"/>
        </w:rPr>
        <w:t>10.4. Во всем остальном, что не предусмотрено настоящим Контрактом, Стороны будут руководствоваться действующим гражданским законодательством Российской Федерации.</w:t>
      </w:r>
    </w:p>
    <w:p w:rsidR="00F726C8" w:rsidRDefault="00F726C8" w:rsidP="00F726C8">
      <w:pPr>
        <w:pStyle w:val="ConsNonformat"/>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10.5. Срок действия настоящего Контракта устанавливается со дня заключения Контракта до надлежащего выполнения Сторонами принятых на себя обязательств.</w:t>
      </w:r>
    </w:p>
    <w:p w:rsidR="00F726C8" w:rsidRDefault="00F726C8" w:rsidP="00F726C8">
      <w:pPr>
        <w:pStyle w:val="ConsNonformat"/>
        <w:ind w:right="0" w:firstLine="567"/>
        <w:jc w:val="both"/>
        <w:rPr>
          <w:rFonts w:ascii="Times New Roman" w:hAnsi="Times New Roman" w:cs="Times New Roman"/>
          <w:sz w:val="24"/>
          <w:szCs w:val="24"/>
        </w:rPr>
      </w:pPr>
    </w:p>
    <w:p w:rsidR="00F726C8" w:rsidRDefault="00F726C8" w:rsidP="00F726C8">
      <w:pPr>
        <w:ind w:firstLine="567"/>
        <w:jc w:val="center"/>
        <w:rPr>
          <w:b/>
          <w:sz w:val="24"/>
          <w:szCs w:val="24"/>
        </w:rPr>
      </w:pPr>
      <w:r w:rsidRPr="00320EF4">
        <w:rPr>
          <w:b/>
          <w:sz w:val="24"/>
          <w:szCs w:val="24"/>
        </w:rPr>
        <w:t xml:space="preserve">11. </w:t>
      </w:r>
      <w:r>
        <w:rPr>
          <w:b/>
          <w:sz w:val="24"/>
          <w:szCs w:val="24"/>
        </w:rPr>
        <w:t>Приложения</w:t>
      </w:r>
    </w:p>
    <w:p w:rsidR="00F726C8" w:rsidRDefault="00F726C8" w:rsidP="00F726C8">
      <w:pPr>
        <w:ind w:firstLine="567"/>
        <w:rPr>
          <w:sz w:val="24"/>
          <w:szCs w:val="24"/>
        </w:rPr>
      </w:pPr>
      <w:r w:rsidRPr="00F34F51">
        <w:rPr>
          <w:sz w:val="24"/>
          <w:szCs w:val="24"/>
        </w:rPr>
        <w:t>К настоящему Контракту прилагаются:</w:t>
      </w:r>
    </w:p>
    <w:p w:rsidR="00F726C8" w:rsidRPr="00F34F51" w:rsidRDefault="00F726C8" w:rsidP="00F726C8">
      <w:pPr>
        <w:ind w:firstLine="567"/>
        <w:rPr>
          <w:sz w:val="24"/>
          <w:szCs w:val="24"/>
        </w:rPr>
      </w:pPr>
      <w:r>
        <w:rPr>
          <w:sz w:val="24"/>
          <w:szCs w:val="24"/>
        </w:rPr>
        <w:t xml:space="preserve">Приложение – </w:t>
      </w:r>
      <w:r w:rsidR="00DE5B4F">
        <w:rPr>
          <w:sz w:val="24"/>
          <w:szCs w:val="24"/>
        </w:rPr>
        <w:t>Спецификация</w:t>
      </w:r>
      <w:r>
        <w:rPr>
          <w:sz w:val="24"/>
          <w:szCs w:val="24"/>
        </w:rPr>
        <w:t>.</w:t>
      </w:r>
    </w:p>
    <w:p w:rsidR="00F726C8" w:rsidRPr="001C4235" w:rsidRDefault="00F726C8" w:rsidP="00F726C8">
      <w:pPr>
        <w:ind w:firstLine="567"/>
        <w:jc w:val="both"/>
        <w:rPr>
          <w:sz w:val="24"/>
          <w:szCs w:val="24"/>
        </w:rPr>
      </w:pPr>
    </w:p>
    <w:p w:rsidR="00F726C8" w:rsidRDefault="00F726C8" w:rsidP="00F726C8">
      <w:pPr>
        <w:tabs>
          <w:tab w:val="left" w:pos="0"/>
        </w:tabs>
        <w:ind w:firstLine="567"/>
        <w:jc w:val="center"/>
        <w:rPr>
          <w:sz w:val="24"/>
          <w:szCs w:val="24"/>
        </w:rPr>
      </w:pPr>
      <w:r>
        <w:rPr>
          <w:b/>
          <w:sz w:val="24"/>
          <w:szCs w:val="24"/>
        </w:rPr>
        <w:t>12</w:t>
      </w:r>
      <w:r w:rsidRPr="001C4235">
        <w:rPr>
          <w:b/>
          <w:sz w:val="24"/>
          <w:szCs w:val="24"/>
        </w:rPr>
        <w:t>. Юридические адреса и банковские реквизиты Сторон</w:t>
      </w:r>
      <w:r w:rsidRPr="001C4235">
        <w:rPr>
          <w:sz w:val="24"/>
          <w:szCs w:val="24"/>
        </w:rPr>
        <w:t>:</w:t>
      </w:r>
    </w:p>
    <w:p w:rsidR="00F726C8" w:rsidRPr="001C4235" w:rsidRDefault="00F726C8" w:rsidP="00F726C8">
      <w:pPr>
        <w:tabs>
          <w:tab w:val="left" w:pos="0"/>
        </w:tabs>
        <w:ind w:firstLine="567"/>
        <w:jc w:val="center"/>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F726C8" w:rsidRPr="001C4235" w:rsidTr="00F726C8">
        <w:tc>
          <w:tcPr>
            <w:tcW w:w="5097" w:type="dxa"/>
          </w:tcPr>
          <w:p w:rsidR="00F726C8" w:rsidRPr="001C4235" w:rsidRDefault="00F726C8" w:rsidP="00F726C8">
            <w:pPr>
              <w:jc w:val="center"/>
              <w:rPr>
                <w:b/>
                <w:sz w:val="24"/>
                <w:szCs w:val="24"/>
              </w:rPr>
            </w:pPr>
            <w:r w:rsidRPr="001C4235">
              <w:rPr>
                <w:b/>
                <w:sz w:val="24"/>
                <w:szCs w:val="24"/>
              </w:rPr>
              <w:t>Заказчик:</w:t>
            </w:r>
          </w:p>
        </w:tc>
        <w:tc>
          <w:tcPr>
            <w:tcW w:w="5098" w:type="dxa"/>
          </w:tcPr>
          <w:p w:rsidR="00F726C8" w:rsidRDefault="00F726C8" w:rsidP="00F726C8">
            <w:pPr>
              <w:jc w:val="center"/>
              <w:rPr>
                <w:b/>
                <w:sz w:val="24"/>
                <w:szCs w:val="24"/>
              </w:rPr>
            </w:pPr>
            <w:r w:rsidRPr="001C4235">
              <w:rPr>
                <w:b/>
                <w:sz w:val="24"/>
                <w:szCs w:val="24"/>
              </w:rPr>
              <w:t>Поставщик:</w:t>
            </w:r>
          </w:p>
          <w:p w:rsidR="00F726C8" w:rsidRDefault="00F726C8" w:rsidP="00F726C8">
            <w:pPr>
              <w:jc w:val="center"/>
              <w:rPr>
                <w:b/>
                <w:sz w:val="24"/>
                <w:szCs w:val="24"/>
              </w:rPr>
            </w:pPr>
          </w:p>
          <w:p w:rsidR="00F726C8" w:rsidRDefault="00F726C8" w:rsidP="00F726C8">
            <w:pPr>
              <w:jc w:val="center"/>
              <w:rPr>
                <w:b/>
                <w:sz w:val="24"/>
                <w:szCs w:val="24"/>
              </w:rPr>
            </w:pPr>
          </w:p>
          <w:p w:rsidR="00F726C8" w:rsidRPr="001C4235" w:rsidRDefault="00F726C8" w:rsidP="00F726C8">
            <w:pPr>
              <w:jc w:val="center"/>
              <w:rPr>
                <w:b/>
                <w:sz w:val="24"/>
                <w:szCs w:val="24"/>
              </w:rPr>
            </w:pPr>
          </w:p>
        </w:tc>
      </w:tr>
    </w:tbl>
    <w:p w:rsidR="00F726C8" w:rsidRDefault="00F726C8" w:rsidP="00F726C8">
      <w:pPr>
        <w:jc w:val="right"/>
        <w:rPr>
          <w:b/>
        </w:rPr>
      </w:pPr>
    </w:p>
    <w:p w:rsidR="0087452B" w:rsidRDefault="0087452B" w:rsidP="00F726C8">
      <w:pPr>
        <w:jc w:val="right"/>
        <w:rPr>
          <w:b/>
        </w:rPr>
      </w:pPr>
    </w:p>
    <w:p w:rsidR="0087452B" w:rsidRDefault="0087452B" w:rsidP="00F726C8">
      <w:pPr>
        <w:jc w:val="right"/>
        <w:rPr>
          <w:b/>
        </w:rPr>
      </w:pPr>
    </w:p>
    <w:p w:rsidR="004A1A00" w:rsidRPr="00506A82" w:rsidRDefault="004A1A00" w:rsidP="004A1A00">
      <w:pPr>
        <w:tabs>
          <w:tab w:val="left" w:pos="360"/>
        </w:tabs>
        <w:jc w:val="right"/>
        <w:rPr>
          <w:sz w:val="22"/>
          <w:szCs w:val="22"/>
        </w:rPr>
      </w:pPr>
      <w:r w:rsidRPr="00506A82">
        <w:rPr>
          <w:sz w:val="22"/>
          <w:szCs w:val="22"/>
        </w:rPr>
        <w:t>Приложение</w:t>
      </w:r>
    </w:p>
    <w:p w:rsidR="004A1A00" w:rsidRPr="00506A82" w:rsidRDefault="004A1A00" w:rsidP="004A1A00">
      <w:pPr>
        <w:tabs>
          <w:tab w:val="left" w:pos="360"/>
        </w:tabs>
        <w:jc w:val="right"/>
        <w:rPr>
          <w:sz w:val="22"/>
          <w:szCs w:val="22"/>
        </w:rPr>
      </w:pPr>
      <w:r w:rsidRPr="00506A82">
        <w:rPr>
          <w:sz w:val="22"/>
          <w:szCs w:val="22"/>
        </w:rPr>
        <w:t>к Контракту № ___________</w:t>
      </w:r>
    </w:p>
    <w:p w:rsidR="004A1A00" w:rsidRPr="00506A82" w:rsidRDefault="004A1A00" w:rsidP="004A1A00">
      <w:pPr>
        <w:tabs>
          <w:tab w:val="left" w:pos="360"/>
        </w:tabs>
        <w:jc w:val="right"/>
        <w:rPr>
          <w:sz w:val="22"/>
          <w:szCs w:val="22"/>
        </w:rPr>
      </w:pPr>
      <w:r w:rsidRPr="00506A82">
        <w:rPr>
          <w:sz w:val="22"/>
          <w:szCs w:val="22"/>
        </w:rPr>
        <w:t>от «___» _____________ 201__ года</w:t>
      </w:r>
    </w:p>
    <w:p w:rsidR="0087452B" w:rsidRDefault="0087452B" w:rsidP="00F726C8">
      <w:pPr>
        <w:jc w:val="right"/>
        <w:rPr>
          <w:b/>
        </w:rPr>
      </w:pPr>
    </w:p>
    <w:p w:rsidR="0087452B" w:rsidRPr="001C4235" w:rsidRDefault="0087452B" w:rsidP="0087452B">
      <w:pPr>
        <w:jc w:val="right"/>
        <w:rPr>
          <w:b/>
          <w:sz w:val="24"/>
          <w:szCs w:val="24"/>
        </w:rPr>
      </w:pPr>
    </w:p>
    <w:p w:rsidR="0087452B" w:rsidRPr="001C4235" w:rsidRDefault="0087452B" w:rsidP="0087452B">
      <w:pPr>
        <w:jc w:val="right"/>
        <w:rPr>
          <w:b/>
          <w:sz w:val="24"/>
          <w:szCs w:val="24"/>
        </w:rPr>
      </w:pPr>
    </w:p>
    <w:p w:rsidR="0087452B" w:rsidRPr="001C4235" w:rsidRDefault="0087452B" w:rsidP="0087452B">
      <w:pPr>
        <w:jc w:val="center"/>
        <w:rPr>
          <w:b/>
          <w:sz w:val="24"/>
          <w:szCs w:val="24"/>
        </w:rPr>
      </w:pPr>
    </w:p>
    <w:p w:rsidR="0087452B" w:rsidRPr="001C4235" w:rsidRDefault="0087452B" w:rsidP="0087452B">
      <w:pPr>
        <w:jc w:val="center"/>
        <w:rPr>
          <w:b/>
          <w:sz w:val="24"/>
          <w:szCs w:val="24"/>
        </w:rPr>
      </w:pPr>
    </w:p>
    <w:p w:rsidR="0087452B" w:rsidRDefault="00DE5B4F" w:rsidP="0087452B">
      <w:pPr>
        <w:jc w:val="center"/>
        <w:rPr>
          <w:b/>
          <w:sz w:val="24"/>
          <w:szCs w:val="24"/>
        </w:rPr>
      </w:pPr>
      <w:r>
        <w:rPr>
          <w:b/>
          <w:sz w:val="24"/>
          <w:szCs w:val="24"/>
        </w:rPr>
        <w:t>Спецификация</w:t>
      </w:r>
    </w:p>
    <w:p w:rsidR="0087452B" w:rsidRDefault="0087452B" w:rsidP="0087452B">
      <w:pPr>
        <w:jc w:val="center"/>
        <w:rPr>
          <w:b/>
          <w:sz w:val="24"/>
          <w:szCs w:val="24"/>
        </w:rPr>
      </w:pPr>
    </w:p>
    <w:p w:rsidR="0087452B" w:rsidRPr="001C4235" w:rsidRDefault="0087452B" w:rsidP="0087452B">
      <w:pPr>
        <w:jc w:val="center"/>
        <w:rPr>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87452B" w:rsidRPr="001C4235" w:rsidTr="001367CC">
        <w:tc>
          <w:tcPr>
            <w:tcW w:w="5097" w:type="dxa"/>
          </w:tcPr>
          <w:p w:rsidR="0087452B" w:rsidRPr="001C4235" w:rsidRDefault="0087452B" w:rsidP="001367CC">
            <w:pPr>
              <w:jc w:val="center"/>
              <w:rPr>
                <w:b/>
                <w:sz w:val="24"/>
                <w:szCs w:val="24"/>
              </w:rPr>
            </w:pPr>
            <w:r w:rsidRPr="001C4235">
              <w:rPr>
                <w:b/>
                <w:sz w:val="24"/>
                <w:szCs w:val="24"/>
              </w:rPr>
              <w:t>Заказчик:</w:t>
            </w:r>
          </w:p>
        </w:tc>
        <w:tc>
          <w:tcPr>
            <w:tcW w:w="5098" w:type="dxa"/>
          </w:tcPr>
          <w:p w:rsidR="0087452B" w:rsidRPr="001C4235" w:rsidRDefault="0087452B" w:rsidP="001367CC">
            <w:pPr>
              <w:jc w:val="center"/>
              <w:rPr>
                <w:b/>
                <w:sz w:val="24"/>
                <w:szCs w:val="24"/>
              </w:rPr>
            </w:pPr>
            <w:r w:rsidRPr="001C4235">
              <w:rPr>
                <w:b/>
                <w:sz w:val="24"/>
                <w:szCs w:val="24"/>
              </w:rPr>
              <w:t>Поставщик:</w:t>
            </w:r>
          </w:p>
        </w:tc>
      </w:tr>
    </w:tbl>
    <w:p w:rsidR="0087452B" w:rsidRPr="001C4235" w:rsidRDefault="0087452B" w:rsidP="0087452B">
      <w:pPr>
        <w:jc w:val="center"/>
        <w:rPr>
          <w:b/>
          <w:sz w:val="24"/>
          <w:szCs w:val="24"/>
        </w:rPr>
      </w:pPr>
    </w:p>
    <w:p w:rsidR="00F726C8" w:rsidRPr="001C4235" w:rsidRDefault="00F726C8" w:rsidP="004A1A00">
      <w:pPr>
        <w:rPr>
          <w:b/>
          <w:sz w:val="24"/>
          <w:szCs w:val="24"/>
        </w:rPr>
      </w:pPr>
    </w:p>
    <w:sectPr w:rsidR="00F726C8" w:rsidRPr="001C4235" w:rsidSect="0030720A">
      <w:pgSz w:w="11907" w:h="16840" w:code="9"/>
      <w:pgMar w:top="567" w:right="567" w:bottom="709" w:left="1361" w:header="454"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C0" w:rsidRDefault="00353DC0" w:rsidP="009D43C3">
      <w:r>
        <w:separator/>
      </w:r>
    </w:p>
  </w:endnote>
  <w:endnote w:type="continuationSeparator" w:id="0">
    <w:p w:rsidR="00353DC0" w:rsidRDefault="00353DC0" w:rsidP="009D4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807ECEA" w:usb2="00000010" w:usb3="00000000" w:csb0="00020001"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文泉驛微米黑">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C0" w:rsidRDefault="00CE5D40" w:rsidP="00724D7E">
    <w:pPr>
      <w:pStyle w:val="ad"/>
      <w:framePr w:wrap="around" w:vAnchor="text" w:hAnchor="margin" w:xAlign="center" w:y="1"/>
      <w:rPr>
        <w:rStyle w:val="a7"/>
      </w:rPr>
    </w:pPr>
    <w:r>
      <w:rPr>
        <w:rStyle w:val="a7"/>
      </w:rPr>
      <w:fldChar w:fldCharType="begin"/>
    </w:r>
    <w:r w:rsidR="00353DC0">
      <w:rPr>
        <w:rStyle w:val="a7"/>
      </w:rPr>
      <w:instrText xml:space="preserve">PAGE  </w:instrText>
    </w:r>
    <w:r>
      <w:rPr>
        <w:rStyle w:val="a7"/>
      </w:rPr>
      <w:fldChar w:fldCharType="end"/>
    </w:r>
  </w:p>
  <w:p w:rsidR="00353DC0" w:rsidRDefault="00353DC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2422"/>
      <w:docPartObj>
        <w:docPartGallery w:val="Page Numbers (Bottom of Page)"/>
        <w:docPartUnique/>
      </w:docPartObj>
    </w:sdtPr>
    <w:sdtContent>
      <w:p w:rsidR="00353DC0" w:rsidRDefault="00CE5D40">
        <w:pPr>
          <w:pStyle w:val="ad"/>
          <w:jc w:val="right"/>
        </w:pPr>
        <w:fldSimple w:instr=" PAGE   \* MERGEFORMAT ">
          <w:r w:rsidR="00735717">
            <w:rPr>
              <w:noProof/>
            </w:rPr>
            <w:t>8</w:t>
          </w:r>
        </w:fldSimple>
      </w:p>
    </w:sdtContent>
  </w:sdt>
  <w:p w:rsidR="00353DC0" w:rsidRDefault="00353DC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C0" w:rsidRDefault="00353DC0" w:rsidP="009D43C3">
      <w:r>
        <w:separator/>
      </w:r>
    </w:p>
  </w:footnote>
  <w:footnote w:type="continuationSeparator" w:id="0">
    <w:p w:rsidR="00353DC0" w:rsidRDefault="00353DC0" w:rsidP="009D4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C0" w:rsidRDefault="00CE5D40" w:rsidP="00724D7E">
    <w:pPr>
      <w:pStyle w:val="a5"/>
      <w:framePr w:wrap="around" w:vAnchor="text" w:hAnchor="margin" w:xAlign="center" w:y="1"/>
      <w:rPr>
        <w:rStyle w:val="a7"/>
      </w:rPr>
    </w:pPr>
    <w:r>
      <w:rPr>
        <w:rStyle w:val="a7"/>
      </w:rPr>
      <w:fldChar w:fldCharType="begin"/>
    </w:r>
    <w:r w:rsidR="00353DC0">
      <w:rPr>
        <w:rStyle w:val="a7"/>
      </w:rPr>
      <w:instrText xml:space="preserve">PAGE  </w:instrText>
    </w:r>
    <w:r>
      <w:rPr>
        <w:rStyle w:val="a7"/>
      </w:rPr>
      <w:fldChar w:fldCharType="end"/>
    </w:r>
  </w:p>
  <w:p w:rsidR="00353DC0" w:rsidRDefault="00353D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FEA8B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10"/>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2">
    <w:nsid w:val="00000003"/>
    <w:multiLevelType w:val="multilevel"/>
    <w:tmpl w:val="00000003"/>
    <w:name w:val="WW8Num2"/>
    <w:lvl w:ilvl="0">
      <w:start w:val="3"/>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3">
    <w:nsid w:val="00000004"/>
    <w:multiLevelType w:val="multilevel"/>
    <w:tmpl w:val="00000004"/>
    <w:name w:val="WW8Num4"/>
    <w:lvl w:ilvl="0">
      <w:start w:val="1"/>
      <w:numFmt w:val="bullet"/>
      <w:suff w:val="space"/>
      <w:lvlText w:val=""/>
      <w:lvlJc w:val="left"/>
      <w:pPr>
        <w:tabs>
          <w:tab w:val="num" w:pos="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4">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Times New Roman"/>
        <w:b w:val="0"/>
        <w:sz w:val="26"/>
        <w:szCs w:val="26"/>
        <w:lang w:val="ru-RU" w:eastAsia="zh-CN" w:bidi="ar-SA"/>
      </w:rPr>
    </w:lvl>
    <w:lvl w:ilvl="1">
      <w:start w:val="1"/>
      <w:numFmt w:val="bullet"/>
      <w:lvlText w:val=""/>
      <w:lvlJc w:val="left"/>
      <w:pPr>
        <w:tabs>
          <w:tab w:val="num" w:pos="1080"/>
        </w:tabs>
        <w:ind w:left="1080" w:hanging="360"/>
      </w:pPr>
      <w:rPr>
        <w:rFonts w:ascii="Symbol" w:hAnsi="Symbol" w:cs="Times New Roman"/>
        <w:b w:val="0"/>
        <w:sz w:val="26"/>
        <w:szCs w:val="26"/>
        <w:lang w:val="ru-RU" w:eastAsia="zh-CN" w:bidi="ar-SA"/>
      </w:rPr>
    </w:lvl>
    <w:lvl w:ilvl="2">
      <w:start w:val="1"/>
      <w:numFmt w:val="bullet"/>
      <w:lvlText w:val=""/>
      <w:lvlJc w:val="left"/>
      <w:pPr>
        <w:tabs>
          <w:tab w:val="num" w:pos="1440"/>
        </w:tabs>
        <w:ind w:left="1440" w:hanging="360"/>
      </w:pPr>
      <w:rPr>
        <w:rFonts w:ascii="Symbol" w:hAnsi="Symbol" w:cs="Times New Roman"/>
        <w:b w:val="0"/>
        <w:sz w:val="26"/>
        <w:szCs w:val="26"/>
        <w:lang w:val="ru-RU" w:eastAsia="zh-CN" w:bidi="ar-SA"/>
      </w:rPr>
    </w:lvl>
    <w:lvl w:ilvl="3">
      <w:start w:val="1"/>
      <w:numFmt w:val="bullet"/>
      <w:lvlText w:val=""/>
      <w:lvlJc w:val="left"/>
      <w:pPr>
        <w:tabs>
          <w:tab w:val="num" w:pos="1800"/>
        </w:tabs>
        <w:ind w:left="1800" w:hanging="360"/>
      </w:pPr>
      <w:rPr>
        <w:rFonts w:ascii="Symbol" w:hAnsi="Symbol" w:cs="Times New Roman"/>
        <w:b w:val="0"/>
        <w:sz w:val="26"/>
        <w:szCs w:val="26"/>
        <w:lang w:val="ru-RU" w:eastAsia="zh-CN" w:bidi="ar-SA"/>
      </w:rPr>
    </w:lvl>
    <w:lvl w:ilvl="4">
      <w:start w:val="1"/>
      <w:numFmt w:val="bullet"/>
      <w:lvlText w:val=""/>
      <w:lvlJc w:val="left"/>
      <w:pPr>
        <w:tabs>
          <w:tab w:val="num" w:pos="2160"/>
        </w:tabs>
        <w:ind w:left="2160" w:hanging="360"/>
      </w:pPr>
      <w:rPr>
        <w:rFonts w:ascii="Symbol" w:hAnsi="Symbol" w:cs="Times New Roman"/>
        <w:b w:val="0"/>
        <w:sz w:val="26"/>
        <w:szCs w:val="26"/>
        <w:lang w:val="ru-RU" w:eastAsia="zh-CN" w:bidi="ar-SA"/>
      </w:rPr>
    </w:lvl>
    <w:lvl w:ilvl="5">
      <w:start w:val="1"/>
      <w:numFmt w:val="bullet"/>
      <w:lvlText w:val=""/>
      <w:lvlJc w:val="left"/>
      <w:pPr>
        <w:tabs>
          <w:tab w:val="num" w:pos="2520"/>
        </w:tabs>
        <w:ind w:left="2520" w:hanging="360"/>
      </w:pPr>
      <w:rPr>
        <w:rFonts w:ascii="Symbol" w:hAnsi="Symbol" w:cs="Times New Roman"/>
        <w:b w:val="0"/>
        <w:sz w:val="26"/>
        <w:szCs w:val="26"/>
        <w:lang w:val="ru-RU" w:eastAsia="zh-CN" w:bidi="ar-SA"/>
      </w:rPr>
    </w:lvl>
    <w:lvl w:ilvl="6">
      <w:start w:val="1"/>
      <w:numFmt w:val="bullet"/>
      <w:lvlText w:val=""/>
      <w:lvlJc w:val="left"/>
      <w:pPr>
        <w:tabs>
          <w:tab w:val="num" w:pos="2880"/>
        </w:tabs>
        <w:ind w:left="2880" w:hanging="360"/>
      </w:pPr>
      <w:rPr>
        <w:rFonts w:ascii="Symbol" w:hAnsi="Symbol" w:cs="Times New Roman"/>
        <w:b w:val="0"/>
        <w:sz w:val="26"/>
        <w:szCs w:val="26"/>
        <w:lang w:val="ru-RU" w:eastAsia="zh-CN" w:bidi="ar-SA"/>
      </w:rPr>
    </w:lvl>
    <w:lvl w:ilvl="7">
      <w:start w:val="1"/>
      <w:numFmt w:val="bullet"/>
      <w:lvlText w:val=""/>
      <w:lvlJc w:val="left"/>
      <w:pPr>
        <w:tabs>
          <w:tab w:val="num" w:pos="3240"/>
        </w:tabs>
        <w:ind w:left="3240" w:hanging="360"/>
      </w:pPr>
      <w:rPr>
        <w:rFonts w:ascii="Symbol" w:hAnsi="Symbol" w:cs="Times New Roman"/>
        <w:b w:val="0"/>
        <w:sz w:val="26"/>
        <w:szCs w:val="26"/>
        <w:lang w:val="ru-RU" w:eastAsia="zh-CN" w:bidi="ar-SA"/>
      </w:rPr>
    </w:lvl>
    <w:lvl w:ilvl="8">
      <w:start w:val="1"/>
      <w:numFmt w:val="bullet"/>
      <w:lvlText w:val=""/>
      <w:lvlJc w:val="left"/>
      <w:pPr>
        <w:tabs>
          <w:tab w:val="num" w:pos="3600"/>
        </w:tabs>
        <w:ind w:left="3600" w:hanging="360"/>
      </w:pPr>
      <w:rPr>
        <w:rFonts w:ascii="Symbol" w:hAnsi="Symbol" w:cs="Times New Roman"/>
        <w:b w:val="0"/>
        <w:sz w:val="26"/>
        <w:szCs w:val="26"/>
        <w:lang w:val="ru-RU" w:eastAsia="zh-CN" w:bidi="ar-SA"/>
      </w:rPr>
    </w:lvl>
  </w:abstractNum>
  <w:abstractNum w:abstractNumId="5">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sz w:val="26"/>
        <w:szCs w:val="26"/>
        <w:lang w:val="ru-RU" w:eastAsia="zh-CN" w:bidi="ar-SA"/>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sz w:val="26"/>
        <w:szCs w:val="26"/>
        <w:lang w:val="ru-RU" w:eastAsia="zh-CN" w:bidi="ar-SA"/>
      </w:rPr>
    </w:lvl>
    <w:lvl w:ilvl="3">
      <w:start w:val="1"/>
      <w:numFmt w:val="bullet"/>
      <w:lvlText w:val=""/>
      <w:lvlJc w:val="left"/>
      <w:pPr>
        <w:tabs>
          <w:tab w:val="num" w:pos="1800"/>
        </w:tabs>
        <w:ind w:left="1800" w:hanging="360"/>
      </w:pPr>
      <w:rPr>
        <w:rFonts w:ascii="Symbol" w:hAnsi="Symbol" w:cs="OpenSymbol"/>
        <w:sz w:val="26"/>
        <w:szCs w:val="26"/>
        <w:lang w:val="ru-RU" w:eastAsia="zh-CN" w:bidi="ar-SA"/>
      </w:rPr>
    </w:lvl>
    <w:lvl w:ilvl="4">
      <w:start w:val="1"/>
      <w:numFmt w:val="bullet"/>
      <w:lvlText w:val=""/>
      <w:lvlJc w:val="left"/>
      <w:pPr>
        <w:tabs>
          <w:tab w:val="num" w:pos="2160"/>
        </w:tabs>
        <w:ind w:left="2160" w:hanging="360"/>
      </w:pPr>
      <w:rPr>
        <w:rFonts w:ascii="Symbol" w:hAnsi="Symbol" w:cs="OpenSymbol"/>
        <w:sz w:val="26"/>
        <w:szCs w:val="26"/>
        <w:lang w:val="ru-RU" w:eastAsia="zh-CN" w:bidi="ar-SA"/>
      </w:rPr>
    </w:lvl>
    <w:lvl w:ilvl="5">
      <w:start w:val="1"/>
      <w:numFmt w:val="bullet"/>
      <w:lvlText w:val=""/>
      <w:lvlJc w:val="left"/>
      <w:pPr>
        <w:tabs>
          <w:tab w:val="num" w:pos="2520"/>
        </w:tabs>
        <w:ind w:left="2520" w:hanging="360"/>
      </w:pPr>
      <w:rPr>
        <w:rFonts w:ascii="Symbol" w:hAnsi="Symbol" w:cs="OpenSymbol"/>
        <w:sz w:val="26"/>
        <w:szCs w:val="26"/>
        <w:lang w:val="ru-RU" w:eastAsia="zh-CN" w:bidi="ar-SA"/>
      </w:rPr>
    </w:lvl>
    <w:lvl w:ilvl="6">
      <w:start w:val="1"/>
      <w:numFmt w:val="bullet"/>
      <w:lvlText w:val=""/>
      <w:lvlJc w:val="left"/>
      <w:pPr>
        <w:tabs>
          <w:tab w:val="num" w:pos="2880"/>
        </w:tabs>
        <w:ind w:left="2880" w:hanging="360"/>
      </w:pPr>
      <w:rPr>
        <w:rFonts w:ascii="Symbol" w:hAnsi="Symbol" w:cs="OpenSymbol"/>
        <w:sz w:val="26"/>
        <w:szCs w:val="26"/>
        <w:lang w:val="ru-RU" w:eastAsia="zh-CN" w:bidi="ar-SA"/>
      </w:rPr>
    </w:lvl>
    <w:lvl w:ilvl="7">
      <w:start w:val="1"/>
      <w:numFmt w:val="bullet"/>
      <w:lvlText w:val=""/>
      <w:lvlJc w:val="left"/>
      <w:pPr>
        <w:tabs>
          <w:tab w:val="num" w:pos="3240"/>
        </w:tabs>
        <w:ind w:left="3240" w:hanging="360"/>
      </w:pPr>
      <w:rPr>
        <w:rFonts w:ascii="Symbol" w:hAnsi="Symbol" w:cs="OpenSymbol"/>
        <w:sz w:val="26"/>
        <w:szCs w:val="26"/>
        <w:lang w:val="ru-RU" w:eastAsia="zh-CN" w:bidi="ar-SA"/>
      </w:rPr>
    </w:lvl>
    <w:lvl w:ilvl="8">
      <w:start w:val="1"/>
      <w:numFmt w:val="bullet"/>
      <w:lvlText w:val=""/>
      <w:lvlJc w:val="left"/>
      <w:pPr>
        <w:tabs>
          <w:tab w:val="num" w:pos="3600"/>
        </w:tabs>
        <w:ind w:left="3600" w:hanging="360"/>
      </w:pPr>
      <w:rPr>
        <w:rFonts w:ascii="Symbol" w:hAnsi="Symbol" w:cs="OpenSymbol"/>
        <w:sz w:val="26"/>
        <w:szCs w:val="26"/>
        <w:lang w:val="ru-RU" w:eastAsia="zh-CN" w:bidi="ar-SA"/>
      </w:rPr>
    </w:lvl>
  </w:abstractNum>
  <w:abstractNum w:abstractNumId="6">
    <w:nsid w:val="00000007"/>
    <w:multiLevelType w:val="multilevel"/>
    <w:tmpl w:val="00000007"/>
    <w:name w:val="WWNum15"/>
    <w:lvl w:ilvl="0">
      <w:start w:val="1"/>
      <w:numFmt w:val="decimal"/>
      <w:lvlText w:val="%1."/>
      <w:lvlJc w:val="left"/>
      <w:pPr>
        <w:tabs>
          <w:tab w:val="num" w:pos="1211"/>
        </w:tabs>
        <w:ind w:left="1211" w:hanging="360"/>
      </w:pPr>
      <w:rPr>
        <w:rFonts w:cs="Times New Roman"/>
      </w:rPr>
    </w:lvl>
    <w:lvl w:ilvl="1">
      <w:start w:val="1"/>
      <w:numFmt w:val="decimal"/>
      <w:lvlText w:val="%1.%2."/>
      <w:lvlJc w:val="left"/>
      <w:pPr>
        <w:tabs>
          <w:tab w:val="num" w:pos="0"/>
        </w:tabs>
        <w:ind w:left="1211" w:hanging="360"/>
      </w:pPr>
      <w:rPr>
        <w:rFonts w:cs="Times New Roman"/>
        <w:b/>
        <w:color w:val="FF0000"/>
      </w:rPr>
    </w:lvl>
    <w:lvl w:ilvl="2">
      <w:start w:val="1"/>
      <w:numFmt w:val="decimal"/>
      <w:lvlText w:val="%1.%2.%3."/>
      <w:lvlJc w:val="left"/>
      <w:pPr>
        <w:tabs>
          <w:tab w:val="num" w:pos="0"/>
        </w:tabs>
        <w:ind w:left="1571" w:hanging="720"/>
      </w:pPr>
      <w:rPr>
        <w:rFonts w:cs="Times New Roman"/>
        <w:b/>
      </w:rPr>
    </w:lvl>
    <w:lvl w:ilvl="3">
      <w:start w:val="1"/>
      <w:numFmt w:val="decimal"/>
      <w:lvlText w:val="%1.%2.%3.%4."/>
      <w:lvlJc w:val="left"/>
      <w:pPr>
        <w:tabs>
          <w:tab w:val="num" w:pos="0"/>
        </w:tabs>
        <w:ind w:left="1571" w:hanging="720"/>
      </w:pPr>
      <w:rPr>
        <w:rFonts w:cs="Times New Roman"/>
        <w:b/>
      </w:rPr>
    </w:lvl>
    <w:lvl w:ilvl="4">
      <w:start w:val="1"/>
      <w:numFmt w:val="decimal"/>
      <w:lvlText w:val="%1.%2.%3.%4.%5."/>
      <w:lvlJc w:val="left"/>
      <w:pPr>
        <w:tabs>
          <w:tab w:val="num" w:pos="0"/>
        </w:tabs>
        <w:ind w:left="1931" w:hanging="1080"/>
      </w:pPr>
      <w:rPr>
        <w:rFonts w:cs="Times New Roman"/>
        <w:b/>
      </w:rPr>
    </w:lvl>
    <w:lvl w:ilvl="5">
      <w:start w:val="1"/>
      <w:numFmt w:val="decimal"/>
      <w:lvlText w:val="%1.%2.%3.%4.%5.%6."/>
      <w:lvlJc w:val="left"/>
      <w:pPr>
        <w:tabs>
          <w:tab w:val="num" w:pos="0"/>
        </w:tabs>
        <w:ind w:left="1931" w:hanging="1080"/>
      </w:pPr>
      <w:rPr>
        <w:rFonts w:cs="Times New Roman"/>
        <w:b/>
      </w:rPr>
    </w:lvl>
    <w:lvl w:ilvl="6">
      <w:start w:val="1"/>
      <w:numFmt w:val="decimal"/>
      <w:lvlText w:val="%1.%2.%3.%4.%5.%6.%7."/>
      <w:lvlJc w:val="left"/>
      <w:pPr>
        <w:tabs>
          <w:tab w:val="num" w:pos="0"/>
        </w:tabs>
        <w:ind w:left="2291" w:hanging="1440"/>
      </w:pPr>
      <w:rPr>
        <w:rFonts w:cs="Times New Roman"/>
        <w:b/>
      </w:rPr>
    </w:lvl>
    <w:lvl w:ilvl="7">
      <w:start w:val="1"/>
      <w:numFmt w:val="decimal"/>
      <w:lvlText w:val="%1.%2.%3.%4.%5.%6.%7.%8."/>
      <w:lvlJc w:val="left"/>
      <w:pPr>
        <w:tabs>
          <w:tab w:val="num" w:pos="0"/>
        </w:tabs>
        <w:ind w:left="2291" w:hanging="1440"/>
      </w:pPr>
      <w:rPr>
        <w:rFonts w:cs="Times New Roman"/>
        <w:b/>
      </w:rPr>
    </w:lvl>
    <w:lvl w:ilvl="8">
      <w:start w:val="1"/>
      <w:numFmt w:val="decimal"/>
      <w:lvlText w:val="%1.%2.%3.%4.%5.%6.%7.%8.%9."/>
      <w:lvlJc w:val="left"/>
      <w:pPr>
        <w:tabs>
          <w:tab w:val="num" w:pos="0"/>
        </w:tabs>
        <w:ind w:left="2651" w:hanging="1800"/>
      </w:pPr>
      <w:rPr>
        <w:rFonts w:cs="Times New Roman"/>
        <w:b/>
      </w:r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rFonts w:ascii="Times New Roman" w:eastAsia="Andale Sans UI" w:hAnsi="Times New Roman" w:cs="Times New Roman"/>
        <w:lang w:val="ru-RU"/>
      </w:rPr>
    </w:lvl>
    <w:lvl w:ilvl="1">
      <w:start w:val="2"/>
      <w:numFmt w:val="decimal"/>
      <w:lvlText w:val="%1.%2."/>
      <w:lvlJc w:val="left"/>
      <w:pPr>
        <w:tabs>
          <w:tab w:val="num" w:pos="1080"/>
        </w:tabs>
        <w:ind w:left="1080" w:hanging="360"/>
      </w:pPr>
      <w:rPr>
        <w:rFonts w:ascii="Times New Roman" w:hAnsi="Times New Roman" w:cs="Courier New"/>
        <w:lang w:val="ru-RU"/>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A46E9664"/>
    <w:name w:val="WWNum58"/>
    <w:lvl w:ilvl="0">
      <w:start w:val="1"/>
      <w:numFmt w:val="decimal"/>
      <w:lvlText w:val="%1."/>
      <w:lvlJc w:val="left"/>
      <w:pPr>
        <w:tabs>
          <w:tab w:val="num" w:pos="0"/>
        </w:tabs>
        <w:ind w:left="720" w:hanging="360"/>
      </w:pPr>
      <w:rPr>
        <w:rFonts w:ascii="Times New Roman" w:hAnsi="Times New Roman" w:cs="Times New Roman" w:hint="default"/>
        <w:b/>
        <w:color w:val="auto"/>
        <w:sz w:val="24"/>
        <w:szCs w:val="24"/>
      </w:rPr>
    </w:lvl>
    <w:lvl w:ilvl="1">
      <w:start w:val="1"/>
      <w:numFmt w:val="decimal"/>
      <w:lvlText w:val="%1.%2."/>
      <w:lvlJc w:val="left"/>
      <w:pPr>
        <w:tabs>
          <w:tab w:val="num" w:pos="0"/>
        </w:tabs>
        <w:ind w:left="1070" w:hanging="360"/>
      </w:pPr>
      <w:rPr>
        <w:rFonts w:cs="Times New Roman"/>
        <w:b/>
      </w:rPr>
    </w:lvl>
    <w:lvl w:ilvl="2">
      <w:start w:val="1"/>
      <w:numFmt w:val="decimal"/>
      <w:lvlText w:val="%1.%2.%3."/>
      <w:lvlJc w:val="left"/>
      <w:pPr>
        <w:tabs>
          <w:tab w:val="num" w:pos="0"/>
        </w:tabs>
        <w:ind w:left="1780" w:hanging="720"/>
      </w:pPr>
      <w:rPr>
        <w:rFonts w:cs="Times New Roman"/>
      </w:rPr>
    </w:lvl>
    <w:lvl w:ilvl="3">
      <w:start w:val="1"/>
      <w:numFmt w:val="decimal"/>
      <w:lvlText w:val="%1.%2.%3.%4."/>
      <w:lvlJc w:val="left"/>
      <w:pPr>
        <w:tabs>
          <w:tab w:val="num" w:pos="0"/>
        </w:tabs>
        <w:ind w:left="2130" w:hanging="720"/>
      </w:pPr>
      <w:rPr>
        <w:rFonts w:cs="Times New Roman"/>
      </w:rPr>
    </w:lvl>
    <w:lvl w:ilvl="4">
      <w:start w:val="1"/>
      <w:numFmt w:val="decimal"/>
      <w:lvlText w:val="%1.%2.%3.%4.%5."/>
      <w:lvlJc w:val="left"/>
      <w:pPr>
        <w:tabs>
          <w:tab w:val="num" w:pos="0"/>
        </w:tabs>
        <w:ind w:left="2840" w:hanging="1080"/>
      </w:pPr>
      <w:rPr>
        <w:rFonts w:cs="Times New Roman"/>
      </w:rPr>
    </w:lvl>
    <w:lvl w:ilvl="5">
      <w:start w:val="1"/>
      <w:numFmt w:val="decimal"/>
      <w:lvlText w:val="%1.%2.%3.%4.%5.%6."/>
      <w:lvlJc w:val="left"/>
      <w:pPr>
        <w:tabs>
          <w:tab w:val="num" w:pos="0"/>
        </w:tabs>
        <w:ind w:left="3190" w:hanging="1080"/>
      </w:pPr>
      <w:rPr>
        <w:rFonts w:cs="Times New Roman"/>
      </w:rPr>
    </w:lvl>
    <w:lvl w:ilvl="6">
      <w:start w:val="1"/>
      <w:numFmt w:val="decimal"/>
      <w:lvlText w:val="%1.%2.%3.%4.%5.%6.%7."/>
      <w:lvlJc w:val="left"/>
      <w:pPr>
        <w:tabs>
          <w:tab w:val="num" w:pos="0"/>
        </w:tabs>
        <w:ind w:left="3900" w:hanging="1440"/>
      </w:pPr>
      <w:rPr>
        <w:rFonts w:cs="Times New Roman"/>
      </w:rPr>
    </w:lvl>
    <w:lvl w:ilvl="7">
      <w:start w:val="1"/>
      <w:numFmt w:val="decimal"/>
      <w:lvlText w:val="%1.%2.%3.%4.%5.%6.%7.%8."/>
      <w:lvlJc w:val="left"/>
      <w:pPr>
        <w:tabs>
          <w:tab w:val="num" w:pos="0"/>
        </w:tabs>
        <w:ind w:left="4250" w:hanging="1440"/>
      </w:pPr>
      <w:rPr>
        <w:rFonts w:cs="Times New Roman"/>
      </w:rPr>
    </w:lvl>
    <w:lvl w:ilvl="8">
      <w:start w:val="1"/>
      <w:numFmt w:val="decimal"/>
      <w:lvlText w:val="%1.%2.%3.%4.%5.%6.%7.%8.%9."/>
      <w:lvlJc w:val="left"/>
      <w:pPr>
        <w:tabs>
          <w:tab w:val="num" w:pos="0"/>
        </w:tabs>
        <w:ind w:left="4960" w:hanging="1800"/>
      </w:pPr>
      <w:rPr>
        <w:rFonts w:cs="Times New Roman"/>
      </w:rPr>
    </w:lvl>
  </w:abstractNum>
  <w:abstractNum w:abstractNumId="10">
    <w:nsid w:val="00000012"/>
    <w:multiLevelType w:val="multilevel"/>
    <w:tmpl w:val="B8AAD1A0"/>
    <w:name w:val="WWNum59"/>
    <w:lvl w:ilvl="0">
      <w:start w:val="2"/>
      <w:numFmt w:val="decimal"/>
      <w:lvlText w:val="%1."/>
      <w:lvlJc w:val="left"/>
      <w:pPr>
        <w:tabs>
          <w:tab w:val="num" w:pos="0"/>
        </w:tabs>
        <w:ind w:left="360" w:hanging="360"/>
      </w:pPr>
      <w:rPr>
        <w:rFonts w:ascii="Times New Roman" w:hAnsi="Times New Roman" w:cs="Times New Roman" w:hint="default"/>
        <w:b/>
      </w:rPr>
    </w:lvl>
    <w:lvl w:ilvl="1">
      <w:start w:val="2"/>
      <w:numFmt w:val="decimal"/>
      <w:lvlText w:val="%1.%2."/>
      <w:lvlJc w:val="left"/>
      <w:pPr>
        <w:tabs>
          <w:tab w:val="num" w:pos="0"/>
        </w:tabs>
        <w:ind w:left="1070" w:hanging="360"/>
      </w:pPr>
      <w:rPr>
        <w:rFonts w:cs="Times New Roman" w:hint="default"/>
        <w:b/>
      </w:rPr>
    </w:lvl>
    <w:lvl w:ilvl="2">
      <w:start w:val="1"/>
      <w:numFmt w:val="decimal"/>
      <w:lvlText w:val="%1.%2.%3."/>
      <w:lvlJc w:val="left"/>
      <w:pPr>
        <w:tabs>
          <w:tab w:val="num" w:pos="0"/>
        </w:tabs>
        <w:ind w:left="2140" w:hanging="720"/>
      </w:pPr>
      <w:rPr>
        <w:rFonts w:cs="Times New Roman" w:hint="default"/>
      </w:rPr>
    </w:lvl>
    <w:lvl w:ilvl="3">
      <w:start w:val="1"/>
      <w:numFmt w:val="decimal"/>
      <w:lvlText w:val="%1.%2.%3.%4."/>
      <w:lvlJc w:val="left"/>
      <w:pPr>
        <w:tabs>
          <w:tab w:val="num" w:pos="0"/>
        </w:tabs>
        <w:ind w:left="2850" w:hanging="720"/>
      </w:pPr>
      <w:rPr>
        <w:rFonts w:cs="Times New Roman" w:hint="default"/>
      </w:rPr>
    </w:lvl>
    <w:lvl w:ilvl="4">
      <w:start w:val="1"/>
      <w:numFmt w:val="decimal"/>
      <w:lvlText w:val="%1.%2.%3.%4.%5."/>
      <w:lvlJc w:val="left"/>
      <w:pPr>
        <w:tabs>
          <w:tab w:val="num" w:pos="0"/>
        </w:tabs>
        <w:ind w:left="3920" w:hanging="1080"/>
      </w:pPr>
      <w:rPr>
        <w:rFonts w:cs="Times New Roman" w:hint="default"/>
      </w:rPr>
    </w:lvl>
    <w:lvl w:ilvl="5">
      <w:start w:val="1"/>
      <w:numFmt w:val="decimal"/>
      <w:lvlText w:val="%1.%2.%3.%4.%5.%6."/>
      <w:lvlJc w:val="left"/>
      <w:pPr>
        <w:tabs>
          <w:tab w:val="num" w:pos="0"/>
        </w:tabs>
        <w:ind w:left="4630" w:hanging="1080"/>
      </w:pPr>
      <w:rPr>
        <w:rFonts w:cs="Times New Roman" w:hint="default"/>
      </w:rPr>
    </w:lvl>
    <w:lvl w:ilvl="6">
      <w:start w:val="1"/>
      <w:numFmt w:val="decimal"/>
      <w:lvlText w:val="%1.%2.%3.%4.%5.%6.%7."/>
      <w:lvlJc w:val="left"/>
      <w:pPr>
        <w:tabs>
          <w:tab w:val="num" w:pos="0"/>
        </w:tabs>
        <w:ind w:left="5700" w:hanging="1440"/>
      </w:pPr>
      <w:rPr>
        <w:rFonts w:cs="Times New Roman" w:hint="default"/>
      </w:rPr>
    </w:lvl>
    <w:lvl w:ilvl="7">
      <w:start w:val="1"/>
      <w:numFmt w:val="decimal"/>
      <w:lvlText w:val="%1.%2.%3.%4.%5.%6.%7.%8."/>
      <w:lvlJc w:val="left"/>
      <w:pPr>
        <w:tabs>
          <w:tab w:val="num" w:pos="0"/>
        </w:tabs>
        <w:ind w:left="6410" w:hanging="1440"/>
      </w:pPr>
      <w:rPr>
        <w:rFonts w:cs="Times New Roman" w:hint="default"/>
      </w:rPr>
    </w:lvl>
    <w:lvl w:ilvl="8">
      <w:start w:val="1"/>
      <w:numFmt w:val="decimal"/>
      <w:lvlText w:val="%1.%2.%3.%4.%5.%6.%7.%8.%9."/>
      <w:lvlJc w:val="left"/>
      <w:pPr>
        <w:tabs>
          <w:tab w:val="num" w:pos="0"/>
        </w:tabs>
        <w:ind w:left="7480" w:hanging="1800"/>
      </w:pPr>
      <w:rPr>
        <w:rFonts w:cs="Times New Roman" w:hint="default"/>
      </w:rPr>
    </w:lvl>
  </w:abstractNum>
  <w:abstractNum w:abstractNumId="11">
    <w:nsid w:val="00000013"/>
    <w:multiLevelType w:val="multilevel"/>
    <w:tmpl w:val="8534B8DA"/>
    <w:name w:val="WWNum60"/>
    <w:lvl w:ilvl="0">
      <w:start w:val="6"/>
      <w:numFmt w:val="decimal"/>
      <w:lvlText w:val="%1."/>
      <w:lvlJc w:val="left"/>
      <w:pPr>
        <w:tabs>
          <w:tab w:val="num" w:pos="2411"/>
        </w:tabs>
        <w:ind w:left="2771" w:hanging="360"/>
      </w:pPr>
      <w:rPr>
        <w:rFonts w:cs="Times New Roman" w:hint="default"/>
      </w:rPr>
    </w:lvl>
    <w:lvl w:ilvl="1">
      <w:start w:val="4"/>
      <w:numFmt w:val="decimal"/>
      <w:lvlText w:val="%1.%2."/>
      <w:lvlJc w:val="left"/>
      <w:pPr>
        <w:tabs>
          <w:tab w:val="num" w:pos="0"/>
        </w:tabs>
        <w:ind w:left="786"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
    <w:nsid w:val="03557516"/>
    <w:multiLevelType w:val="multilevel"/>
    <w:tmpl w:val="74509E1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b w:val="0"/>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07894953"/>
    <w:multiLevelType w:val="multilevel"/>
    <w:tmpl w:val="56845BB4"/>
    <w:styleLink w:val="WW8Num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09244FFE"/>
    <w:multiLevelType w:val="hybridMultilevel"/>
    <w:tmpl w:val="7F2AF852"/>
    <w:name w:val="WW8Num7"/>
    <w:lvl w:ilvl="0" w:tplc="6AA23724">
      <w:start w:val="1"/>
      <w:numFmt w:val="decimal"/>
      <w:lvlText w:val="%1."/>
      <w:lvlJc w:val="left"/>
      <w:pPr>
        <w:ind w:left="1068" w:hanging="360"/>
      </w:pPr>
      <w:rPr>
        <w:rFonts w:hint="default"/>
        <w:b/>
      </w:rPr>
    </w:lvl>
    <w:lvl w:ilvl="1" w:tplc="E110BE2C" w:tentative="1">
      <w:start w:val="1"/>
      <w:numFmt w:val="lowerLetter"/>
      <w:lvlText w:val="%2."/>
      <w:lvlJc w:val="left"/>
      <w:pPr>
        <w:ind w:left="1788" w:hanging="360"/>
      </w:pPr>
    </w:lvl>
    <w:lvl w:ilvl="2" w:tplc="243EC924" w:tentative="1">
      <w:start w:val="1"/>
      <w:numFmt w:val="lowerRoman"/>
      <w:lvlText w:val="%3."/>
      <w:lvlJc w:val="right"/>
      <w:pPr>
        <w:ind w:left="2508" w:hanging="180"/>
      </w:pPr>
    </w:lvl>
    <w:lvl w:ilvl="3" w:tplc="2416ECC6" w:tentative="1">
      <w:start w:val="1"/>
      <w:numFmt w:val="decimal"/>
      <w:lvlText w:val="%4."/>
      <w:lvlJc w:val="left"/>
      <w:pPr>
        <w:ind w:left="3228" w:hanging="360"/>
      </w:pPr>
    </w:lvl>
    <w:lvl w:ilvl="4" w:tplc="210EA248" w:tentative="1">
      <w:start w:val="1"/>
      <w:numFmt w:val="lowerLetter"/>
      <w:lvlText w:val="%5."/>
      <w:lvlJc w:val="left"/>
      <w:pPr>
        <w:ind w:left="3948" w:hanging="360"/>
      </w:pPr>
    </w:lvl>
    <w:lvl w:ilvl="5" w:tplc="4E044F02" w:tentative="1">
      <w:start w:val="1"/>
      <w:numFmt w:val="lowerRoman"/>
      <w:lvlText w:val="%6."/>
      <w:lvlJc w:val="right"/>
      <w:pPr>
        <w:ind w:left="4668" w:hanging="180"/>
      </w:pPr>
    </w:lvl>
    <w:lvl w:ilvl="6" w:tplc="94644B28" w:tentative="1">
      <w:start w:val="1"/>
      <w:numFmt w:val="decimal"/>
      <w:lvlText w:val="%7."/>
      <w:lvlJc w:val="left"/>
      <w:pPr>
        <w:ind w:left="5388" w:hanging="360"/>
      </w:pPr>
    </w:lvl>
    <w:lvl w:ilvl="7" w:tplc="A44EF514" w:tentative="1">
      <w:start w:val="1"/>
      <w:numFmt w:val="lowerLetter"/>
      <w:lvlText w:val="%8."/>
      <w:lvlJc w:val="left"/>
      <w:pPr>
        <w:ind w:left="6108" w:hanging="360"/>
      </w:pPr>
    </w:lvl>
    <w:lvl w:ilvl="8" w:tplc="853CF162" w:tentative="1">
      <w:start w:val="1"/>
      <w:numFmt w:val="lowerRoman"/>
      <w:lvlText w:val="%9."/>
      <w:lvlJc w:val="right"/>
      <w:pPr>
        <w:ind w:left="6828" w:hanging="180"/>
      </w:pPr>
    </w:lvl>
  </w:abstractNum>
  <w:abstractNum w:abstractNumId="15">
    <w:nsid w:val="0EF6334A"/>
    <w:multiLevelType w:val="multilevel"/>
    <w:tmpl w:val="74509E1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b w:val="0"/>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115C2879"/>
    <w:multiLevelType w:val="hybridMultilevel"/>
    <w:tmpl w:val="C4FE0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1726C9"/>
    <w:multiLevelType w:val="hybridMultilevel"/>
    <w:tmpl w:val="39EEC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7C01D5"/>
    <w:multiLevelType w:val="multilevel"/>
    <w:tmpl w:val="27240604"/>
    <w:lvl w:ilvl="0">
      <w:start w:val="1"/>
      <w:numFmt w:val="decimal"/>
      <w:lvlText w:val="%1."/>
      <w:lvlJc w:val="left"/>
      <w:pPr>
        <w:ind w:left="360" w:hanging="360"/>
      </w:pPr>
    </w:lvl>
    <w:lvl w:ilvl="1">
      <w:start w:val="1"/>
      <w:numFmt w:val="decimal"/>
      <w:pStyle w:val="list11"/>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5481035"/>
    <w:multiLevelType w:val="multilevel"/>
    <w:tmpl w:val="9F4E1766"/>
    <w:lvl w:ilvl="0">
      <w:start w:val="1"/>
      <w:numFmt w:val="decimal"/>
      <w:pStyle w:val="Head1"/>
      <w:suff w:val="space"/>
      <w:lvlText w:val="%1."/>
      <w:lvlJc w:val="left"/>
      <w:pPr>
        <w:ind w:left="0" w:firstLine="0"/>
      </w:pPr>
      <w:rPr>
        <w:rFonts w:hint="default"/>
      </w:rPr>
    </w:lvl>
    <w:lvl w:ilvl="1">
      <w:start w:val="1"/>
      <w:numFmt w:val="decimal"/>
      <w:pStyle w:val="Head2"/>
      <w:suff w:val="space"/>
      <w:lvlText w:val="%1.%2."/>
      <w:lvlJc w:val="left"/>
      <w:pPr>
        <w:ind w:left="0" w:firstLine="0"/>
      </w:pPr>
      <w:rPr>
        <w:rFonts w:ascii="Times New Roman" w:hAnsi="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pPr>
        <w:ind w:left="0" w:firstLine="0"/>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0" w:firstLine="0"/>
      </w:pPr>
      <w:rPr>
        <w:rFonts w:ascii="Times New Roman" w:hAnsi="Times New Roman" w:hint="default"/>
        <w:b/>
        <w:i w:val="0"/>
        <w:caps w:val="0"/>
        <w:strike w:val="0"/>
        <w:dstrike w:val="0"/>
        <w:vanish w:val="0"/>
        <w:color w:val="000000"/>
        <w:sz w:val="24"/>
        <w:vertAlign w:val="baseline"/>
      </w:rPr>
    </w:lvl>
    <w:lvl w:ilvl="5">
      <w:start w:val="1"/>
      <w:numFmt w:val="none"/>
      <w:lvlRestart w:val="1"/>
      <w:suff w:val="space"/>
      <w:lvlText w:val=""/>
      <w:lvlJc w:val="left"/>
      <w:pPr>
        <w:ind w:left="357" w:firstLine="3"/>
      </w:pPr>
      <w:rPr>
        <w:rFonts w:hint="default"/>
      </w:rPr>
    </w:lvl>
    <w:lvl w:ilvl="6">
      <w:start w:val="1"/>
      <w:numFmt w:val="decimal"/>
      <w:pStyle w:val="Head6"/>
      <w:suff w:val="space"/>
      <w:lvlText w:val="%1.%2.%3.%4.%5.%7."/>
      <w:lvlJc w:val="left"/>
      <w:pPr>
        <w:ind w:left="0" w:firstLine="0"/>
      </w:pPr>
      <w:rPr>
        <w:rFonts w:hint="default"/>
      </w:rPr>
    </w:lvl>
    <w:lvl w:ilvl="7">
      <w:start w:val="1"/>
      <w:numFmt w:val="decimal"/>
      <w:lvlRestart w:val="0"/>
      <w:suff w:val="space"/>
      <w:lvlText w:val="Рисунок %8 - "/>
      <w:lvlJc w:val="left"/>
      <w:pPr>
        <w:ind w:left="0" w:firstLine="0"/>
      </w:pPr>
      <w:rPr>
        <w:rFonts w:hint="default"/>
      </w:rPr>
    </w:lvl>
    <w:lvl w:ilvl="8">
      <w:start w:val="1"/>
      <w:numFmt w:val="decimal"/>
      <w:lvlRestart w:val="0"/>
      <w:pStyle w:val="TableInscription"/>
      <w:suff w:val="space"/>
      <w:lvlText w:val="Таблица %9 –"/>
      <w:lvlJc w:val="left"/>
      <w:pPr>
        <w:ind w:left="7089" w:firstLine="0"/>
      </w:pPr>
      <w:rPr>
        <w:rFonts w:hint="default"/>
      </w:rPr>
    </w:lvl>
  </w:abstractNum>
  <w:abstractNum w:abstractNumId="20">
    <w:nsid w:val="1D1E3764"/>
    <w:multiLevelType w:val="multilevel"/>
    <w:tmpl w:val="8A464058"/>
    <w:lvl w:ilvl="0">
      <w:start w:val="1"/>
      <w:numFmt w:val="decimal"/>
      <w:pStyle w:val="OderedList1"/>
      <w:suff w:val="space"/>
      <w:lvlText w:val="%1)"/>
      <w:lvlJc w:val="left"/>
      <w:pPr>
        <w:ind w:left="0" w:firstLine="851"/>
      </w:pPr>
      <w:rPr>
        <w:rFonts w:hint="default"/>
      </w:rPr>
    </w:lvl>
    <w:lvl w:ilvl="1">
      <w:start w:val="1"/>
      <w:numFmt w:val="decimal"/>
      <w:pStyle w:val="OderedList2"/>
      <w:suff w:val="space"/>
      <w:lvlText w:val="%2)"/>
      <w:lvlJc w:val="left"/>
      <w:pPr>
        <w:ind w:left="0" w:firstLine="1701"/>
      </w:pPr>
      <w:rPr>
        <w:rFonts w:hint="default"/>
      </w:rPr>
    </w:lvl>
    <w:lvl w:ilvl="2">
      <w:start w:val="1"/>
      <w:numFmt w:val="decimal"/>
      <w:pStyle w:val="OderedList3"/>
      <w:suff w:val="space"/>
      <w:lvlText w:val="%3)"/>
      <w:lvlJc w:val="left"/>
      <w:pPr>
        <w:ind w:left="0" w:firstLine="2552"/>
      </w:pPr>
      <w:rPr>
        <w:rFonts w:hint="default"/>
      </w:r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21">
    <w:nsid w:val="1F0E0090"/>
    <w:multiLevelType w:val="hybridMultilevel"/>
    <w:tmpl w:val="C554D15E"/>
    <w:lvl w:ilvl="0" w:tplc="4886C98E">
      <w:start w:val="1"/>
      <w:numFmt w:val="bullet"/>
      <w:pStyle w:val="a"/>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22">
    <w:nsid w:val="269E3FBC"/>
    <w:multiLevelType w:val="hybridMultilevel"/>
    <w:tmpl w:val="2F1E22B0"/>
    <w:lvl w:ilvl="0" w:tplc="19040808">
      <w:start w:val="1"/>
      <w:numFmt w:val="decimal"/>
      <w:lvlText w:val="%1."/>
      <w:lvlJc w:val="left"/>
      <w:pPr>
        <w:tabs>
          <w:tab w:val="num" w:pos="720"/>
        </w:tabs>
        <w:ind w:left="720" w:hanging="360"/>
      </w:pPr>
    </w:lvl>
    <w:lvl w:ilvl="1" w:tplc="61D4A0CE">
      <w:numFmt w:val="none"/>
      <w:lvlText w:val=""/>
      <w:lvlJc w:val="left"/>
      <w:pPr>
        <w:tabs>
          <w:tab w:val="num" w:pos="360"/>
        </w:tabs>
      </w:pPr>
    </w:lvl>
    <w:lvl w:ilvl="2" w:tplc="90382B70">
      <w:numFmt w:val="none"/>
      <w:lvlText w:val=""/>
      <w:lvlJc w:val="left"/>
      <w:pPr>
        <w:tabs>
          <w:tab w:val="num" w:pos="360"/>
        </w:tabs>
      </w:pPr>
    </w:lvl>
    <w:lvl w:ilvl="3" w:tplc="BA4A1BB8">
      <w:numFmt w:val="none"/>
      <w:lvlText w:val=""/>
      <w:lvlJc w:val="left"/>
      <w:pPr>
        <w:tabs>
          <w:tab w:val="num" w:pos="360"/>
        </w:tabs>
      </w:pPr>
    </w:lvl>
    <w:lvl w:ilvl="4" w:tplc="B02888CA">
      <w:numFmt w:val="none"/>
      <w:lvlText w:val=""/>
      <w:lvlJc w:val="left"/>
      <w:pPr>
        <w:tabs>
          <w:tab w:val="num" w:pos="360"/>
        </w:tabs>
      </w:pPr>
    </w:lvl>
    <w:lvl w:ilvl="5" w:tplc="1D0A8652">
      <w:numFmt w:val="none"/>
      <w:lvlText w:val=""/>
      <w:lvlJc w:val="left"/>
      <w:pPr>
        <w:tabs>
          <w:tab w:val="num" w:pos="360"/>
        </w:tabs>
      </w:pPr>
    </w:lvl>
    <w:lvl w:ilvl="6" w:tplc="5B88ECC6">
      <w:numFmt w:val="none"/>
      <w:lvlText w:val=""/>
      <w:lvlJc w:val="left"/>
      <w:pPr>
        <w:tabs>
          <w:tab w:val="num" w:pos="360"/>
        </w:tabs>
      </w:pPr>
    </w:lvl>
    <w:lvl w:ilvl="7" w:tplc="1272105E">
      <w:numFmt w:val="none"/>
      <w:lvlText w:val=""/>
      <w:lvlJc w:val="left"/>
      <w:pPr>
        <w:tabs>
          <w:tab w:val="num" w:pos="360"/>
        </w:tabs>
      </w:pPr>
    </w:lvl>
    <w:lvl w:ilvl="8" w:tplc="547C6FC2">
      <w:numFmt w:val="none"/>
      <w:lvlText w:val=""/>
      <w:lvlJc w:val="left"/>
      <w:pPr>
        <w:tabs>
          <w:tab w:val="num" w:pos="360"/>
        </w:tabs>
      </w:pPr>
    </w:lvl>
  </w:abstractNum>
  <w:abstractNum w:abstractNumId="23">
    <w:nsid w:val="271F7904"/>
    <w:multiLevelType w:val="hybridMultilevel"/>
    <w:tmpl w:val="E7AE7F3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D35FC"/>
    <w:multiLevelType w:val="hybridMultilevel"/>
    <w:tmpl w:val="0E845A24"/>
    <w:lvl w:ilvl="0" w:tplc="19727BF6">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F670D0"/>
    <w:multiLevelType w:val="multilevel"/>
    <w:tmpl w:val="BC4EAE96"/>
    <w:lvl w:ilvl="0">
      <w:start w:val="1"/>
      <w:numFmt w:val="bullet"/>
      <w:pStyle w:val="ItemizedList1"/>
      <w:suff w:val="space"/>
      <w:lvlText w:val="-"/>
      <w:lvlJc w:val="left"/>
      <w:pPr>
        <w:ind w:left="-141" w:firstLine="851"/>
      </w:pPr>
      <w:rPr>
        <w:rFonts w:ascii="Times New Roman" w:hAnsi="Times New Roman" w:cs="Times New Roman" w:hint="default"/>
      </w:rPr>
    </w:lvl>
    <w:lvl w:ilvl="1">
      <w:start w:val="1"/>
      <w:numFmt w:val="bullet"/>
      <w:lvlRestart w:val="0"/>
      <w:pStyle w:val="ItemizedList2"/>
      <w:suff w:val="space"/>
      <w:lvlText w:val="-"/>
      <w:lvlJc w:val="left"/>
      <w:pPr>
        <w:ind w:left="1" w:firstLine="1701"/>
      </w:pPr>
      <w:rPr>
        <w:rFonts w:ascii="Arial" w:hAnsi="Arial" w:hint="default"/>
        <w:b w:val="0"/>
        <w:i w:val="0"/>
      </w:rPr>
    </w:lvl>
    <w:lvl w:ilvl="2">
      <w:start w:val="1"/>
      <w:numFmt w:val="bullet"/>
      <w:lvlRestart w:val="0"/>
      <w:pStyle w:val="ItemizedList3"/>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26">
    <w:nsid w:val="59085481"/>
    <w:multiLevelType w:val="hybridMultilevel"/>
    <w:tmpl w:val="597AF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21DAD"/>
    <w:multiLevelType w:val="hybridMultilevel"/>
    <w:tmpl w:val="577811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8C0EB3"/>
    <w:multiLevelType w:val="hybridMultilevel"/>
    <w:tmpl w:val="C818D2FA"/>
    <w:lvl w:ilvl="0" w:tplc="7180DE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5D53AF"/>
    <w:multiLevelType w:val="multilevel"/>
    <w:tmpl w:val="74509E1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b w:val="0"/>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680C7091"/>
    <w:multiLevelType w:val="hybridMultilevel"/>
    <w:tmpl w:val="39361EF8"/>
    <w:lvl w:ilvl="0" w:tplc="DB4A247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DBA58F1"/>
    <w:multiLevelType w:val="hybridMultilevel"/>
    <w:tmpl w:val="83A27F6C"/>
    <w:lvl w:ilvl="0" w:tplc="204C4B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BC91B3A"/>
    <w:multiLevelType w:val="hybridMultilevel"/>
    <w:tmpl w:val="2A5EC7C8"/>
    <w:lvl w:ilvl="0" w:tplc="30F0C81A">
      <w:start w:val="1"/>
      <w:numFmt w:val="bullet"/>
      <w:pStyle w:val="01"/>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3">
    <w:nsid w:val="7EFD79A7"/>
    <w:multiLevelType w:val="hybridMultilevel"/>
    <w:tmpl w:val="2E84D71C"/>
    <w:lvl w:ilvl="0" w:tplc="ACA018DE">
      <w:start w:val="1"/>
      <w:numFmt w:val="decimal"/>
      <w:lvlText w:val="%1)"/>
      <w:lvlJc w:val="left"/>
      <w:pPr>
        <w:ind w:left="1515" w:hanging="975"/>
      </w:pPr>
      <w:rPr>
        <w:rFonts w:hint="default"/>
      </w:rPr>
    </w:lvl>
    <w:lvl w:ilvl="1" w:tplc="456A468A" w:tentative="1">
      <w:start w:val="1"/>
      <w:numFmt w:val="lowerLetter"/>
      <w:lvlText w:val="%2."/>
      <w:lvlJc w:val="left"/>
      <w:pPr>
        <w:ind w:left="1620" w:hanging="360"/>
      </w:pPr>
    </w:lvl>
    <w:lvl w:ilvl="2" w:tplc="7D22FD6C" w:tentative="1">
      <w:start w:val="1"/>
      <w:numFmt w:val="lowerRoman"/>
      <w:lvlText w:val="%3."/>
      <w:lvlJc w:val="right"/>
      <w:pPr>
        <w:ind w:left="2340" w:hanging="180"/>
      </w:pPr>
    </w:lvl>
    <w:lvl w:ilvl="3" w:tplc="B5C86E14" w:tentative="1">
      <w:start w:val="1"/>
      <w:numFmt w:val="decimal"/>
      <w:lvlText w:val="%4."/>
      <w:lvlJc w:val="left"/>
      <w:pPr>
        <w:ind w:left="3060" w:hanging="360"/>
      </w:pPr>
    </w:lvl>
    <w:lvl w:ilvl="4" w:tplc="9446A836" w:tentative="1">
      <w:start w:val="1"/>
      <w:numFmt w:val="lowerLetter"/>
      <w:lvlText w:val="%5."/>
      <w:lvlJc w:val="left"/>
      <w:pPr>
        <w:ind w:left="3780" w:hanging="360"/>
      </w:pPr>
    </w:lvl>
    <w:lvl w:ilvl="5" w:tplc="C7128ACC" w:tentative="1">
      <w:start w:val="1"/>
      <w:numFmt w:val="lowerRoman"/>
      <w:lvlText w:val="%6."/>
      <w:lvlJc w:val="right"/>
      <w:pPr>
        <w:ind w:left="4500" w:hanging="180"/>
      </w:pPr>
    </w:lvl>
    <w:lvl w:ilvl="6" w:tplc="1542033E" w:tentative="1">
      <w:start w:val="1"/>
      <w:numFmt w:val="decimal"/>
      <w:lvlText w:val="%7."/>
      <w:lvlJc w:val="left"/>
      <w:pPr>
        <w:ind w:left="5220" w:hanging="360"/>
      </w:pPr>
    </w:lvl>
    <w:lvl w:ilvl="7" w:tplc="DB26DC8E" w:tentative="1">
      <w:start w:val="1"/>
      <w:numFmt w:val="lowerLetter"/>
      <w:lvlText w:val="%8."/>
      <w:lvlJc w:val="left"/>
      <w:pPr>
        <w:ind w:left="5940" w:hanging="360"/>
      </w:pPr>
    </w:lvl>
    <w:lvl w:ilvl="8" w:tplc="D6E6CD92" w:tentative="1">
      <w:start w:val="1"/>
      <w:numFmt w:val="lowerRoman"/>
      <w:lvlText w:val="%9."/>
      <w:lvlJc w:val="right"/>
      <w:pPr>
        <w:ind w:left="6660" w:hanging="180"/>
      </w:pPr>
    </w:lvl>
  </w:abstractNum>
  <w:num w:numId="1">
    <w:abstractNumId w:val="24"/>
  </w:num>
  <w:num w:numId="2">
    <w:abstractNumId w:val="33"/>
  </w:num>
  <w:num w:numId="3">
    <w:abstractNumId w:val="13"/>
  </w:num>
  <w:num w:numId="4">
    <w:abstractNumId w:val="25"/>
  </w:num>
  <w:num w:numId="5">
    <w:abstractNumId w:val="20"/>
  </w:num>
  <w:num w:numId="6">
    <w:abstractNumId w:val="18"/>
  </w:num>
  <w:num w:numId="7">
    <w:abstractNumId w:val="19"/>
  </w:num>
  <w:num w:numId="8">
    <w:abstractNumId w:val="21"/>
  </w:num>
  <w:num w:numId="9">
    <w:abstractNumId w:val="32"/>
  </w:num>
  <w:num w:numId="10">
    <w:abstractNumId w:val="22"/>
  </w:num>
  <w:num w:numId="11">
    <w:abstractNumId w:val="27"/>
  </w:num>
  <w:num w:numId="12">
    <w:abstractNumId w:val="29"/>
  </w:num>
  <w:num w:numId="13">
    <w:abstractNumId w:val="15"/>
  </w:num>
  <w:num w:numId="14">
    <w:abstractNumId w:val="12"/>
  </w:num>
  <w:num w:numId="15">
    <w:abstractNumId w:val="0"/>
  </w:num>
  <w:num w:numId="16">
    <w:abstractNumId w:val="31"/>
  </w:num>
  <w:num w:numId="17">
    <w:abstractNumId w:val="28"/>
  </w:num>
  <w:num w:numId="18">
    <w:abstractNumId w:val="30"/>
  </w:num>
  <w:num w:numId="19">
    <w:abstractNumId w:val="16"/>
  </w:num>
  <w:num w:numId="20">
    <w:abstractNumId w:val="26"/>
  </w:num>
  <w:num w:numId="21">
    <w:abstractNumId w:val="17"/>
  </w:num>
  <w:num w:numId="22">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C2115"/>
    <w:rsid w:val="00001C36"/>
    <w:rsid w:val="000022E7"/>
    <w:rsid w:val="00003D5D"/>
    <w:rsid w:val="000051E7"/>
    <w:rsid w:val="0000736D"/>
    <w:rsid w:val="00007A9B"/>
    <w:rsid w:val="000104B9"/>
    <w:rsid w:val="00010732"/>
    <w:rsid w:val="00011E71"/>
    <w:rsid w:val="0001251C"/>
    <w:rsid w:val="00012B4C"/>
    <w:rsid w:val="00012BC0"/>
    <w:rsid w:val="0001348B"/>
    <w:rsid w:val="00014EED"/>
    <w:rsid w:val="00015B7F"/>
    <w:rsid w:val="00017D9F"/>
    <w:rsid w:val="0002010E"/>
    <w:rsid w:val="00024387"/>
    <w:rsid w:val="00025D3A"/>
    <w:rsid w:val="00031E37"/>
    <w:rsid w:val="00033C9C"/>
    <w:rsid w:val="000346DD"/>
    <w:rsid w:val="0003472F"/>
    <w:rsid w:val="0003598E"/>
    <w:rsid w:val="000360A2"/>
    <w:rsid w:val="00037CFD"/>
    <w:rsid w:val="000404DF"/>
    <w:rsid w:val="00040A27"/>
    <w:rsid w:val="00040A6C"/>
    <w:rsid w:val="00041F34"/>
    <w:rsid w:val="00042441"/>
    <w:rsid w:val="000427B1"/>
    <w:rsid w:val="00043D71"/>
    <w:rsid w:val="000465BF"/>
    <w:rsid w:val="0004745E"/>
    <w:rsid w:val="00050987"/>
    <w:rsid w:val="00052376"/>
    <w:rsid w:val="0005336E"/>
    <w:rsid w:val="00055BAC"/>
    <w:rsid w:val="00056600"/>
    <w:rsid w:val="00056EFC"/>
    <w:rsid w:val="000577EE"/>
    <w:rsid w:val="00057E19"/>
    <w:rsid w:val="000605FB"/>
    <w:rsid w:val="00061184"/>
    <w:rsid w:val="00061820"/>
    <w:rsid w:val="00061E78"/>
    <w:rsid w:val="0006203F"/>
    <w:rsid w:val="00062CD3"/>
    <w:rsid w:val="0006310F"/>
    <w:rsid w:val="00063484"/>
    <w:rsid w:val="000635C9"/>
    <w:rsid w:val="00063B12"/>
    <w:rsid w:val="000649F1"/>
    <w:rsid w:val="00064C84"/>
    <w:rsid w:val="00066E4A"/>
    <w:rsid w:val="00067207"/>
    <w:rsid w:val="0007103B"/>
    <w:rsid w:val="00071643"/>
    <w:rsid w:val="000723A8"/>
    <w:rsid w:val="0007659A"/>
    <w:rsid w:val="00076985"/>
    <w:rsid w:val="000775AE"/>
    <w:rsid w:val="00077D53"/>
    <w:rsid w:val="00080256"/>
    <w:rsid w:val="00080E59"/>
    <w:rsid w:val="00081041"/>
    <w:rsid w:val="00083CD8"/>
    <w:rsid w:val="00084F82"/>
    <w:rsid w:val="00085299"/>
    <w:rsid w:val="00085C02"/>
    <w:rsid w:val="00086051"/>
    <w:rsid w:val="00086392"/>
    <w:rsid w:val="000870F5"/>
    <w:rsid w:val="000874A6"/>
    <w:rsid w:val="000877B9"/>
    <w:rsid w:val="00090E1F"/>
    <w:rsid w:val="0009336E"/>
    <w:rsid w:val="00093545"/>
    <w:rsid w:val="000935D9"/>
    <w:rsid w:val="00094BF5"/>
    <w:rsid w:val="000955A8"/>
    <w:rsid w:val="000970E2"/>
    <w:rsid w:val="00097AAA"/>
    <w:rsid w:val="00097FFB"/>
    <w:rsid w:val="000A02F9"/>
    <w:rsid w:val="000A1573"/>
    <w:rsid w:val="000A2781"/>
    <w:rsid w:val="000A35AB"/>
    <w:rsid w:val="000A41C0"/>
    <w:rsid w:val="000A514B"/>
    <w:rsid w:val="000A5F7D"/>
    <w:rsid w:val="000A792B"/>
    <w:rsid w:val="000B1BD0"/>
    <w:rsid w:val="000B1C46"/>
    <w:rsid w:val="000B1F77"/>
    <w:rsid w:val="000B33E8"/>
    <w:rsid w:val="000B354E"/>
    <w:rsid w:val="000B4457"/>
    <w:rsid w:val="000B49E8"/>
    <w:rsid w:val="000B4F72"/>
    <w:rsid w:val="000B53AA"/>
    <w:rsid w:val="000B6345"/>
    <w:rsid w:val="000B6540"/>
    <w:rsid w:val="000B76A0"/>
    <w:rsid w:val="000C0502"/>
    <w:rsid w:val="000C0D28"/>
    <w:rsid w:val="000C148F"/>
    <w:rsid w:val="000C2318"/>
    <w:rsid w:val="000C3AFE"/>
    <w:rsid w:val="000C6572"/>
    <w:rsid w:val="000C71BF"/>
    <w:rsid w:val="000D08E1"/>
    <w:rsid w:val="000D18B9"/>
    <w:rsid w:val="000D2235"/>
    <w:rsid w:val="000D33EE"/>
    <w:rsid w:val="000D397B"/>
    <w:rsid w:val="000D3BE9"/>
    <w:rsid w:val="000D7AD8"/>
    <w:rsid w:val="000D7C61"/>
    <w:rsid w:val="000E341D"/>
    <w:rsid w:val="000E3A01"/>
    <w:rsid w:val="000E4045"/>
    <w:rsid w:val="000E4107"/>
    <w:rsid w:val="000E486F"/>
    <w:rsid w:val="000E4B46"/>
    <w:rsid w:val="000E5D23"/>
    <w:rsid w:val="000F14D9"/>
    <w:rsid w:val="000F19E5"/>
    <w:rsid w:val="000F2D76"/>
    <w:rsid w:val="000F31A7"/>
    <w:rsid w:val="000F44A5"/>
    <w:rsid w:val="000F5512"/>
    <w:rsid w:val="000F7743"/>
    <w:rsid w:val="000F7781"/>
    <w:rsid w:val="000F7795"/>
    <w:rsid w:val="000F7E26"/>
    <w:rsid w:val="0010061E"/>
    <w:rsid w:val="00101380"/>
    <w:rsid w:val="00102E79"/>
    <w:rsid w:val="00104A3C"/>
    <w:rsid w:val="00106F77"/>
    <w:rsid w:val="00107083"/>
    <w:rsid w:val="00110521"/>
    <w:rsid w:val="00111D4A"/>
    <w:rsid w:val="001144E6"/>
    <w:rsid w:val="001145EA"/>
    <w:rsid w:val="0011494D"/>
    <w:rsid w:val="00114985"/>
    <w:rsid w:val="001160A6"/>
    <w:rsid w:val="00116B4D"/>
    <w:rsid w:val="0011758C"/>
    <w:rsid w:val="001202FB"/>
    <w:rsid w:val="00121141"/>
    <w:rsid w:val="0012395C"/>
    <w:rsid w:val="00123FC1"/>
    <w:rsid w:val="001250A5"/>
    <w:rsid w:val="00126C59"/>
    <w:rsid w:val="00127C3C"/>
    <w:rsid w:val="00130B6B"/>
    <w:rsid w:val="00131051"/>
    <w:rsid w:val="00131AA4"/>
    <w:rsid w:val="0013373A"/>
    <w:rsid w:val="0013622A"/>
    <w:rsid w:val="0013674D"/>
    <w:rsid w:val="001367CC"/>
    <w:rsid w:val="00136A11"/>
    <w:rsid w:val="00137103"/>
    <w:rsid w:val="00137129"/>
    <w:rsid w:val="00137A4C"/>
    <w:rsid w:val="001408A4"/>
    <w:rsid w:val="0014158E"/>
    <w:rsid w:val="00141864"/>
    <w:rsid w:val="001426F3"/>
    <w:rsid w:val="00145D71"/>
    <w:rsid w:val="0014725C"/>
    <w:rsid w:val="001473B0"/>
    <w:rsid w:val="00147BE3"/>
    <w:rsid w:val="001522D6"/>
    <w:rsid w:val="00153C2E"/>
    <w:rsid w:val="001556D7"/>
    <w:rsid w:val="00156060"/>
    <w:rsid w:val="00156F68"/>
    <w:rsid w:val="00157EA0"/>
    <w:rsid w:val="00160255"/>
    <w:rsid w:val="00160D18"/>
    <w:rsid w:val="00162407"/>
    <w:rsid w:val="00164050"/>
    <w:rsid w:val="00164546"/>
    <w:rsid w:val="001653A3"/>
    <w:rsid w:val="001654EF"/>
    <w:rsid w:val="0016551C"/>
    <w:rsid w:val="0017408D"/>
    <w:rsid w:val="00174203"/>
    <w:rsid w:val="00175E86"/>
    <w:rsid w:val="00182B3E"/>
    <w:rsid w:val="00185B48"/>
    <w:rsid w:val="00186326"/>
    <w:rsid w:val="001875A9"/>
    <w:rsid w:val="00187C22"/>
    <w:rsid w:val="00187CF6"/>
    <w:rsid w:val="00194DC2"/>
    <w:rsid w:val="00195AF4"/>
    <w:rsid w:val="00197168"/>
    <w:rsid w:val="001A0241"/>
    <w:rsid w:val="001A0D42"/>
    <w:rsid w:val="001A1B4B"/>
    <w:rsid w:val="001A2151"/>
    <w:rsid w:val="001A3CE3"/>
    <w:rsid w:val="001A577F"/>
    <w:rsid w:val="001A5DAA"/>
    <w:rsid w:val="001A6F04"/>
    <w:rsid w:val="001A7E19"/>
    <w:rsid w:val="001B04A6"/>
    <w:rsid w:val="001B0B61"/>
    <w:rsid w:val="001B11A2"/>
    <w:rsid w:val="001B1573"/>
    <w:rsid w:val="001B2AA4"/>
    <w:rsid w:val="001B2D39"/>
    <w:rsid w:val="001B3D39"/>
    <w:rsid w:val="001B4A64"/>
    <w:rsid w:val="001B56B6"/>
    <w:rsid w:val="001C0963"/>
    <w:rsid w:val="001C099F"/>
    <w:rsid w:val="001C2791"/>
    <w:rsid w:val="001C28F6"/>
    <w:rsid w:val="001C421F"/>
    <w:rsid w:val="001C4CCE"/>
    <w:rsid w:val="001C59D9"/>
    <w:rsid w:val="001C5C85"/>
    <w:rsid w:val="001C645B"/>
    <w:rsid w:val="001C6A83"/>
    <w:rsid w:val="001C7BFF"/>
    <w:rsid w:val="001D01B8"/>
    <w:rsid w:val="001D10FA"/>
    <w:rsid w:val="001D6098"/>
    <w:rsid w:val="001D7543"/>
    <w:rsid w:val="001E34B8"/>
    <w:rsid w:val="001E3DD1"/>
    <w:rsid w:val="001E4616"/>
    <w:rsid w:val="001E7E6B"/>
    <w:rsid w:val="001F0724"/>
    <w:rsid w:val="001F1B31"/>
    <w:rsid w:val="001F3934"/>
    <w:rsid w:val="001F3CB1"/>
    <w:rsid w:val="001F40FD"/>
    <w:rsid w:val="001F4CCE"/>
    <w:rsid w:val="001F58F7"/>
    <w:rsid w:val="001F7D22"/>
    <w:rsid w:val="002007A3"/>
    <w:rsid w:val="002012CC"/>
    <w:rsid w:val="002021A8"/>
    <w:rsid w:val="00204607"/>
    <w:rsid w:val="00205052"/>
    <w:rsid w:val="00212001"/>
    <w:rsid w:val="00214067"/>
    <w:rsid w:val="00214345"/>
    <w:rsid w:val="00214F87"/>
    <w:rsid w:val="0021592B"/>
    <w:rsid w:val="00215962"/>
    <w:rsid w:val="00216C4F"/>
    <w:rsid w:val="00220046"/>
    <w:rsid w:val="00222276"/>
    <w:rsid w:val="0022416D"/>
    <w:rsid w:val="002248D0"/>
    <w:rsid w:val="00227132"/>
    <w:rsid w:val="00230EEA"/>
    <w:rsid w:val="00235B87"/>
    <w:rsid w:val="00237A46"/>
    <w:rsid w:val="00237D5B"/>
    <w:rsid w:val="00241524"/>
    <w:rsid w:val="00242C9A"/>
    <w:rsid w:val="00245B3F"/>
    <w:rsid w:val="0024636D"/>
    <w:rsid w:val="0024779D"/>
    <w:rsid w:val="00247D39"/>
    <w:rsid w:val="00247E83"/>
    <w:rsid w:val="0025093B"/>
    <w:rsid w:val="00251ADC"/>
    <w:rsid w:val="00252B32"/>
    <w:rsid w:val="00253B09"/>
    <w:rsid w:val="00255684"/>
    <w:rsid w:val="00256F7C"/>
    <w:rsid w:val="00260F75"/>
    <w:rsid w:val="00262B7C"/>
    <w:rsid w:val="00263E27"/>
    <w:rsid w:val="00265281"/>
    <w:rsid w:val="00265853"/>
    <w:rsid w:val="00267F13"/>
    <w:rsid w:val="00270131"/>
    <w:rsid w:val="00271646"/>
    <w:rsid w:val="00271F30"/>
    <w:rsid w:val="00272F2A"/>
    <w:rsid w:val="00273679"/>
    <w:rsid w:val="00273790"/>
    <w:rsid w:val="0027447D"/>
    <w:rsid w:val="00274BE0"/>
    <w:rsid w:val="00274CB5"/>
    <w:rsid w:val="002759D4"/>
    <w:rsid w:val="00275A50"/>
    <w:rsid w:val="00276331"/>
    <w:rsid w:val="002766F3"/>
    <w:rsid w:val="00280B93"/>
    <w:rsid w:val="00281DB9"/>
    <w:rsid w:val="00281E1E"/>
    <w:rsid w:val="00282BBE"/>
    <w:rsid w:val="00282D79"/>
    <w:rsid w:val="0028549D"/>
    <w:rsid w:val="00285D60"/>
    <w:rsid w:val="00286722"/>
    <w:rsid w:val="00287871"/>
    <w:rsid w:val="002908F2"/>
    <w:rsid w:val="002916BD"/>
    <w:rsid w:val="00292116"/>
    <w:rsid w:val="0029284E"/>
    <w:rsid w:val="00292FD2"/>
    <w:rsid w:val="0029309D"/>
    <w:rsid w:val="002933FC"/>
    <w:rsid w:val="00293438"/>
    <w:rsid w:val="00294592"/>
    <w:rsid w:val="002945B1"/>
    <w:rsid w:val="00294DC2"/>
    <w:rsid w:val="00295338"/>
    <w:rsid w:val="00295E5D"/>
    <w:rsid w:val="00296053"/>
    <w:rsid w:val="002A057F"/>
    <w:rsid w:val="002A280D"/>
    <w:rsid w:val="002A32AF"/>
    <w:rsid w:val="002A3E56"/>
    <w:rsid w:val="002A5434"/>
    <w:rsid w:val="002A79AE"/>
    <w:rsid w:val="002A7ABD"/>
    <w:rsid w:val="002B167E"/>
    <w:rsid w:val="002B346A"/>
    <w:rsid w:val="002B4BA1"/>
    <w:rsid w:val="002B4CA1"/>
    <w:rsid w:val="002B4EE9"/>
    <w:rsid w:val="002B58F8"/>
    <w:rsid w:val="002B6F0E"/>
    <w:rsid w:val="002B7241"/>
    <w:rsid w:val="002C0612"/>
    <w:rsid w:val="002C1F46"/>
    <w:rsid w:val="002C4AA6"/>
    <w:rsid w:val="002C4D22"/>
    <w:rsid w:val="002C70B0"/>
    <w:rsid w:val="002C7B96"/>
    <w:rsid w:val="002D1534"/>
    <w:rsid w:val="002D4368"/>
    <w:rsid w:val="002D43DF"/>
    <w:rsid w:val="002D565E"/>
    <w:rsid w:val="002D5D7A"/>
    <w:rsid w:val="002D7C7C"/>
    <w:rsid w:val="002E142B"/>
    <w:rsid w:val="002E1FD1"/>
    <w:rsid w:val="002E25FD"/>
    <w:rsid w:val="002E41EC"/>
    <w:rsid w:val="002E482C"/>
    <w:rsid w:val="002E59AE"/>
    <w:rsid w:val="002E5C1D"/>
    <w:rsid w:val="002E6156"/>
    <w:rsid w:val="002E7358"/>
    <w:rsid w:val="002E73EF"/>
    <w:rsid w:val="002F1048"/>
    <w:rsid w:val="002F1A8B"/>
    <w:rsid w:val="002F536E"/>
    <w:rsid w:val="002F6A87"/>
    <w:rsid w:val="002F6F08"/>
    <w:rsid w:val="002F788C"/>
    <w:rsid w:val="00301398"/>
    <w:rsid w:val="00301D96"/>
    <w:rsid w:val="00302256"/>
    <w:rsid w:val="00302D8A"/>
    <w:rsid w:val="0030465E"/>
    <w:rsid w:val="00304709"/>
    <w:rsid w:val="00306721"/>
    <w:rsid w:val="0030709E"/>
    <w:rsid w:val="0030720A"/>
    <w:rsid w:val="0031190D"/>
    <w:rsid w:val="00312C62"/>
    <w:rsid w:val="00315FD3"/>
    <w:rsid w:val="00320802"/>
    <w:rsid w:val="00322E35"/>
    <w:rsid w:val="003237CD"/>
    <w:rsid w:val="003239BA"/>
    <w:rsid w:val="00325DF8"/>
    <w:rsid w:val="00326A7A"/>
    <w:rsid w:val="0032716D"/>
    <w:rsid w:val="003319F0"/>
    <w:rsid w:val="00331B2F"/>
    <w:rsid w:val="00331C39"/>
    <w:rsid w:val="003342F2"/>
    <w:rsid w:val="00334EE0"/>
    <w:rsid w:val="0033700D"/>
    <w:rsid w:val="0034044F"/>
    <w:rsid w:val="0034112D"/>
    <w:rsid w:val="00341808"/>
    <w:rsid w:val="00343634"/>
    <w:rsid w:val="00343807"/>
    <w:rsid w:val="003442BB"/>
    <w:rsid w:val="003453AC"/>
    <w:rsid w:val="003460DF"/>
    <w:rsid w:val="0034765B"/>
    <w:rsid w:val="00347B3D"/>
    <w:rsid w:val="00350B64"/>
    <w:rsid w:val="00351567"/>
    <w:rsid w:val="003515E4"/>
    <w:rsid w:val="00351BE3"/>
    <w:rsid w:val="00352C77"/>
    <w:rsid w:val="00352F95"/>
    <w:rsid w:val="003537BA"/>
    <w:rsid w:val="00353DC0"/>
    <w:rsid w:val="00354B5F"/>
    <w:rsid w:val="0035573D"/>
    <w:rsid w:val="00355C3F"/>
    <w:rsid w:val="003561CF"/>
    <w:rsid w:val="003563A8"/>
    <w:rsid w:val="00357D23"/>
    <w:rsid w:val="00360634"/>
    <w:rsid w:val="0036311F"/>
    <w:rsid w:val="00364F97"/>
    <w:rsid w:val="003667B7"/>
    <w:rsid w:val="00371294"/>
    <w:rsid w:val="00373318"/>
    <w:rsid w:val="00373492"/>
    <w:rsid w:val="00373E7E"/>
    <w:rsid w:val="00375122"/>
    <w:rsid w:val="00375C0E"/>
    <w:rsid w:val="00376569"/>
    <w:rsid w:val="00377636"/>
    <w:rsid w:val="00377702"/>
    <w:rsid w:val="003812E5"/>
    <w:rsid w:val="00381B31"/>
    <w:rsid w:val="00382538"/>
    <w:rsid w:val="00384F8F"/>
    <w:rsid w:val="00384FA3"/>
    <w:rsid w:val="00387036"/>
    <w:rsid w:val="00390064"/>
    <w:rsid w:val="00390AF6"/>
    <w:rsid w:val="00390E95"/>
    <w:rsid w:val="00391EBB"/>
    <w:rsid w:val="00394217"/>
    <w:rsid w:val="003942E1"/>
    <w:rsid w:val="00394EE3"/>
    <w:rsid w:val="00396ED8"/>
    <w:rsid w:val="003A1BEE"/>
    <w:rsid w:val="003A1C24"/>
    <w:rsid w:val="003A1D74"/>
    <w:rsid w:val="003A1DED"/>
    <w:rsid w:val="003A49D7"/>
    <w:rsid w:val="003A506B"/>
    <w:rsid w:val="003A60F1"/>
    <w:rsid w:val="003A6ADC"/>
    <w:rsid w:val="003B0B36"/>
    <w:rsid w:val="003B5805"/>
    <w:rsid w:val="003C0277"/>
    <w:rsid w:val="003C17DA"/>
    <w:rsid w:val="003C39BD"/>
    <w:rsid w:val="003C5E6E"/>
    <w:rsid w:val="003C67BC"/>
    <w:rsid w:val="003C7207"/>
    <w:rsid w:val="003C79BD"/>
    <w:rsid w:val="003C7C3D"/>
    <w:rsid w:val="003D1D2B"/>
    <w:rsid w:val="003D1D9E"/>
    <w:rsid w:val="003D3033"/>
    <w:rsid w:val="003D44E1"/>
    <w:rsid w:val="003D4A65"/>
    <w:rsid w:val="003D5086"/>
    <w:rsid w:val="003D78A9"/>
    <w:rsid w:val="003E078F"/>
    <w:rsid w:val="003E19B6"/>
    <w:rsid w:val="003E38CB"/>
    <w:rsid w:val="003E638E"/>
    <w:rsid w:val="003E7445"/>
    <w:rsid w:val="003E7D6F"/>
    <w:rsid w:val="003F4832"/>
    <w:rsid w:val="003F5043"/>
    <w:rsid w:val="003F56DA"/>
    <w:rsid w:val="003F6B7F"/>
    <w:rsid w:val="003F75CD"/>
    <w:rsid w:val="003F7679"/>
    <w:rsid w:val="00401A9B"/>
    <w:rsid w:val="004027C1"/>
    <w:rsid w:val="00403BE6"/>
    <w:rsid w:val="00405A3B"/>
    <w:rsid w:val="00405B88"/>
    <w:rsid w:val="00405C30"/>
    <w:rsid w:val="00405E89"/>
    <w:rsid w:val="00406737"/>
    <w:rsid w:val="00410235"/>
    <w:rsid w:val="00410B3E"/>
    <w:rsid w:val="004119D8"/>
    <w:rsid w:val="004137A4"/>
    <w:rsid w:val="00414F4B"/>
    <w:rsid w:val="00415567"/>
    <w:rsid w:val="0042021B"/>
    <w:rsid w:val="00420A27"/>
    <w:rsid w:val="00420B09"/>
    <w:rsid w:val="004238A5"/>
    <w:rsid w:val="0042433D"/>
    <w:rsid w:val="004257C9"/>
    <w:rsid w:val="004305AD"/>
    <w:rsid w:val="00431ABD"/>
    <w:rsid w:val="00436315"/>
    <w:rsid w:val="0044032A"/>
    <w:rsid w:val="00440818"/>
    <w:rsid w:val="004410D5"/>
    <w:rsid w:val="00444363"/>
    <w:rsid w:val="00445DBC"/>
    <w:rsid w:val="004475C7"/>
    <w:rsid w:val="00451258"/>
    <w:rsid w:val="00451CB6"/>
    <w:rsid w:val="00454671"/>
    <w:rsid w:val="00455D99"/>
    <w:rsid w:val="00456A79"/>
    <w:rsid w:val="004575AB"/>
    <w:rsid w:val="00460FBA"/>
    <w:rsid w:val="00463EC8"/>
    <w:rsid w:val="00466350"/>
    <w:rsid w:val="0046648F"/>
    <w:rsid w:val="00466B23"/>
    <w:rsid w:val="00467029"/>
    <w:rsid w:val="00470CBC"/>
    <w:rsid w:val="00472C13"/>
    <w:rsid w:val="0047382A"/>
    <w:rsid w:val="0047438E"/>
    <w:rsid w:val="0047454F"/>
    <w:rsid w:val="004805C5"/>
    <w:rsid w:val="00481F95"/>
    <w:rsid w:val="00483DB8"/>
    <w:rsid w:val="00484884"/>
    <w:rsid w:val="00485917"/>
    <w:rsid w:val="004875E3"/>
    <w:rsid w:val="004914C5"/>
    <w:rsid w:val="00491602"/>
    <w:rsid w:val="0049266D"/>
    <w:rsid w:val="0049299B"/>
    <w:rsid w:val="00492ADF"/>
    <w:rsid w:val="00492D8E"/>
    <w:rsid w:val="0049425A"/>
    <w:rsid w:val="004945EE"/>
    <w:rsid w:val="00494BF1"/>
    <w:rsid w:val="00496386"/>
    <w:rsid w:val="00496A54"/>
    <w:rsid w:val="004A026B"/>
    <w:rsid w:val="004A1A00"/>
    <w:rsid w:val="004A329E"/>
    <w:rsid w:val="004A521C"/>
    <w:rsid w:val="004A617C"/>
    <w:rsid w:val="004B1241"/>
    <w:rsid w:val="004B1469"/>
    <w:rsid w:val="004B32B2"/>
    <w:rsid w:val="004B40A5"/>
    <w:rsid w:val="004B4487"/>
    <w:rsid w:val="004B662C"/>
    <w:rsid w:val="004B6EB8"/>
    <w:rsid w:val="004C0856"/>
    <w:rsid w:val="004C0CB6"/>
    <w:rsid w:val="004C18F8"/>
    <w:rsid w:val="004C3306"/>
    <w:rsid w:val="004C3555"/>
    <w:rsid w:val="004C4695"/>
    <w:rsid w:val="004C4D2F"/>
    <w:rsid w:val="004C4FB2"/>
    <w:rsid w:val="004C524E"/>
    <w:rsid w:val="004C7329"/>
    <w:rsid w:val="004C7736"/>
    <w:rsid w:val="004C7785"/>
    <w:rsid w:val="004C7DCC"/>
    <w:rsid w:val="004D1D88"/>
    <w:rsid w:val="004D38CD"/>
    <w:rsid w:val="004D3A3A"/>
    <w:rsid w:val="004D3BF9"/>
    <w:rsid w:val="004D70E7"/>
    <w:rsid w:val="004D744C"/>
    <w:rsid w:val="004E00FF"/>
    <w:rsid w:val="004E065A"/>
    <w:rsid w:val="004E17EA"/>
    <w:rsid w:val="004E2966"/>
    <w:rsid w:val="004E3D54"/>
    <w:rsid w:val="004E3E3C"/>
    <w:rsid w:val="004E6628"/>
    <w:rsid w:val="004E6800"/>
    <w:rsid w:val="004E6AC0"/>
    <w:rsid w:val="004F1B97"/>
    <w:rsid w:val="004F1F3A"/>
    <w:rsid w:val="004F3A2C"/>
    <w:rsid w:val="004F4012"/>
    <w:rsid w:val="004F4E33"/>
    <w:rsid w:val="004F5212"/>
    <w:rsid w:val="004F522E"/>
    <w:rsid w:val="004F7F16"/>
    <w:rsid w:val="00502380"/>
    <w:rsid w:val="00503612"/>
    <w:rsid w:val="00504D95"/>
    <w:rsid w:val="005054AC"/>
    <w:rsid w:val="00507913"/>
    <w:rsid w:val="005111B8"/>
    <w:rsid w:val="00511353"/>
    <w:rsid w:val="005149D0"/>
    <w:rsid w:val="0051574D"/>
    <w:rsid w:val="00517559"/>
    <w:rsid w:val="00517AFF"/>
    <w:rsid w:val="0052069A"/>
    <w:rsid w:val="00522C46"/>
    <w:rsid w:val="00523519"/>
    <w:rsid w:val="00526E35"/>
    <w:rsid w:val="0053004E"/>
    <w:rsid w:val="00531566"/>
    <w:rsid w:val="00531D3F"/>
    <w:rsid w:val="00535518"/>
    <w:rsid w:val="00535910"/>
    <w:rsid w:val="00536378"/>
    <w:rsid w:val="0053672F"/>
    <w:rsid w:val="00536CB4"/>
    <w:rsid w:val="00537181"/>
    <w:rsid w:val="00540EE5"/>
    <w:rsid w:val="00544013"/>
    <w:rsid w:val="0054671D"/>
    <w:rsid w:val="00546DB1"/>
    <w:rsid w:val="005478AF"/>
    <w:rsid w:val="0055783D"/>
    <w:rsid w:val="005625D1"/>
    <w:rsid w:val="005634C7"/>
    <w:rsid w:val="0056475F"/>
    <w:rsid w:val="005665B9"/>
    <w:rsid w:val="00567C18"/>
    <w:rsid w:val="00571C2C"/>
    <w:rsid w:val="00572516"/>
    <w:rsid w:val="00574295"/>
    <w:rsid w:val="005749A4"/>
    <w:rsid w:val="00574B71"/>
    <w:rsid w:val="00577808"/>
    <w:rsid w:val="005802AA"/>
    <w:rsid w:val="0058168E"/>
    <w:rsid w:val="00584322"/>
    <w:rsid w:val="005844F2"/>
    <w:rsid w:val="0058484F"/>
    <w:rsid w:val="0058503C"/>
    <w:rsid w:val="0058514C"/>
    <w:rsid w:val="00586FF4"/>
    <w:rsid w:val="005871A8"/>
    <w:rsid w:val="005877DA"/>
    <w:rsid w:val="005908B6"/>
    <w:rsid w:val="00590FFB"/>
    <w:rsid w:val="00592D8A"/>
    <w:rsid w:val="00593208"/>
    <w:rsid w:val="00593234"/>
    <w:rsid w:val="005943C1"/>
    <w:rsid w:val="0059452A"/>
    <w:rsid w:val="00594A61"/>
    <w:rsid w:val="005A206F"/>
    <w:rsid w:val="005A5AC4"/>
    <w:rsid w:val="005A784F"/>
    <w:rsid w:val="005B0A38"/>
    <w:rsid w:val="005B33F1"/>
    <w:rsid w:val="005B63C0"/>
    <w:rsid w:val="005B7B5B"/>
    <w:rsid w:val="005C1D1E"/>
    <w:rsid w:val="005C28B8"/>
    <w:rsid w:val="005C39D2"/>
    <w:rsid w:val="005C3BD6"/>
    <w:rsid w:val="005C52E9"/>
    <w:rsid w:val="005C5BAF"/>
    <w:rsid w:val="005C5E12"/>
    <w:rsid w:val="005C5EBC"/>
    <w:rsid w:val="005C6038"/>
    <w:rsid w:val="005D14AE"/>
    <w:rsid w:val="005D1DE3"/>
    <w:rsid w:val="005E0C77"/>
    <w:rsid w:val="005E2079"/>
    <w:rsid w:val="005E3622"/>
    <w:rsid w:val="005E377A"/>
    <w:rsid w:val="005E48B3"/>
    <w:rsid w:val="005E503E"/>
    <w:rsid w:val="005F062D"/>
    <w:rsid w:val="005F13C1"/>
    <w:rsid w:val="005F2534"/>
    <w:rsid w:val="005F3153"/>
    <w:rsid w:val="005F3CDC"/>
    <w:rsid w:val="005F5C80"/>
    <w:rsid w:val="005F627A"/>
    <w:rsid w:val="00602C8E"/>
    <w:rsid w:val="0060576E"/>
    <w:rsid w:val="00606BB8"/>
    <w:rsid w:val="0060795F"/>
    <w:rsid w:val="00607F6C"/>
    <w:rsid w:val="0061014D"/>
    <w:rsid w:val="00610243"/>
    <w:rsid w:val="0061059F"/>
    <w:rsid w:val="00611307"/>
    <w:rsid w:val="006125B1"/>
    <w:rsid w:val="00613940"/>
    <w:rsid w:val="00615A26"/>
    <w:rsid w:val="00616281"/>
    <w:rsid w:val="00616CBC"/>
    <w:rsid w:val="00617BC8"/>
    <w:rsid w:val="006203AC"/>
    <w:rsid w:val="006215FE"/>
    <w:rsid w:val="006224A0"/>
    <w:rsid w:val="006265C9"/>
    <w:rsid w:val="006304B8"/>
    <w:rsid w:val="00631DA0"/>
    <w:rsid w:val="00632897"/>
    <w:rsid w:val="00632BEB"/>
    <w:rsid w:val="00632CAC"/>
    <w:rsid w:val="00633617"/>
    <w:rsid w:val="00634E41"/>
    <w:rsid w:val="00635DFE"/>
    <w:rsid w:val="00635E7D"/>
    <w:rsid w:val="00636179"/>
    <w:rsid w:val="00640628"/>
    <w:rsid w:val="00642004"/>
    <w:rsid w:val="00643B1F"/>
    <w:rsid w:val="00646987"/>
    <w:rsid w:val="006516ED"/>
    <w:rsid w:val="0065192D"/>
    <w:rsid w:val="006521DD"/>
    <w:rsid w:val="00655446"/>
    <w:rsid w:val="0065711E"/>
    <w:rsid w:val="0065724E"/>
    <w:rsid w:val="006579DA"/>
    <w:rsid w:val="00662AF8"/>
    <w:rsid w:val="00662D1F"/>
    <w:rsid w:val="00664BDA"/>
    <w:rsid w:val="00665010"/>
    <w:rsid w:val="0066522F"/>
    <w:rsid w:val="006666A4"/>
    <w:rsid w:val="00670700"/>
    <w:rsid w:val="00673219"/>
    <w:rsid w:val="006732AB"/>
    <w:rsid w:val="0067378D"/>
    <w:rsid w:val="00673B87"/>
    <w:rsid w:val="00673F1F"/>
    <w:rsid w:val="00674ACC"/>
    <w:rsid w:val="00674D4E"/>
    <w:rsid w:val="006757F9"/>
    <w:rsid w:val="006759E8"/>
    <w:rsid w:val="00676AAC"/>
    <w:rsid w:val="00677FF0"/>
    <w:rsid w:val="00680822"/>
    <w:rsid w:val="00680844"/>
    <w:rsid w:val="00681093"/>
    <w:rsid w:val="00681519"/>
    <w:rsid w:val="00681665"/>
    <w:rsid w:val="0068221D"/>
    <w:rsid w:val="006837B4"/>
    <w:rsid w:val="00684233"/>
    <w:rsid w:val="0068446B"/>
    <w:rsid w:val="00684C72"/>
    <w:rsid w:val="0068502B"/>
    <w:rsid w:val="006850E3"/>
    <w:rsid w:val="00685CC4"/>
    <w:rsid w:val="00686027"/>
    <w:rsid w:val="006868CA"/>
    <w:rsid w:val="0068702A"/>
    <w:rsid w:val="00690E45"/>
    <w:rsid w:val="00690F69"/>
    <w:rsid w:val="006916C4"/>
    <w:rsid w:val="00692A64"/>
    <w:rsid w:val="00693445"/>
    <w:rsid w:val="00693DAB"/>
    <w:rsid w:val="00693E9A"/>
    <w:rsid w:val="00694F70"/>
    <w:rsid w:val="006A03D4"/>
    <w:rsid w:val="006A0D51"/>
    <w:rsid w:val="006A0D95"/>
    <w:rsid w:val="006A147B"/>
    <w:rsid w:val="006A1FF6"/>
    <w:rsid w:val="006A24AE"/>
    <w:rsid w:val="006A2F95"/>
    <w:rsid w:val="006A3B37"/>
    <w:rsid w:val="006A4021"/>
    <w:rsid w:val="006A6C05"/>
    <w:rsid w:val="006A6F71"/>
    <w:rsid w:val="006B4776"/>
    <w:rsid w:val="006B4C87"/>
    <w:rsid w:val="006B6690"/>
    <w:rsid w:val="006B7715"/>
    <w:rsid w:val="006C4DB7"/>
    <w:rsid w:val="006C5BF5"/>
    <w:rsid w:val="006C6FBD"/>
    <w:rsid w:val="006C74BF"/>
    <w:rsid w:val="006C790E"/>
    <w:rsid w:val="006D0380"/>
    <w:rsid w:val="006D0EF3"/>
    <w:rsid w:val="006D23B0"/>
    <w:rsid w:val="006D27BB"/>
    <w:rsid w:val="006D359C"/>
    <w:rsid w:val="006D5477"/>
    <w:rsid w:val="006D79F8"/>
    <w:rsid w:val="006E01DA"/>
    <w:rsid w:val="006E1989"/>
    <w:rsid w:val="006E1AF3"/>
    <w:rsid w:val="006E2185"/>
    <w:rsid w:val="006E23AF"/>
    <w:rsid w:val="006E267D"/>
    <w:rsid w:val="006E2713"/>
    <w:rsid w:val="006E2871"/>
    <w:rsid w:val="006E304B"/>
    <w:rsid w:val="006E3565"/>
    <w:rsid w:val="006E35C3"/>
    <w:rsid w:val="006E3722"/>
    <w:rsid w:val="006E621F"/>
    <w:rsid w:val="006F0D22"/>
    <w:rsid w:val="006F3055"/>
    <w:rsid w:val="006F483C"/>
    <w:rsid w:val="006F5264"/>
    <w:rsid w:val="006F5271"/>
    <w:rsid w:val="006F546C"/>
    <w:rsid w:val="006F6D6C"/>
    <w:rsid w:val="006F7DB1"/>
    <w:rsid w:val="007005C5"/>
    <w:rsid w:val="00700ED6"/>
    <w:rsid w:val="00701817"/>
    <w:rsid w:val="00702057"/>
    <w:rsid w:val="0070255B"/>
    <w:rsid w:val="00703F37"/>
    <w:rsid w:val="00706923"/>
    <w:rsid w:val="007071E9"/>
    <w:rsid w:val="00712B57"/>
    <w:rsid w:val="00713A04"/>
    <w:rsid w:val="00713D30"/>
    <w:rsid w:val="00714E7A"/>
    <w:rsid w:val="0071507F"/>
    <w:rsid w:val="007160C7"/>
    <w:rsid w:val="007178BD"/>
    <w:rsid w:val="00717FC2"/>
    <w:rsid w:val="00723D68"/>
    <w:rsid w:val="00724D7E"/>
    <w:rsid w:val="007259F4"/>
    <w:rsid w:val="00725E8D"/>
    <w:rsid w:val="00726F62"/>
    <w:rsid w:val="007279D2"/>
    <w:rsid w:val="00731E22"/>
    <w:rsid w:val="007328EC"/>
    <w:rsid w:val="0073412D"/>
    <w:rsid w:val="00734364"/>
    <w:rsid w:val="0073438A"/>
    <w:rsid w:val="00735705"/>
    <w:rsid w:val="00735717"/>
    <w:rsid w:val="00735B1A"/>
    <w:rsid w:val="00736BAA"/>
    <w:rsid w:val="00736E71"/>
    <w:rsid w:val="00737A09"/>
    <w:rsid w:val="00740082"/>
    <w:rsid w:val="007402B4"/>
    <w:rsid w:val="00740725"/>
    <w:rsid w:val="00741EEB"/>
    <w:rsid w:val="0074269E"/>
    <w:rsid w:val="00745128"/>
    <w:rsid w:val="0074595F"/>
    <w:rsid w:val="0074623E"/>
    <w:rsid w:val="00746307"/>
    <w:rsid w:val="00747E34"/>
    <w:rsid w:val="00750056"/>
    <w:rsid w:val="00750369"/>
    <w:rsid w:val="00750EB7"/>
    <w:rsid w:val="00750F74"/>
    <w:rsid w:val="00751E30"/>
    <w:rsid w:val="00755183"/>
    <w:rsid w:val="00755906"/>
    <w:rsid w:val="007577BA"/>
    <w:rsid w:val="00757B25"/>
    <w:rsid w:val="00760308"/>
    <w:rsid w:val="007618D0"/>
    <w:rsid w:val="007620CC"/>
    <w:rsid w:val="007627E5"/>
    <w:rsid w:val="00762F90"/>
    <w:rsid w:val="00764ED8"/>
    <w:rsid w:val="00766C91"/>
    <w:rsid w:val="00767DFC"/>
    <w:rsid w:val="007700F1"/>
    <w:rsid w:val="007705CD"/>
    <w:rsid w:val="00771CA4"/>
    <w:rsid w:val="00771D6B"/>
    <w:rsid w:val="007737F2"/>
    <w:rsid w:val="00773C1B"/>
    <w:rsid w:val="007765E1"/>
    <w:rsid w:val="007814BA"/>
    <w:rsid w:val="007837F8"/>
    <w:rsid w:val="00783CBC"/>
    <w:rsid w:val="00783E09"/>
    <w:rsid w:val="0078520B"/>
    <w:rsid w:val="0078555A"/>
    <w:rsid w:val="00786005"/>
    <w:rsid w:val="00786876"/>
    <w:rsid w:val="0079041D"/>
    <w:rsid w:val="00790955"/>
    <w:rsid w:val="00791243"/>
    <w:rsid w:val="00791C5E"/>
    <w:rsid w:val="0079545E"/>
    <w:rsid w:val="00796897"/>
    <w:rsid w:val="00797BE1"/>
    <w:rsid w:val="007A27A5"/>
    <w:rsid w:val="007A3194"/>
    <w:rsid w:val="007A362E"/>
    <w:rsid w:val="007A4FD8"/>
    <w:rsid w:val="007A5F8D"/>
    <w:rsid w:val="007A7D47"/>
    <w:rsid w:val="007B0B76"/>
    <w:rsid w:val="007B0C33"/>
    <w:rsid w:val="007B0D95"/>
    <w:rsid w:val="007B0E10"/>
    <w:rsid w:val="007B2B69"/>
    <w:rsid w:val="007B43C3"/>
    <w:rsid w:val="007B5ED6"/>
    <w:rsid w:val="007B6F69"/>
    <w:rsid w:val="007C0601"/>
    <w:rsid w:val="007C1BA6"/>
    <w:rsid w:val="007C2CFF"/>
    <w:rsid w:val="007C33D8"/>
    <w:rsid w:val="007C3672"/>
    <w:rsid w:val="007C4E4D"/>
    <w:rsid w:val="007C5AC8"/>
    <w:rsid w:val="007C7F17"/>
    <w:rsid w:val="007D14EA"/>
    <w:rsid w:val="007D1ED5"/>
    <w:rsid w:val="007D29D1"/>
    <w:rsid w:val="007D3D62"/>
    <w:rsid w:val="007D3E15"/>
    <w:rsid w:val="007D44F7"/>
    <w:rsid w:val="007D4D40"/>
    <w:rsid w:val="007D5693"/>
    <w:rsid w:val="007D65F7"/>
    <w:rsid w:val="007D7875"/>
    <w:rsid w:val="007E0404"/>
    <w:rsid w:val="007E0B49"/>
    <w:rsid w:val="007E1DF1"/>
    <w:rsid w:val="007E1F75"/>
    <w:rsid w:val="007E31CA"/>
    <w:rsid w:val="007E3C69"/>
    <w:rsid w:val="007E46E2"/>
    <w:rsid w:val="007E4F08"/>
    <w:rsid w:val="007E55BA"/>
    <w:rsid w:val="007E5BE9"/>
    <w:rsid w:val="007E5F6A"/>
    <w:rsid w:val="007E5FEF"/>
    <w:rsid w:val="007E6400"/>
    <w:rsid w:val="007E6453"/>
    <w:rsid w:val="007E665E"/>
    <w:rsid w:val="007F0009"/>
    <w:rsid w:val="007F20BC"/>
    <w:rsid w:val="007F4398"/>
    <w:rsid w:val="007F4FE1"/>
    <w:rsid w:val="007F57E1"/>
    <w:rsid w:val="007F5FED"/>
    <w:rsid w:val="00801809"/>
    <w:rsid w:val="008043FE"/>
    <w:rsid w:val="0080448B"/>
    <w:rsid w:val="00805F01"/>
    <w:rsid w:val="00806583"/>
    <w:rsid w:val="00807606"/>
    <w:rsid w:val="00812005"/>
    <w:rsid w:val="008122EF"/>
    <w:rsid w:val="00814377"/>
    <w:rsid w:val="0081460A"/>
    <w:rsid w:val="00814973"/>
    <w:rsid w:val="00816082"/>
    <w:rsid w:val="00816942"/>
    <w:rsid w:val="0082071C"/>
    <w:rsid w:val="00820969"/>
    <w:rsid w:val="008211CC"/>
    <w:rsid w:val="00821B9E"/>
    <w:rsid w:val="0082427D"/>
    <w:rsid w:val="00824368"/>
    <w:rsid w:val="00824B3B"/>
    <w:rsid w:val="00824D2D"/>
    <w:rsid w:val="0082592C"/>
    <w:rsid w:val="00826CA0"/>
    <w:rsid w:val="0082782F"/>
    <w:rsid w:val="00832964"/>
    <w:rsid w:val="008330C7"/>
    <w:rsid w:val="00834221"/>
    <w:rsid w:val="00835049"/>
    <w:rsid w:val="00837138"/>
    <w:rsid w:val="00842CBD"/>
    <w:rsid w:val="00842CC2"/>
    <w:rsid w:val="00843683"/>
    <w:rsid w:val="00843D89"/>
    <w:rsid w:val="00844A04"/>
    <w:rsid w:val="008461AA"/>
    <w:rsid w:val="008463B7"/>
    <w:rsid w:val="00846594"/>
    <w:rsid w:val="00846668"/>
    <w:rsid w:val="00847427"/>
    <w:rsid w:val="00850926"/>
    <w:rsid w:val="00850F46"/>
    <w:rsid w:val="00851D50"/>
    <w:rsid w:val="008521E3"/>
    <w:rsid w:val="00853338"/>
    <w:rsid w:val="00853BCD"/>
    <w:rsid w:val="00853F64"/>
    <w:rsid w:val="00861663"/>
    <w:rsid w:val="00861D74"/>
    <w:rsid w:val="00863710"/>
    <w:rsid w:val="008637E9"/>
    <w:rsid w:val="00864375"/>
    <w:rsid w:val="00871136"/>
    <w:rsid w:val="00871291"/>
    <w:rsid w:val="0087279C"/>
    <w:rsid w:val="00872AD6"/>
    <w:rsid w:val="008740A4"/>
    <w:rsid w:val="0087452B"/>
    <w:rsid w:val="00882B2F"/>
    <w:rsid w:val="0088324D"/>
    <w:rsid w:val="00886C18"/>
    <w:rsid w:val="00886CA0"/>
    <w:rsid w:val="00887B2B"/>
    <w:rsid w:val="00893644"/>
    <w:rsid w:val="00894231"/>
    <w:rsid w:val="00896E47"/>
    <w:rsid w:val="008A2AEF"/>
    <w:rsid w:val="008A44CB"/>
    <w:rsid w:val="008A473A"/>
    <w:rsid w:val="008A49BE"/>
    <w:rsid w:val="008A57A7"/>
    <w:rsid w:val="008A6323"/>
    <w:rsid w:val="008B06E8"/>
    <w:rsid w:val="008B24D1"/>
    <w:rsid w:val="008B257A"/>
    <w:rsid w:val="008B2589"/>
    <w:rsid w:val="008B3F6D"/>
    <w:rsid w:val="008B4A41"/>
    <w:rsid w:val="008B5D13"/>
    <w:rsid w:val="008B6F56"/>
    <w:rsid w:val="008B702C"/>
    <w:rsid w:val="008B7FD6"/>
    <w:rsid w:val="008C1206"/>
    <w:rsid w:val="008C21E6"/>
    <w:rsid w:val="008C2AF0"/>
    <w:rsid w:val="008C7667"/>
    <w:rsid w:val="008D0635"/>
    <w:rsid w:val="008D3120"/>
    <w:rsid w:val="008D4919"/>
    <w:rsid w:val="008D51BC"/>
    <w:rsid w:val="008D5215"/>
    <w:rsid w:val="008D542F"/>
    <w:rsid w:val="008D5B0B"/>
    <w:rsid w:val="008D6193"/>
    <w:rsid w:val="008D7F64"/>
    <w:rsid w:val="008E1248"/>
    <w:rsid w:val="008E1C3C"/>
    <w:rsid w:val="008E20AA"/>
    <w:rsid w:val="008E5830"/>
    <w:rsid w:val="008E5DB6"/>
    <w:rsid w:val="008E6348"/>
    <w:rsid w:val="008E652D"/>
    <w:rsid w:val="008E768B"/>
    <w:rsid w:val="008E76B6"/>
    <w:rsid w:val="008E7F6E"/>
    <w:rsid w:val="008F19BC"/>
    <w:rsid w:val="008F322F"/>
    <w:rsid w:val="008F39B6"/>
    <w:rsid w:val="008F45AC"/>
    <w:rsid w:val="008F5CFD"/>
    <w:rsid w:val="008F63ED"/>
    <w:rsid w:val="008F6D72"/>
    <w:rsid w:val="009009BF"/>
    <w:rsid w:val="0090202F"/>
    <w:rsid w:val="00902A6B"/>
    <w:rsid w:val="00902C5A"/>
    <w:rsid w:val="0090448F"/>
    <w:rsid w:val="00905978"/>
    <w:rsid w:val="00910324"/>
    <w:rsid w:val="009111EB"/>
    <w:rsid w:val="00912126"/>
    <w:rsid w:val="0091313D"/>
    <w:rsid w:val="00921C6C"/>
    <w:rsid w:val="00923673"/>
    <w:rsid w:val="00923A87"/>
    <w:rsid w:val="00924BDC"/>
    <w:rsid w:val="0092521A"/>
    <w:rsid w:val="009253DF"/>
    <w:rsid w:val="009279CC"/>
    <w:rsid w:val="00927BD5"/>
    <w:rsid w:val="00930601"/>
    <w:rsid w:val="00931384"/>
    <w:rsid w:val="00931F6E"/>
    <w:rsid w:val="00932523"/>
    <w:rsid w:val="00933935"/>
    <w:rsid w:val="009345D5"/>
    <w:rsid w:val="00937A69"/>
    <w:rsid w:val="00940BE1"/>
    <w:rsid w:val="009418BE"/>
    <w:rsid w:val="00941CAC"/>
    <w:rsid w:val="0094317A"/>
    <w:rsid w:val="0094346B"/>
    <w:rsid w:val="00944360"/>
    <w:rsid w:val="00946E98"/>
    <w:rsid w:val="0095009E"/>
    <w:rsid w:val="009503DA"/>
    <w:rsid w:val="0095061F"/>
    <w:rsid w:val="009510B3"/>
    <w:rsid w:val="009510D9"/>
    <w:rsid w:val="00951FF9"/>
    <w:rsid w:val="00955CCE"/>
    <w:rsid w:val="0095704B"/>
    <w:rsid w:val="00960E29"/>
    <w:rsid w:val="00961C0E"/>
    <w:rsid w:val="00962288"/>
    <w:rsid w:val="009627DD"/>
    <w:rsid w:val="00964EC5"/>
    <w:rsid w:val="00964EE4"/>
    <w:rsid w:val="00965593"/>
    <w:rsid w:val="00966F52"/>
    <w:rsid w:val="00967572"/>
    <w:rsid w:val="00967C9F"/>
    <w:rsid w:val="00971180"/>
    <w:rsid w:val="009718D1"/>
    <w:rsid w:val="00972A3C"/>
    <w:rsid w:val="009736F4"/>
    <w:rsid w:val="00973E3C"/>
    <w:rsid w:val="0097697A"/>
    <w:rsid w:val="00977892"/>
    <w:rsid w:val="00981527"/>
    <w:rsid w:val="0098176F"/>
    <w:rsid w:val="00983D99"/>
    <w:rsid w:val="00985A74"/>
    <w:rsid w:val="00985FE9"/>
    <w:rsid w:val="00986454"/>
    <w:rsid w:val="009877EC"/>
    <w:rsid w:val="009915A2"/>
    <w:rsid w:val="00994E1E"/>
    <w:rsid w:val="00995BA0"/>
    <w:rsid w:val="00995DBB"/>
    <w:rsid w:val="0099668C"/>
    <w:rsid w:val="009A0405"/>
    <w:rsid w:val="009A09F4"/>
    <w:rsid w:val="009A1870"/>
    <w:rsid w:val="009A29DA"/>
    <w:rsid w:val="009A3B03"/>
    <w:rsid w:val="009A3BCA"/>
    <w:rsid w:val="009A5BF6"/>
    <w:rsid w:val="009A660E"/>
    <w:rsid w:val="009A71B0"/>
    <w:rsid w:val="009A734D"/>
    <w:rsid w:val="009B0FFA"/>
    <w:rsid w:val="009B3DE6"/>
    <w:rsid w:val="009B4F0A"/>
    <w:rsid w:val="009B5C5F"/>
    <w:rsid w:val="009B7016"/>
    <w:rsid w:val="009B74CC"/>
    <w:rsid w:val="009C11D5"/>
    <w:rsid w:val="009C537E"/>
    <w:rsid w:val="009C67C8"/>
    <w:rsid w:val="009C6906"/>
    <w:rsid w:val="009C6C7F"/>
    <w:rsid w:val="009D43C3"/>
    <w:rsid w:val="009D4E0A"/>
    <w:rsid w:val="009D58E4"/>
    <w:rsid w:val="009D6232"/>
    <w:rsid w:val="009D68FB"/>
    <w:rsid w:val="009E2153"/>
    <w:rsid w:val="009E26FE"/>
    <w:rsid w:val="009E56ED"/>
    <w:rsid w:val="009E6A27"/>
    <w:rsid w:val="009E70C9"/>
    <w:rsid w:val="009E7C7B"/>
    <w:rsid w:val="009F1418"/>
    <w:rsid w:val="009F1B2A"/>
    <w:rsid w:val="009F206F"/>
    <w:rsid w:val="009F42C8"/>
    <w:rsid w:val="009F4A37"/>
    <w:rsid w:val="00A01188"/>
    <w:rsid w:val="00A03B9D"/>
    <w:rsid w:val="00A041A0"/>
    <w:rsid w:val="00A044AF"/>
    <w:rsid w:val="00A05686"/>
    <w:rsid w:val="00A06906"/>
    <w:rsid w:val="00A13E44"/>
    <w:rsid w:val="00A13F0F"/>
    <w:rsid w:val="00A14A5F"/>
    <w:rsid w:val="00A15640"/>
    <w:rsid w:val="00A2089B"/>
    <w:rsid w:val="00A219E0"/>
    <w:rsid w:val="00A21AF5"/>
    <w:rsid w:val="00A250E7"/>
    <w:rsid w:val="00A25314"/>
    <w:rsid w:val="00A25AA7"/>
    <w:rsid w:val="00A26D8E"/>
    <w:rsid w:val="00A30C94"/>
    <w:rsid w:val="00A341A6"/>
    <w:rsid w:val="00A347DB"/>
    <w:rsid w:val="00A34D8D"/>
    <w:rsid w:val="00A35124"/>
    <w:rsid w:val="00A3636D"/>
    <w:rsid w:val="00A430F6"/>
    <w:rsid w:val="00A44A62"/>
    <w:rsid w:val="00A44D1D"/>
    <w:rsid w:val="00A46A3E"/>
    <w:rsid w:val="00A47ACD"/>
    <w:rsid w:val="00A47F5D"/>
    <w:rsid w:val="00A53075"/>
    <w:rsid w:val="00A536E6"/>
    <w:rsid w:val="00A541F6"/>
    <w:rsid w:val="00A54A7A"/>
    <w:rsid w:val="00A54D09"/>
    <w:rsid w:val="00A55245"/>
    <w:rsid w:val="00A56D59"/>
    <w:rsid w:val="00A57DDA"/>
    <w:rsid w:val="00A60082"/>
    <w:rsid w:val="00A60D4D"/>
    <w:rsid w:val="00A643A2"/>
    <w:rsid w:val="00A6468C"/>
    <w:rsid w:val="00A64FB5"/>
    <w:rsid w:val="00A67DAD"/>
    <w:rsid w:val="00A7063A"/>
    <w:rsid w:val="00A7112C"/>
    <w:rsid w:val="00A7271F"/>
    <w:rsid w:val="00A737B1"/>
    <w:rsid w:val="00A7519E"/>
    <w:rsid w:val="00A82068"/>
    <w:rsid w:val="00A82A5C"/>
    <w:rsid w:val="00A8408F"/>
    <w:rsid w:val="00A84668"/>
    <w:rsid w:val="00A8680F"/>
    <w:rsid w:val="00A86872"/>
    <w:rsid w:val="00A86E3A"/>
    <w:rsid w:val="00A87977"/>
    <w:rsid w:val="00A904AA"/>
    <w:rsid w:val="00A9153E"/>
    <w:rsid w:val="00A95156"/>
    <w:rsid w:val="00A953D9"/>
    <w:rsid w:val="00A96132"/>
    <w:rsid w:val="00A967A1"/>
    <w:rsid w:val="00AA085A"/>
    <w:rsid w:val="00AA188B"/>
    <w:rsid w:val="00AA2A10"/>
    <w:rsid w:val="00AA5563"/>
    <w:rsid w:val="00AB083D"/>
    <w:rsid w:val="00AB0F9F"/>
    <w:rsid w:val="00AB2984"/>
    <w:rsid w:val="00AB4492"/>
    <w:rsid w:val="00AB4BDB"/>
    <w:rsid w:val="00AB591D"/>
    <w:rsid w:val="00AB5B07"/>
    <w:rsid w:val="00AB7B3E"/>
    <w:rsid w:val="00AB7D9F"/>
    <w:rsid w:val="00AC0DF4"/>
    <w:rsid w:val="00AC2360"/>
    <w:rsid w:val="00AC520E"/>
    <w:rsid w:val="00AC58B8"/>
    <w:rsid w:val="00AC59C7"/>
    <w:rsid w:val="00AC5E58"/>
    <w:rsid w:val="00AD533D"/>
    <w:rsid w:val="00AD67FE"/>
    <w:rsid w:val="00AD6D80"/>
    <w:rsid w:val="00AE0E28"/>
    <w:rsid w:val="00AE12EE"/>
    <w:rsid w:val="00AE1AD3"/>
    <w:rsid w:val="00AE2AD3"/>
    <w:rsid w:val="00AE2E85"/>
    <w:rsid w:val="00AE34ED"/>
    <w:rsid w:val="00AE3607"/>
    <w:rsid w:val="00AE599C"/>
    <w:rsid w:val="00AE5A79"/>
    <w:rsid w:val="00AE6236"/>
    <w:rsid w:val="00AE6469"/>
    <w:rsid w:val="00AE7FBC"/>
    <w:rsid w:val="00AF08A1"/>
    <w:rsid w:val="00AF105E"/>
    <w:rsid w:val="00AF2067"/>
    <w:rsid w:val="00AF460A"/>
    <w:rsid w:val="00AF5241"/>
    <w:rsid w:val="00AF659D"/>
    <w:rsid w:val="00B00290"/>
    <w:rsid w:val="00B01467"/>
    <w:rsid w:val="00B02D43"/>
    <w:rsid w:val="00B02FF7"/>
    <w:rsid w:val="00B0595F"/>
    <w:rsid w:val="00B06B8E"/>
    <w:rsid w:val="00B1351A"/>
    <w:rsid w:val="00B1365D"/>
    <w:rsid w:val="00B13F9B"/>
    <w:rsid w:val="00B1500A"/>
    <w:rsid w:val="00B1582F"/>
    <w:rsid w:val="00B167B3"/>
    <w:rsid w:val="00B167EF"/>
    <w:rsid w:val="00B179FC"/>
    <w:rsid w:val="00B20CE0"/>
    <w:rsid w:val="00B20DE6"/>
    <w:rsid w:val="00B227D3"/>
    <w:rsid w:val="00B229E5"/>
    <w:rsid w:val="00B23F44"/>
    <w:rsid w:val="00B243AF"/>
    <w:rsid w:val="00B2709C"/>
    <w:rsid w:val="00B303F1"/>
    <w:rsid w:val="00B339A2"/>
    <w:rsid w:val="00B3458B"/>
    <w:rsid w:val="00B34768"/>
    <w:rsid w:val="00B34BF1"/>
    <w:rsid w:val="00B34FE4"/>
    <w:rsid w:val="00B35000"/>
    <w:rsid w:val="00B36601"/>
    <w:rsid w:val="00B37012"/>
    <w:rsid w:val="00B40C2F"/>
    <w:rsid w:val="00B433DC"/>
    <w:rsid w:val="00B43B3E"/>
    <w:rsid w:val="00B47E19"/>
    <w:rsid w:val="00B501C2"/>
    <w:rsid w:val="00B506B3"/>
    <w:rsid w:val="00B512C1"/>
    <w:rsid w:val="00B51A98"/>
    <w:rsid w:val="00B52E3E"/>
    <w:rsid w:val="00B549F6"/>
    <w:rsid w:val="00B55212"/>
    <w:rsid w:val="00B55988"/>
    <w:rsid w:val="00B55C34"/>
    <w:rsid w:val="00B57E67"/>
    <w:rsid w:val="00B61404"/>
    <w:rsid w:val="00B615ED"/>
    <w:rsid w:val="00B6183A"/>
    <w:rsid w:val="00B6262D"/>
    <w:rsid w:val="00B62BC4"/>
    <w:rsid w:val="00B62C32"/>
    <w:rsid w:val="00B62FB0"/>
    <w:rsid w:val="00B6582C"/>
    <w:rsid w:val="00B71774"/>
    <w:rsid w:val="00B76E9B"/>
    <w:rsid w:val="00B80245"/>
    <w:rsid w:val="00B8471F"/>
    <w:rsid w:val="00B84DFF"/>
    <w:rsid w:val="00B8760D"/>
    <w:rsid w:val="00B8798D"/>
    <w:rsid w:val="00B9453F"/>
    <w:rsid w:val="00B94C13"/>
    <w:rsid w:val="00BA4C77"/>
    <w:rsid w:val="00BB1CAE"/>
    <w:rsid w:val="00BB1FD9"/>
    <w:rsid w:val="00BB38E0"/>
    <w:rsid w:val="00BB42C2"/>
    <w:rsid w:val="00BB6045"/>
    <w:rsid w:val="00BB66B9"/>
    <w:rsid w:val="00BC2C8A"/>
    <w:rsid w:val="00BC3D94"/>
    <w:rsid w:val="00BC5209"/>
    <w:rsid w:val="00BC57F7"/>
    <w:rsid w:val="00BD0164"/>
    <w:rsid w:val="00BD0D4D"/>
    <w:rsid w:val="00BD0E9F"/>
    <w:rsid w:val="00BD262C"/>
    <w:rsid w:val="00BD2F33"/>
    <w:rsid w:val="00BD470E"/>
    <w:rsid w:val="00BD4E7B"/>
    <w:rsid w:val="00BD5B4F"/>
    <w:rsid w:val="00BD6C63"/>
    <w:rsid w:val="00BE3557"/>
    <w:rsid w:val="00BE39F1"/>
    <w:rsid w:val="00BE67C5"/>
    <w:rsid w:val="00BE68A7"/>
    <w:rsid w:val="00BF1592"/>
    <w:rsid w:val="00BF2685"/>
    <w:rsid w:val="00BF29F7"/>
    <w:rsid w:val="00BF2F77"/>
    <w:rsid w:val="00BF4A56"/>
    <w:rsid w:val="00BF62A3"/>
    <w:rsid w:val="00BF6342"/>
    <w:rsid w:val="00BF6B18"/>
    <w:rsid w:val="00C01508"/>
    <w:rsid w:val="00C02117"/>
    <w:rsid w:val="00C04A98"/>
    <w:rsid w:val="00C04F96"/>
    <w:rsid w:val="00C05E7E"/>
    <w:rsid w:val="00C06178"/>
    <w:rsid w:val="00C073BF"/>
    <w:rsid w:val="00C1046B"/>
    <w:rsid w:val="00C10A1C"/>
    <w:rsid w:val="00C1337F"/>
    <w:rsid w:val="00C13F03"/>
    <w:rsid w:val="00C154B4"/>
    <w:rsid w:val="00C175D8"/>
    <w:rsid w:val="00C17BE4"/>
    <w:rsid w:val="00C2214E"/>
    <w:rsid w:val="00C224B3"/>
    <w:rsid w:val="00C22B21"/>
    <w:rsid w:val="00C246A9"/>
    <w:rsid w:val="00C248EE"/>
    <w:rsid w:val="00C25C92"/>
    <w:rsid w:val="00C268FD"/>
    <w:rsid w:val="00C26972"/>
    <w:rsid w:val="00C27027"/>
    <w:rsid w:val="00C27286"/>
    <w:rsid w:val="00C309FB"/>
    <w:rsid w:val="00C324E5"/>
    <w:rsid w:val="00C3276D"/>
    <w:rsid w:val="00C32A62"/>
    <w:rsid w:val="00C33771"/>
    <w:rsid w:val="00C33BE4"/>
    <w:rsid w:val="00C36956"/>
    <w:rsid w:val="00C36B51"/>
    <w:rsid w:val="00C4167F"/>
    <w:rsid w:val="00C421C2"/>
    <w:rsid w:val="00C45282"/>
    <w:rsid w:val="00C45750"/>
    <w:rsid w:val="00C45EB0"/>
    <w:rsid w:val="00C46CF1"/>
    <w:rsid w:val="00C50F66"/>
    <w:rsid w:val="00C5177B"/>
    <w:rsid w:val="00C528CB"/>
    <w:rsid w:val="00C55BE6"/>
    <w:rsid w:val="00C57255"/>
    <w:rsid w:val="00C60109"/>
    <w:rsid w:val="00C63200"/>
    <w:rsid w:val="00C6344E"/>
    <w:rsid w:val="00C6352B"/>
    <w:rsid w:val="00C63550"/>
    <w:rsid w:val="00C63875"/>
    <w:rsid w:val="00C6545B"/>
    <w:rsid w:val="00C67423"/>
    <w:rsid w:val="00C678C2"/>
    <w:rsid w:val="00C67CB4"/>
    <w:rsid w:val="00C71CF9"/>
    <w:rsid w:val="00C727E4"/>
    <w:rsid w:val="00C73510"/>
    <w:rsid w:val="00C73C5F"/>
    <w:rsid w:val="00C7501F"/>
    <w:rsid w:val="00C76363"/>
    <w:rsid w:val="00C763D9"/>
    <w:rsid w:val="00C76830"/>
    <w:rsid w:val="00C76D2D"/>
    <w:rsid w:val="00C8006F"/>
    <w:rsid w:val="00C80590"/>
    <w:rsid w:val="00C84689"/>
    <w:rsid w:val="00C87AAA"/>
    <w:rsid w:val="00C902B8"/>
    <w:rsid w:val="00C9048B"/>
    <w:rsid w:val="00C91BEE"/>
    <w:rsid w:val="00C92A6A"/>
    <w:rsid w:val="00C93E57"/>
    <w:rsid w:val="00C9419A"/>
    <w:rsid w:val="00C9491C"/>
    <w:rsid w:val="00C953AE"/>
    <w:rsid w:val="00C95A26"/>
    <w:rsid w:val="00C97570"/>
    <w:rsid w:val="00CA20A1"/>
    <w:rsid w:val="00CA3FB3"/>
    <w:rsid w:val="00CA4F69"/>
    <w:rsid w:val="00CA6679"/>
    <w:rsid w:val="00CA6BB2"/>
    <w:rsid w:val="00CA6FB9"/>
    <w:rsid w:val="00CA7C9C"/>
    <w:rsid w:val="00CB1A53"/>
    <w:rsid w:val="00CB208E"/>
    <w:rsid w:val="00CB216E"/>
    <w:rsid w:val="00CB2418"/>
    <w:rsid w:val="00CB26DE"/>
    <w:rsid w:val="00CB3DA7"/>
    <w:rsid w:val="00CB44F8"/>
    <w:rsid w:val="00CB6AA1"/>
    <w:rsid w:val="00CB6E9B"/>
    <w:rsid w:val="00CC0BCA"/>
    <w:rsid w:val="00CC28AF"/>
    <w:rsid w:val="00CC2B27"/>
    <w:rsid w:val="00CC7B81"/>
    <w:rsid w:val="00CD2F1F"/>
    <w:rsid w:val="00CD3598"/>
    <w:rsid w:val="00CD38AF"/>
    <w:rsid w:val="00CD459A"/>
    <w:rsid w:val="00CD4B30"/>
    <w:rsid w:val="00CD4E0F"/>
    <w:rsid w:val="00CD619E"/>
    <w:rsid w:val="00CD7473"/>
    <w:rsid w:val="00CD7DE9"/>
    <w:rsid w:val="00CE012F"/>
    <w:rsid w:val="00CE07DF"/>
    <w:rsid w:val="00CE0DF4"/>
    <w:rsid w:val="00CE17C2"/>
    <w:rsid w:val="00CE1BAE"/>
    <w:rsid w:val="00CE3709"/>
    <w:rsid w:val="00CE39C8"/>
    <w:rsid w:val="00CE3E8C"/>
    <w:rsid w:val="00CE3F37"/>
    <w:rsid w:val="00CE4E47"/>
    <w:rsid w:val="00CE5D40"/>
    <w:rsid w:val="00CE670F"/>
    <w:rsid w:val="00CE75F7"/>
    <w:rsid w:val="00CE7CB1"/>
    <w:rsid w:val="00CF0628"/>
    <w:rsid w:val="00CF221D"/>
    <w:rsid w:val="00CF281B"/>
    <w:rsid w:val="00CF2A6F"/>
    <w:rsid w:val="00CF3494"/>
    <w:rsid w:val="00CF366A"/>
    <w:rsid w:val="00CF739C"/>
    <w:rsid w:val="00CF76F7"/>
    <w:rsid w:val="00CF7A4A"/>
    <w:rsid w:val="00D01809"/>
    <w:rsid w:val="00D03726"/>
    <w:rsid w:val="00D04CFC"/>
    <w:rsid w:val="00D050A8"/>
    <w:rsid w:val="00D056B2"/>
    <w:rsid w:val="00D05F70"/>
    <w:rsid w:val="00D0669A"/>
    <w:rsid w:val="00D10023"/>
    <w:rsid w:val="00D10343"/>
    <w:rsid w:val="00D104FB"/>
    <w:rsid w:val="00D1241B"/>
    <w:rsid w:val="00D126FB"/>
    <w:rsid w:val="00D134BC"/>
    <w:rsid w:val="00D140F8"/>
    <w:rsid w:val="00D15A68"/>
    <w:rsid w:val="00D16128"/>
    <w:rsid w:val="00D20855"/>
    <w:rsid w:val="00D20AEE"/>
    <w:rsid w:val="00D2225E"/>
    <w:rsid w:val="00D22BC1"/>
    <w:rsid w:val="00D266C2"/>
    <w:rsid w:val="00D26E38"/>
    <w:rsid w:val="00D27D18"/>
    <w:rsid w:val="00D31644"/>
    <w:rsid w:val="00D3278C"/>
    <w:rsid w:val="00D337EF"/>
    <w:rsid w:val="00D34746"/>
    <w:rsid w:val="00D3594E"/>
    <w:rsid w:val="00D36B87"/>
    <w:rsid w:val="00D3712E"/>
    <w:rsid w:val="00D4077C"/>
    <w:rsid w:val="00D409D3"/>
    <w:rsid w:val="00D41481"/>
    <w:rsid w:val="00D41DDE"/>
    <w:rsid w:val="00D42BFC"/>
    <w:rsid w:val="00D438D2"/>
    <w:rsid w:val="00D44850"/>
    <w:rsid w:val="00D462A0"/>
    <w:rsid w:val="00D46A3A"/>
    <w:rsid w:val="00D46BEF"/>
    <w:rsid w:val="00D47C9D"/>
    <w:rsid w:val="00D504CA"/>
    <w:rsid w:val="00D5060F"/>
    <w:rsid w:val="00D506E9"/>
    <w:rsid w:val="00D5106B"/>
    <w:rsid w:val="00D52BF7"/>
    <w:rsid w:val="00D54A00"/>
    <w:rsid w:val="00D564AD"/>
    <w:rsid w:val="00D56BDA"/>
    <w:rsid w:val="00D57460"/>
    <w:rsid w:val="00D61FFD"/>
    <w:rsid w:val="00D67243"/>
    <w:rsid w:val="00D67AE1"/>
    <w:rsid w:val="00D70F9C"/>
    <w:rsid w:val="00D71280"/>
    <w:rsid w:val="00D73863"/>
    <w:rsid w:val="00D738E9"/>
    <w:rsid w:val="00D74024"/>
    <w:rsid w:val="00D75D93"/>
    <w:rsid w:val="00D7602A"/>
    <w:rsid w:val="00D80A66"/>
    <w:rsid w:val="00D80BF3"/>
    <w:rsid w:val="00D80DD5"/>
    <w:rsid w:val="00D810EB"/>
    <w:rsid w:val="00D81F6D"/>
    <w:rsid w:val="00D82BE6"/>
    <w:rsid w:val="00D83003"/>
    <w:rsid w:val="00D85C76"/>
    <w:rsid w:val="00D862B6"/>
    <w:rsid w:val="00D87381"/>
    <w:rsid w:val="00D911A5"/>
    <w:rsid w:val="00D94A08"/>
    <w:rsid w:val="00D94FC7"/>
    <w:rsid w:val="00D957BD"/>
    <w:rsid w:val="00D975DC"/>
    <w:rsid w:val="00DA06D1"/>
    <w:rsid w:val="00DA142F"/>
    <w:rsid w:val="00DA1859"/>
    <w:rsid w:val="00DA18C6"/>
    <w:rsid w:val="00DA2112"/>
    <w:rsid w:val="00DA2665"/>
    <w:rsid w:val="00DA42CE"/>
    <w:rsid w:val="00DA58F1"/>
    <w:rsid w:val="00DB12BD"/>
    <w:rsid w:val="00DB204E"/>
    <w:rsid w:val="00DB4F20"/>
    <w:rsid w:val="00DB5749"/>
    <w:rsid w:val="00DB5E98"/>
    <w:rsid w:val="00DC0C49"/>
    <w:rsid w:val="00DC14D1"/>
    <w:rsid w:val="00DC329B"/>
    <w:rsid w:val="00DC4D7B"/>
    <w:rsid w:val="00DC50B4"/>
    <w:rsid w:val="00DC62A1"/>
    <w:rsid w:val="00DC7B28"/>
    <w:rsid w:val="00DD01E4"/>
    <w:rsid w:val="00DD06B7"/>
    <w:rsid w:val="00DD0D33"/>
    <w:rsid w:val="00DD1603"/>
    <w:rsid w:val="00DD3227"/>
    <w:rsid w:val="00DD39CF"/>
    <w:rsid w:val="00DD3B34"/>
    <w:rsid w:val="00DD3BEF"/>
    <w:rsid w:val="00DD68BA"/>
    <w:rsid w:val="00DD754B"/>
    <w:rsid w:val="00DD771B"/>
    <w:rsid w:val="00DD7FFC"/>
    <w:rsid w:val="00DE0D56"/>
    <w:rsid w:val="00DE18DA"/>
    <w:rsid w:val="00DE25EB"/>
    <w:rsid w:val="00DE2EAA"/>
    <w:rsid w:val="00DE5B4F"/>
    <w:rsid w:val="00DF1DFE"/>
    <w:rsid w:val="00DF1E3E"/>
    <w:rsid w:val="00DF4706"/>
    <w:rsid w:val="00DF48F4"/>
    <w:rsid w:val="00DF4FED"/>
    <w:rsid w:val="00DF711D"/>
    <w:rsid w:val="00DF75CC"/>
    <w:rsid w:val="00E0169E"/>
    <w:rsid w:val="00E01B57"/>
    <w:rsid w:val="00E02880"/>
    <w:rsid w:val="00E03349"/>
    <w:rsid w:val="00E03B1E"/>
    <w:rsid w:val="00E03CC8"/>
    <w:rsid w:val="00E03E06"/>
    <w:rsid w:val="00E0518A"/>
    <w:rsid w:val="00E05C18"/>
    <w:rsid w:val="00E05F3B"/>
    <w:rsid w:val="00E0752D"/>
    <w:rsid w:val="00E0783F"/>
    <w:rsid w:val="00E07D88"/>
    <w:rsid w:val="00E11858"/>
    <w:rsid w:val="00E1191D"/>
    <w:rsid w:val="00E11F54"/>
    <w:rsid w:val="00E13621"/>
    <w:rsid w:val="00E1371F"/>
    <w:rsid w:val="00E13F77"/>
    <w:rsid w:val="00E15167"/>
    <w:rsid w:val="00E1790B"/>
    <w:rsid w:val="00E17A7C"/>
    <w:rsid w:val="00E2122D"/>
    <w:rsid w:val="00E22F21"/>
    <w:rsid w:val="00E26678"/>
    <w:rsid w:val="00E270F6"/>
    <w:rsid w:val="00E272A5"/>
    <w:rsid w:val="00E300CE"/>
    <w:rsid w:val="00E3330A"/>
    <w:rsid w:val="00E333D4"/>
    <w:rsid w:val="00E34E2C"/>
    <w:rsid w:val="00E361B8"/>
    <w:rsid w:val="00E408BD"/>
    <w:rsid w:val="00E43B97"/>
    <w:rsid w:val="00E43F02"/>
    <w:rsid w:val="00E44051"/>
    <w:rsid w:val="00E45B44"/>
    <w:rsid w:val="00E476BF"/>
    <w:rsid w:val="00E51E28"/>
    <w:rsid w:val="00E52FA1"/>
    <w:rsid w:val="00E53654"/>
    <w:rsid w:val="00E55862"/>
    <w:rsid w:val="00E560F7"/>
    <w:rsid w:val="00E61477"/>
    <w:rsid w:val="00E61EB6"/>
    <w:rsid w:val="00E634DA"/>
    <w:rsid w:val="00E649D6"/>
    <w:rsid w:val="00E65BCD"/>
    <w:rsid w:val="00E67CCA"/>
    <w:rsid w:val="00E67F98"/>
    <w:rsid w:val="00E71E8E"/>
    <w:rsid w:val="00E7291A"/>
    <w:rsid w:val="00E72A04"/>
    <w:rsid w:val="00E72ACA"/>
    <w:rsid w:val="00E72D8A"/>
    <w:rsid w:val="00E73191"/>
    <w:rsid w:val="00E73A61"/>
    <w:rsid w:val="00E8145D"/>
    <w:rsid w:val="00E83346"/>
    <w:rsid w:val="00E836B5"/>
    <w:rsid w:val="00E83821"/>
    <w:rsid w:val="00E83AB0"/>
    <w:rsid w:val="00E83CA5"/>
    <w:rsid w:val="00E84FA9"/>
    <w:rsid w:val="00E85907"/>
    <w:rsid w:val="00E9038F"/>
    <w:rsid w:val="00E908D9"/>
    <w:rsid w:val="00E92012"/>
    <w:rsid w:val="00E92966"/>
    <w:rsid w:val="00E9698D"/>
    <w:rsid w:val="00E97022"/>
    <w:rsid w:val="00E97819"/>
    <w:rsid w:val="00E97E92"/>
    <w:rsid w:val="00EA031F"/>
    <w:rsid w:val="00EA0791"/>
    <w:rsid w:val="00EA15C5"/>
    <w:rsid w:val="00EA1D03"/>
    <w:rsid w:val="00EA3932"/>
    <w:rsid w:val="00EA5B89"/>
    <w:rsid w:val="00EA7AEA"/>
    <w:rsid w:val="00EB048A"/>
    <w:rsid w:val="00EB19DC"/>
    <w:rsid w:val="00EB1C36"/>
    <w:rsid w:val="00EB1C7F"/>
    <w:rsid w:val="00EB1DEC"/>
    <w:rsid w:val="00EB1F75"/>
    <w:rsid w:val="00EB282F"/>
    <w:rsid w:val="00EB2C45"/>
    <w:rsid w:val="00EB53DF"/>
    <w:rsid w:val="00EB7ACF"/>
    <w:rsid w:val="00EC04A0"/>
    <w:rsid w:val="00EC089C"/>
    <w:rsid w:val="00EC133B"/>
    <w:rsid w:val="00EC2115"/>
    <w:rsid w:val="00EC58E8"/>
    <w:rsid w:val="00EC67E4"/>
    <w:rsid w:val="00EC7C7B"/>
    <w:rsid w:val="00ED1A56"/>
    <w:rsid w:val="00ED344D"/>
    <w:rsid w:val="00ED34C8"/>
    <w:rsid w:val="00ED4596"/>
    <w:rsid w:val="00ED45D8"/>
    <w:rsid w:val="00ED5704"/>
    <w:rsid w:val="00ED5F84"/>
    <w:rsid w:val="00ED76CA"/>
    <w:rsid w:val="00ED7FC7"/>
    <w:rsid w:val="00EE0C54"/>
    <w:rsid w:val="00EE1B1A"/>
    <w:rsid w:val="00EE29DD"/>
    <w:rsid w:val="00EE31B2"/>
    <w:rsid w:val="00EE475E"/>
    <w:rsid w:val="00EE61BE"/>
    <w:rsid w:val="00EE6B59"/>
    <w:rsid w:val="00EE6CE0"/>
    <w:rsid w:val="00EE7A14"/>
    <w:rsid w:val="00EE7DB0"/>
    <w:rsid w:val="00EF17EA"/>
    <w:rsid w:val="00EF2162"/>
    <w:rsid w:val="00EF5FB5"/>
    <w:rsid w:val="00F001B2"/>
    <w:rsid w:val="00F00CA3"/>
    <w:rsid w:val="00F016C0"/>
    <w:rsid w:val="00F02EF0"/>
    <w:rsid w:val="00F05E54"/>
    <w:rsid w:val="00F061C6"/>
    <w:rsid w:val="00F06A45"/>
    <w:rsid w:val="00F06F06"/>
    <w:rsid w:val="00F150DA"/>
    <w:rsid w:val="00F17E5B"/>
    <w:rsid w:val="00F21706"/>
    <w:rsid w:val="00F23371"/>
    <w:rsid w:val="00F24FFB"/>
    <w:rsid w:val="00F26EBD"/>
    <w:rsid w:val="00F302F6"/>
    <w:rsid w:val="00F303E9"/>
    <w:rsid w:val="00F352F7"/>
    <w:rsid w:val="00F35D5D"/>
    <w:rsid w:val="00F36C41"/>
    <w:rsid w:val="00F40650"/>
    <w:rsid w:val="00F411F9"/>
    <w:rsid w:val="00F42CD9"/>
    <w:rsid w:val="00F430A1"/>
    <w:rsid w:val="00F43336"/>
    <w:rsid w:val="00F44FE6"/>
    <w:rsid w:val="00F45E0B"/>
    <w:rsid w:val="00F46001"/>
    <w:rsid w:val="00F46BF6"/>
    <w:rsid w:val="00F508BB"/>
    <w:rsid w:val="00F53B34"/>
    <w:rsid w:val="00F54850"/>
    <w:rsid w:val="00F558EA"/>
    <w:rsid w:val="00F56271"/>
    <w:rsid w:val="00F570F8"/>
    <w:rsid w:val="00F57196"/>
    <w:rsid w:val="00F609F9"/>
    <w:rsid w:val="00F62338"/>
    <w:rsid w:val="00F62510"/>
    <w:rsid w:val="00F6619D"/>
    <w:rsid w:val="00F662B1"/>
    <w:rsid w:val="00F66922"/>
    <w:rsid w:val="00F713A1"/>
    <w:rsid w:val="00F726C8"/>
    <w:rsid w:val="00F74163"/>
    <w:rsid w:val="00F743EC"/>
    <w:rsid w:val="00F77309"/>
    <w:rsid w:val="00F777C6"/>
    <w:rsid w:val="00F80B3B"/>
    <w:rsid w:val="00F82517"/>
    <w:rsid w:val="00F8332D"/>
    <w:rsid w:val="00F837BD"/>
    <w:rsid w:val="00F84055"/>
    <w:rsid w:val="00F8457C"/>
    <w:rsid w:val="00F84A90"/>
    <w:rsid w:val="00F86AC7"/>
    <w:rsid w:val="00F86BA4"/>
    <w:rsid w:val="00F90ADD"/>
    <w:rsid w:val="00F90BA6"/>
    <w:rsid w:val="00F92A81"/>
    <w:rsid w:val="00F93A20"/>
    <w:rsid w:val="00F943C8"/>
    <w:rsid w:val="00F94AC2"/>
    <w:rsid w:val="00F95B5E"/>
    <w:rsid w:val="00F95D80"/>
    <w:rsid w:val="00F960EA"/>
    <w:rsid w:val="00FA21D1"/>
    <w:rsid w:val="00FA5581"/>
    <w:rsid w:val="00FA7FE4"/>
    <w:rsid w:val="00FB1271"/>
    <w:rsid w:val="00FB178E"/>
    <w:rsid w:val="00FB2B67"/>
    <w:rsid w:val="00FB2F01"/>
    <w:rsid w:val="00FB3EC8"/>
    <w:rsid w:val="00FB426B"/>
    <w:rsid w:val="00FB6332"/>
    <w:rsid w:val="00FB6DD2"/>
    <w:rsid w:val="00FB7A26"/>
    <w:rsid w:val="00FB7DD0"/>
    <w:rsid w:val="00FC0A2D"/>
    <w:rsid w:val="00FC0FD3"/>
    <w:rsid w:val="00FC2D03"/>
    <w:rsid w:val="00FC2FEF"/>
    <w:rsid w:val="00FC4920"/>
    <w:rsid w:val="00FC4C7C"/>
    <w:rsid w:val="00FC5062"/>
    <w:rsid w:val="00FC56EE"/>
    <w:rsid w:val="00FC5A2C"/>
    <w:rsid w:val="00FC67A2"/>
    <w:rsid w:val="00FC76E6"/>
    <w:rsid w:val="00FC783A"/>
    <w:rsid w:val="00FD0071"/>
    <w:rsid w:val="00FD0C9B"/>
    <w:rsid w:val="00FD3B41"/>
    <w:rsid w:val="00FD3FE0"/>
    <w:rsid w:val="00FD77B1"/>
    <w:rsid w:val="00FE180F"/>
    <w:rsid w:val="00FE200E"/>
    <w:rsid w:val="00FE254A"/>
    <w:rsid w:val="00FE2A44"/>
    <w:rsid w:val="00FE2DFD"/>
    <w:rsid w:val="00FE393B"/>
    <w:rsid w:val="00FE3EF9"/>
    <w:rsid w:val="00FE4AC6"/>
    <w:rsid w:val="00FE5C09"/>
    <w:rsid w:val="00FE6AA4"/>
    <w:rsid w:val="00FE7043"/>
    <w:rsid w:val="00FE757A"/>
    <w:rsid w:val="00FF125A"/>
    <w:rsid w:val="00FF3B8C"/>
    <w:rsid w:val="00FF4C1B"/>
    <w:rsid w:val="00FF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11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EC2115"/>
    <w:pPr>
      <w:keepNext/>
      <w:jc w:val="right"/>
      <w:outlineLvl w:val="0"/>
    </w:pPr>
    <w:rPr>
      <w:sz w:val="24"/>
    </w:rPr>
  </w:style>
  <w:style w:type="paragraph" w:styleId="2">
    <w:name w:val="heading 2"/>
    <w:basedOn w:val="a0"/>
    <w:next w:val="a0"/>
    <w:link w:val="20"/>
    <w:uiPriority w:val="9"/>
    <w:unhideWhenUsed/>
    <w:qFormat/>
    <w:rsid w:val="002F5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EC2115"/>
    <w:pPr>
      <w:keepNext/>
      <w:widowControl w:val="0"/>
      <w:autoSpaceDE w:val="0"/>
      <w:autoSpaceDN w:val="0"/>
      <w:outlineLvl w:val="2"/>
    </w:pPr>
    <w:rPr>
      <w:b/>
      <w:bCs/>
      <w:sz w:val="24"/>
      <w:szCs w:val="24"/>
    </w:rPr>
  </w:style>
  <w:style w:type="paragraph" w:styleId="4">
    <w:name w:val="heading 4"/>
    <w:link w:val="40"/>
    <w:uiPriority w:val="9"/>
    <w:unhideWhenUsed/>
    <w:qFormat/>
    <w:rsid w:val="001367CC"/>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link w:val="50"/>
    <w:uiPriority w:val="9"/>
    <w:unhideWhenUsed/>
    <w:qFormat/>
    <w:rsid w:val="001367CC"/>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link w:val="60"/>
    <w:uiPriority w:val="9"/>
    <w:unhideWhenUsed/>
    <w:qFormat/>
    <w:rsid w:val="001367CC"/>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C2115"/>
    <w:rPr>
      <w:rFonts w:ascii="Times New Roman" w:eastAsia="Times New Roman" w:hAnsi="Times New Roman" w:cs="Times New Roman"/>
      <w:sz w:val="24"/>
      <w:szCs w:val="20"/>
      <w:lang w:eastAsia="ru-RU"/>
    </w:rPr>
  </w:style>
  <w:style w:type="character" w:customStyle="1" w:styleId="30">
    <w:name w:val="Заголовок 3 Знак"/>
    <w:basedOn w:val="a1"/>
    <w:link w:val="3"/>
    <w:uiPriority w:val="9"/>
    <w:rsid w:val="00EC2115"/>
    <w:rPr>
      <w:rFonts w:ascii="Times New Roman" w:eastAsia="Times New Roman" w:hAnsi="Times New Roman" w:cs="Times New Roman"/>
      <w:b/>
      <w:bCs/>
      <w:sz w:val="24"/>
      <w:szCs w:val="24"/>
      <w:lang w:eastAsia="ru-RU"/>
    </w:rPr>
  </w:style>
  <w:style w:type="paragraph" w:styleId="a4">
    <w:name w:val="caption"/>
    <w:basedOn w:val="a0"/>
    <w:next w:val="a0"/>
    <w:qFormat/>
    <w:rsid w:val="00EC2115"/>
    <w:pPr>
      <w:spacing w:before="120"/>
      <w:jc w:val="center"/>
    </w:pPr>
    <w:rPr>
      <w:sz w:val="36"/>
    </w:rPr>
  </w:style>
  <w:style w:type="paragraph" w:styleId="21">
    <w:name w:val="Body Text 2"/>
    <w:basedOn w:val="a0"/>
    <w:link w:val="22"/>
    <w:uiPriority w:val="99"/>
    <w:rsid w:val="00EC2115"/>
    <w:pPr>
      <w:spacing w:before="60"/>
      <w:jc w:val="both"/>
    </w:pPr>
    <w:rPr>
      <w:sz w:val="24"/>
    </w:rPr>
  </w:style>
  <w:style w:type="character" w:customStyle="1" w:styleId="22">
    <w:name w:val="Основной текст 2 Знак"/>
    <w:basedOn w:val="a1"/>
    <w:link w:val="21"/>
    <w:uiPriority w:val="99"/>
    <w:rsid w:val="00EC2115"/>
    <w:rPr>
      <w:rFonts w:ascii="Times New Roman" w:eastAsia="Times New Roman" w:hAnsi="Times New Roman" w:cs="Times New Roman"/>
      <w:sz w:val="24"/>
      <w:szCs w:val="20"/>
      <w:lang w:eastAsia="ru-RU"/>
    </w:rPr>
  </w:style>
  <w:style w:type="paragraph" w:styleId="a5">
    <w:name w:val="header"/>
    <w:basedOn w:val="a0"/>
    <w:link w:val="a6"/>
    <w:uiPriority w:val="99"/>
    <w:rsid w:val="00EC2115"/>
    <w:pPr>
      <w:tabs>
        <w:tab w:val="center" w:pos="4677"/>
        <w:tab w:val="right" w:pos="9355"/>
      </w:tabs>
    </w:pPr>
  </w:style>
  <w:style w:type="character" w:customStyle="1" w:styleId="a6">
    <w:name w:val="Верхний колонтитул Знак"/>
    <w:basedOn w:val="a1"/>
    <w:link w:val="a5"/>
    <w:uiPriority w:val="99"/>
    <w:rsid w:val="00EC2115"/>
    <w:rPr>
      <w:rFonts w:ascii="Times New Roman" w:eastAsia="Times New Roman" w:hAnsi="Times New Roman" w:cs="Times New Roman"/>
      <w:sz w:val="20"/>
      <w:szCs w:val="20"/>
      <w:lang w:eastAsia="ru-RU"/>
    </w:rPr>
  </w:style>
  <w:style w:type="character" w:styleId="a7">
    <w:name w:val="page number"/>
    <w:basedOn w:val="a1"/>
    <w:uiPriority w:val="99"/>
    <w:rsid w:val="00EC2115"/>
  </w:style>
  <w:style w:type="paragraph" w:customStyle="1" w:styleId="ConsNormal">
    <w:name w:val="ConsNormal"/>
    <w:link w:val="ConsNormal0"/>
    <w:uiPriority w:val="99"/>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Body Text"/>
    <w:aliases w:val="Заг1,BO,ID,body indent,ändrad, ändrad,EHPT,Body Text2,body text,Основной текст Знак Знак,NoticeText-List,Основной текст1,Основной текст Знак1 Знак Знак,Основной текст Знак Знак Знак Знак"/>
    <w:basedOn w:val="a0"/>
    <w:link w:val="a9"/>
    <w:uiPriority w:val="99"/>
    <w:rsid w:val="00EC2115"/>
    <w:pPr>
      <w:widowControl w:val="0"/>
      <w:autoSpaceDE w:val="0"/>
      <w:autoSpaceDN w:val="0"/>
      <w:jc w:val="center"/>
    </w:pPr>
    <w:rPr>
      <w:b/>
      <w:bCs/>
      <w:sz w:val="24"/>
      <w:szCs w:val="24"/>
    </w:rPr>
  </w:style>
  <w:style w:type="character" w:customStyle="1" w:styleId="a9">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1 Знак,Основной текст Знак1 Знак Знак Знак"/>
    <w:basedOn w:val="a1"/>
    <w:link w:val="a8"/>
    <w:uiPriority w:val="99"/>
    <w:rsid w:val="00EC2115"/>
    <w:rPr>
      <w:rFonts w:ascii="Times New Roman" w:eastAsia="Times New Roman" w:hAnsi="Times New Roman" w:cs="Times New Roman"/>
      <w:b/>
      <w:bCs/>
      <w:sz w:val="24"/>
      <w:szCs w:val="24"/>
      <w:lang w:eastAsia="ru-RU"/>
    </w:rPr>
  </w:style>
  <w:style w:type="paragraph" w:styleId="aa">
    <w:name w:val="Body Text Indent"/>
    <w:aliases w:val="Основной текст с нумерацией"/>
    <w:basedOn w:val="a0"/>
    <w:link w:val="ab"/>
    <w:uiPriority w:val="99"/>
    <w:rsid w:val="00EC2115"/>
    <w:pPr>
      <w:widowControl w:val="0"/>
      <w:autoSpaceDE w:val="0"/>
      <w:autoSpaceDN w:val="0"/>
      <w:ind w:firstLine="485"/>
      <w:jc w:val="both"/>
    </w:pPr>
  </w:style>
  <w:style w:type="character" w:customStyle="1" w:styleId="ab">
    <w:name w:val="Основной текст с отступом Знак"/>
    <w:aliases w:val="Основной текст с нумерацией Знак"/>
    <w:basedOn w:val="a1"/>
    <w:link w:val="aa"/>
    <w:uiPriority w:val="99"/>
    <w:rsid w:val="00EC2115"/>
    <w:rPr>
      <w:rFonts w:ascii="Times New Roman" w:eastAsia="Times New Roman" w:hAnsi="Times New Roman" w:cs="Times New Roman"/>
      <w:sz w:val="20"/>
      <w:szCs w:val="20"/>
      <w:lang w:eastAsia="ru-RU"/>
    </w:rPr>
  </w:style>
  <w:style w:type="character" w:styleId="ac">
    <w:name w:val="Hyperlink"/>
    <w:basedOn w:val="a1"/>
    <w:uiPriority w:val="99"/>
    <w:rsid w:val="00EC2115"/>
    <w:rPr>
      <w:color w:val="0000FF"/>
      <w:u w:val="single"/>
    </w:rPr>
  </w:style>
  <w:style w:type="paragraph" w:styleId="ad">
    <w:name w:val="footer"/>
    <w:basedOn w:val="a0"/>
    <w:link w:val="ae"/>
    <w:uiPriority w:val="99"/>
    <w:rsid w:val="00EC2115"/>
    <w:pPr>
      <w:tabs>
        <w:tab w:val="center" w:pos="4677"/>
        <w:tab w:val="right" w:pos="9355"/>
      </w:tabs>
    </w:pPr>
  </w:style>
  <w:style w:type="character" w:customStyle="1" w:styleId="ae">
    <w:name w:val="Нижний колонтитул Знак"/>
    <w:basedOn w:val="a1"/>
    <w:link w:val="ad"/>
    <w:uiPriority w:val="99"/>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0"/>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1"/>
    <w:link w:val="ConsNormal"/>
    <w:uiPriority w:val="99"/>
    <w:rsid w:val="00EC2115"/>
    <w:rPr>
      <w:rFonts w:ascii="Arial" w:eastAsia="Times New Roman" w:hAnsi="Arial" w:cs="Arial"/>
      <w:sz w:val="20"/>
      <w:szCs w:val="20"/>
      <w:lang w:eastAsia="ru-RU"/>
    </w:rPr>
  </w:style>
  <w:style w:type="table" w:styleId="af">
    <w:name w:val="Table Grid"/>
    <w:basedOn w:val="a2"/>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99"/>
    <w:qFormat/>
    <w:rsid w:val="0044032A"/>
    <w:pPr>
      <w:spacing w:after="0" w:line="240" w:lineRule="auto"/>
    </w:pPr>
    <w:rPr>
      <w:rFonts w:ascii="Calibri" w:eastAsia="Calibri" w:hAnsi="Calibri" w:cs="Times New Roman"/>
    </w:rPr>
  </w:style>
  <w:style w:type="paragraph" w:styleId="af1">
    <w:name w:val="List Paragraph"/>
    <w:aliases w:val="Bullet List,FooterText,numbered,ТЗ список,Paragraphe de liste1,lp1,Bulletr List Paragraph,List Paragraph,List Paragraph1"/>
    <w:basedOn w:val="a0"/>
    <w:link w:val="af2"/>
    <w:uiPriority w:val="99"/>
    <w:qFormat/>
    <w:rsid w:val="003B5805"/>
    <w:pPr>
      <w:ind w:left="720"/>
      <w:contextualSpacing/>
    </w:pPr>
  </w:style>
  <w:style w:type="character" w:styleId="af3">
    <w:name w:val="FollowedHyperlink"/>
    <w:basedOn w:val="a1"/>
    <w:uiPriority w:val="99"/>
    <w:unhideWhenUsed/>
    <w:rsid w:val="007F4398"/>
    <w:rPr>
      <w:color w:val="800080" w:themeColor="followedHyperlink"/>
      <w:u w:val="single"/>
    </w:rPr>
  </w:style>
  <w:style w:type="paragraph" w:styleId="af4">
    <w:name w:val="TOC Heading"/>
    <w:basedOn w:val="1"/>
    <w:next w:val="a0"/>
    <w:uiPriority w:val="39"/>
    <w:semiHidden/>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0"/>
    <w:next w:val="a0"/>
    <w:autoRedefine/>
    <w:uiPriority w:val="39"/>
    <w:unhideWhenUsed/>
    <w:rsid w:val="0095704B"/>
    <w:pPr>
      <w:spacing w:after="100"/>
    </w:pPr>
  </w:style>
  <w:style w:type="paragraph" w:styleId="23">
    <w:name w:val="toc 2"/>
    <w:basedOn w:val="a0"/>
    <w:next w:val="a0"/>
    <w:autoRedefine/>
    <w:uiPriority w:val="39"/>
    <w:unhideWhenUsed/>
    <w:rsid w:val="0095704B"/>
    <w:pPr>
      <w:spacing w:after="100"/>
      <w:ind w:left="200"/>
    </w:pPr>
  </w:style>
  <w:style w:type="paragraph" w:styleId="31">
    <w:name w:val="toc 3"/>
    <w:basedOn w:val="a0"/>
    <w:next w:val="a0"/>
    <w:autoRedefine/>
    <w:uiPriority w:val="39"/>
    <w:unhideWhenUsed/>
    <w:rsid w:val="0095704B"/>
    <w:pPr>
      <w:spacing w:after="100"/>
      <w:ind w:left="400"/>
    </w:pPr>
  </w:style>
  <w:style w:type="paragraph" w:styleId="af5">
    <w:name w:val="Balloon Text"/>
    <w:basedOn w:val="a0"/>
    <w:link w:val="af6"/>
    <w:uiPriority w:val="99"/>
    <w:unhideWhenUsed/>
    <w:rsid w:val="0095704B"/>
    <w:rPr>
      <w:rFonts w:ascii="Tahoma" w:hAnsi="Tahoma" w:cs="Tahoma"/>
      <w:sz w:val="16"/>
      <w:szCs w:val="16"/>
    </w:rPr>
  </w:style>
  <w:style w:type="character" w:customStyle="1" w:styleId="af6">
    <w:name w:val="Текст выноски Знак"/>
    <w:basedOn w:val="a1"/>
    <w:link w:val="af5"/>
    <w:uiPriority w:val="99"/>
    <w:rsid w:val="0095704B"/>
    <w:rPr>
      <w:rFonts w:ascii="Tahoma" w:eastAsia="Times New Roman" w:hAnsi="Tahoma" w:cs="Tahoma"/>
      <w:sz w:val="16"/>
      <w:szCs w:val="16"/>
      <w:lang w:eastAsia="ru-RU"/>
    </w:rPr>
  </w:style>
  <w:style w:type="paragraph" w:customStyle="1" w:styleId="ConsPlusNonformat">
    <w:name w:val="ConsPlusNonformat"/>
    <w:uiPriority w:val="99"/>
    <w:rsid w:val="007E64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001B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0">
    <w:name w:val="Заголовок 2 Знак"/>
    <w:basedOn w:val="a1"/>
    <w:link w:val="2"/>
    <w:uiPriority w:val="9"/>
    <w:rsid w:val="002F536E"/>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1"/>
    <w:link w:val="ConsPlusNormal"/>
    <w:uiPriority w:val="99"/>
    <w:rsid w:val="002F536E"/>
    <w:rPr>
      <w:rFonts w:ascii="Arial" w:eastAsia="Times New Roman" w:hAnsi="Arial" w:cs="Arial"/>
      <w:sz w:val="20"/>
      <w:szCs w:val="20"/>
      <w:lang w:eastAsia="ru-RU"/>
    </w:rPr>
  </w:style>
  <w:style w:type="paragraph" w:customStyle="1" w:styleId="af7">
    <w:name w:val="Îáû÷íûé"/>
    <w:rsid w:val="002F536E"/>
    <w:pPr>
      <w:spacing w:after="0" w:line="240" w:lineRule="auto"/>
    </w:pPr>
    <w:rPr>
      <w:rFonts w:ascii="Times New Roman" w:eastAsia="Calibri" w:hAnsi="Times New Roman" w:cs="Times New Roman"/>
      <w:sz w:val="20"/>
      <w:szCs w:val="20"/>
      <w:lang w:eastAsia="ru-RU"/>
    </w:rPr>
  </w:style>
  <w:style w:type="paragraph" w:styleId="24">
    <w:name w:val="Body Text Indent 2"/>
    <w:basedOn w:val="a0"/>
    <w:link w:val="25"/>
    <w:uiPriority w:val="99"/>
    <w:unhideWhenUsed/>
    <w:rsid w:val="007E31C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1"/>
    <w:link w:val="24"/>
    <w:uiPriority w:val="99"/>
    <w:rsid w:val="007E31CA"/>
  </w:style>
  <w:style w:type="paragraph" w:styleId="32">
    <w:name w:val="Body Text Indent 3"/>
    <w:basedOn w:val="a0"/>
    <w:link w:val="33"/>
    <w:uiPriority w:val="99"/>
    <w:unhideWhenUsed/>
    <w:rsid w:val="007E31CA"/>
    <w:pPr>
      <w:spacing w:after="120" w:line="276" w:lineRule="auto"/>
      <w:ind w:left="283"/>
    </w:pPr>
    <w:rPr>
      <w:rFonts w:asciiTheme="minorHAnsi" w:eastAsiaTheme="minorHAnsi" w:hAnsiTheme="minorHAnsi" w:cstheme="minorBidi"/>
      <w:sz w:val="16"/>
      <w:szCs w:val="16"/>
      <w:lang w:eastAsia="en-US"/>
    </w:rPr>
  </w:style>
  <w:style w:type="character" w:customStyle="1" w:styleId="33">
    <w:name w:val="Основной текст с отступом 3 Знак"/>
    <w:basedOn w:val="a1"/>
    <w:link w:val="32"/>
    <w:uiPriority w:val="99"/>
    <w:rsid w:val="007E31CA"/>
    <w:rPr>
      <w:sz w:val="16"/>
      <w:szCs w:val="16"/>
    </w:rPr>
  </w:style>
  <w:style w:type="paragraph" w:customStyle="1" w:styleId="12">
    <w:name w:val="Абзац списка1"/>
    <w:basedOn w:val="a0"/>
    <w:uiPriority w:val="99"/>
    <w:qFormat/>
    <w:rsid w:val="00350B64"/>
    <w:pPr>
      <w:ind w:left="720"/>
    </w:pPr>
    <w:rPr>
      <w:sz w:val="24"/>
      <w:szCs w:val="24"/>
    </w:r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w:basedOn w:val="a1"/>
    <w:uiPriority w:val="99"/>
    <w:semiHidden/>
    <w:rsid w:val="00350B64"/>
    <w:rPr>
      <w:kern w:val="32"/>
    </w:rPr>
  </w:style>
  <w:style w:type="paragraph" w:customStyle="1" w:styleId="26">
    <w:name w:val="Абзац списка2"/>
    <w:basedOn w:val="a0"/>
    <w:rsid w:val="005111B8"/>
    <w:pPr>
      <w:ind w:left="708"/>
    </w:pPr>
    <w:rPr>
      <w:sz w:val="24"/>
      <w:szCs w:val="24"/>
    </w:rPr>
  </w:style>
  <w:style w:type="paragraph" w:customStyle="1" w:styleId="13">
    <w:name w:val="Знак1"/>
    <w:basedOn w:val="a0"/>
    <w:uiPriority w:val="99"/>
    <w:rsid w:val="004A521C"/>
    <w:pPr>
      <w:spacing w:after="160" w:line="240" w:lineRule="exact"/>
    </w:pPr>
    <w:rPr>
      <w:rFonts w:ascii="Verdana" w:hAnsi="Verdana"/>
      <w:sz w:val="24"/>
      <w:szCs w:val="24"/>
      <w:lang w:val="en-US" w:eastAsia="en-US"/>
    </w:rPr>
  </w:style>
  <w:style w:type="paragraph" w:customStyle="1" w:styleId="Style4">
    <w:name w:val="Style4"/>
    <w:basedOn w:val="a0"/>
    <w:rsid w:val="00A341A6"/>
    <w:pPr>
      <w:widowControl w:val="0"/>
      <w:autoSpaceDE w:val="0"/>
      <w:autoSpaceDN w:val="0"/>
      <w:adjustRightInd w:val="0"/>
      <w:spacing w:line="328" w:lineRule="exact"/>
      <w:jc w:val="both"/>
    </w:pPr>
    <w:rPr>
      <w:sz w:val="24"/>
      <w:szCs w:val="24"/>
    </w:rPr>
  </w:style>
  <w:style w:type="paragraph" w:styleId="34">
    <w:name w:val="Body Text 3"/>
    <w:basedOn w:val="a0"/>
    <w:link w:val="35"/>
    <w:uiPriority w:val="99"/>
    <w:semiHidden/>
    <w:unhideWhenUsed/>
    <w:rsid w:val="00910324"/>
    <w:pPr>
      <w:spacing w:after="120"/>
    </w:pPr>
    <w:rPr>
      <w:sz w:val="16"/>
      <w:szCs w:val="16"/>
    </w:rPr>
  </w:style>
  <w:style w:type="character" w:customStyle="1" w:styleId="35">
    <w:name w:val="Основной текст 3 Знак"/>
    <w:basedOn w:val="a1"/>
    <w:link w:val="34"/>
    <w:uiPriority w:val="99"/>
    <w:semiHidden/>
    <w:rsid w:val="00910324"/>
    <w:rPr>
      <w:rFonts w:ascii="Times New Roman" w:eastAsia="Times New Roman" w:hAnsi="Times New Roman" w:cs="Times New Roman"/>
      <w:sz w:val="16"/>
      <w:szCs w:val="16"/>
      <w:lang w:eastAsia="ru-RU"/>
    </w:rPr>
  </w:style>
  <w:style w:type="character" w:customStyle="1" w:styleId="af9">
    <w:name w:val="Гипертекстовая ссылка"/>
    <w:basedOn w:val="a1"/>
    <w:rsid w:val="00910324"/>
    <w:rPr>
      <w:b/>
      <w:bCs/>
      <w:color w:val="008000"/>
    </w:rPr>
  </w:style>
  <w:style w:type="paragraph" w:customStyle="1" w:styleId="WW-">
    <w:name w:val="WW-Базовый"/>
    <w:uiPriority w:val="99"/>
    <w:rsid w:val="00B1365D"/>
    <w:pPr>
      <w:tabs>
        <w:tab w:val="left" w:pos="708"/>
      </w:tabs>
      <w:suppressAutoHyphens/>
    </w:pPr>
    <w:rPr>
      <w:rFonts w:ascii="Calibri" w:eastAsia="Calibri" w:hAnsi="Calibri" w:cs="Calibri"/>
      <w:color w:val="00000A"/>
      <w:kern w:val="1"/>
    </w:rPr>
  </w:style>
  <w:style w:type="character" w:styleId="afa">
    <w:name w:val="Strong"/>
    <w:basedOn w:val="a1"/>
    <w:uiPriority w:val="22"/>
    <w:qFormat/>
    <w:rsid w:val="00B1365D"/>
    <w:rPr>
      <w:rFonts w:cs="Times New Roman"/>
      <w:b/>
      <w:bCs/>
    </w:rPr>
  </w:style>
  <w:style w:type="paragraph" w:customStyle="1" w:styleId="110">
    <w:name w:val="Заголовок №11"/>
    <w:basedOn w:val="a0"/>
    <w:rsid w:val="00D34746"/>
    <w:pPr>
      <w:shd w:val="clear" w:color="auto" w:fill="FFFFFF"/>
      <w:suppressAutoHyphens/>
      <w:spacing w:line="322" w:lineRule="exact"/>
      <w:ind w:firstLine="720"/>
      <w:jc w:val="both"/>
    </w:pPr>
    <w:rPr>
      <w:rFonts w:ascii="Calibri" w:hAnsi="Calibri" w:cs="Calibri"/>
      <w:b/>
      <w:color w:val="00000A"/>
      <w:sz w:val="26"/>
      <w:shd w:val="clear" w:color="auto" w:fill="FFFFFF"/>
      <w:lang w:eastAsia="zh-CN"/>
    </w:rPr>
  </w:style>
  <w:style w:type="paragraph" w:styleId="afb">
    <w:name w:val="Subtitle"/>
    <w:basedOn w:val="a0"/>
    <w:link w:val="afc"/>
    <w:uiPriority w:val="99"/>
    <w:qFormat/>
    <w:rsid w:val="00D34746"/>
    <w:pPr>
      <w:suppressAutoHyphens/>
      <w:spacing w:line="100" w:lineRule="atLeast"/>
      <w:jc w:val="both"/>
    </w:pPr>
    <w:rPr>
      <w:rFonts w:ascii="Calibri" w:hAnsi="Calibri" w:cs="Calibri"/>
      <w:color w:val="00000A"/>
      <w:sz w:val="28"/>
      <w:lang w:eastAsia="zh-CN"/>
    </w:rPr>
  </w:style>
  <w:style w:type="character" w:customStyle="1" w:styleId="afc">
    <w:name w:val="Подзаголовок Знак"/>
    <w:basedOn w:val="a1"/>
    <w:link w:val="afb"/>
    <w:uiPriority w:val="99"/>
    <w:rsid w:val="00D34746"/>
    <w:rPr>
      <w:rFonts w:ascii="Calibri" w:eastAsia="Times New Roman" w:hAnsi="Calibri" w:cs="Calibri"/>
      <w:color w:val="00000A"/>
      <w:sz w:val="28"/>
      <w:szCs w:val="20"/>
      <w:lang w:eastAsia="zh-CN"/>
    </w:rPr>
  </w:style>
  <w:style w:type="paragraph" w:customStyle="1" w:styleId="14">
    <w:name w:val="Обычный1"/>
    <w:rsid w:val="00C10A1C"/>
    <w:pPr>
      <w:widowControl w:val="0"/>
      <w:suppressAutoHyphens/>
      <w:spacing w:after="0" w:line="240" w:lineRule="auto"/>
    </w:pPr>
    <w:rPr>
      <w:rFonts w:ascii="Times New Roman" w:eastAsia="文泉驛微米黑" w:hAnsi="Times New Roman" w:cs="Lohit Hindi"/>
      <w:kern w:val="1"/>
      <w:sz w:val="24"/>
      <w:szCs w:val="24"/>
      <w:lang w:eastAsia="zh-CN" w:bidi="hi-IN"/>
    </w:rPr>
  </w:style>
  <w:style w:type="paragraph" w:customStyle="1" w:styleId="Normal">
    <w:name w:val="Обычный.Normal"/>
    <w:rsid w:val="00C10A1C"/>
    <w:pPr>
      <w:suppressAutoHyphens/>
      <w:autoSpaceDE w:val="0"/>
      <w:spacing w:after="0" w:line="240" w:lineRule="auto"/>
      <w:ind w:firstLine="567"/>
      <w:jc w:val="both"/>
    </w:pPr>
    <w:rPr>
      <w:rFonts w:ascii="Times New Roman" w:eastAsia="Arial" w:hAnsi="Times New Roman" w:cs="Times New Roman"/>
      <w:kern w:val="1"/>
      <w:sz w:val="24"/>
      <w:szCs w:val="24"/>
      <w:lang w:eastAsia="zh-CN"/>
    </w:rPr>
  </w:style>
  <w:style w:type="character" w:customStyle="1" w:styleId="WW8Num1z0">
    <w:name w:val="WW8Num1z0"/>
    <w:rsid w:val="005D14AE"/>
  </w:style>
  <w:style w:type="character" w:customStyle="1" w:styleId="WW8Num1z1">
    <w:name w:val="WW8Num1z1"/>
    <w:rsid w:val="005D14AE"/>
  </w:style>
  <w:style w:type="character" w:customStyle="1" w:styleId="WW8Num1z2">
    <w:name w:val="WW8Num1z2"/>
    <w:rsid w:val="005D14AE"/>
  </w:style>
  <w:style w:type="character" w:customStyle="1" w:styleId="WW8Num1z3">
    <w:name w:val="WW8Num1z3"/>
    <w:rsid w:val="005D14AE"/>
  </w:style>
  <w:style w:type="character" w:customStyle="1" w:styleId="WW8Num1z4">
    <w:name w:val="WW8Num1z4"/>
    <w:rsid w:val="005D14AE"/>
  </w:style>
  <w:style w:type="character" w:customStyle="1" w:styleId="WW8Num1z5">
    <w:name w:val="WW8Num1z5"/>
    <w:rsid w:val="005D14AE"/>
  </w:style>
  <w:style w:type="character" w:customStyle="1" w:styleId="WW8Num1z6">
    <w:name w:val="WW8Num1z6"/>
    <w:rsid w:val="005D14AE"/>
  </w:style>
  <w:style w:type="character" w:customStyle="1" w:styleId="WW8Num1z7">
    <w:name w:val="WW8Num1z7"/>
    <w:rsid w:val="005D14AE"/>
  </w:style>
  <w:style w:type="character" w:customStyle="1" w:styleId="WW8Num1z8">
    <w:name w:val="WW8Num1z8"/>
    <w:rsid w:val="005D14AE"/>
  </w:style>
  <w:style w:type="character" w:customStyle="1" w:styleId="WW8Num2z0">
    <w:name w:val="WW8Num2z0"/>
    <w:rsid w:val="005D14AE"/>
  </w:style>
  <w:style w:type="character" w:customStyle="1" w:styleId="WW8Num2z1">
    <w:name w:val="WW8Num2z1"/>
    <w:rsid w:val="005D14AE"/>
  </w:style>
  <w:style w:type="character" w:customStyle="1" w:styleId="WW8Num2z2">
    <w:name w:val="WW8Num2z2"/>
    <w:rsid w:val="005D14AE"/>
  </w:style>
  <w:style w:type="character" w:customStyle="1" w:styleId="WW8Num2z3">
    <w:name w:val="WW8Num2z3"/>
    <w:rsid w:val="005D14AE"/>
  </w:style>
  <w:style w:type="character" w:customStyle="1" w:styleId="WW8Num2z4">
    <w:name w:val="WW8Num2z4"/>
    <w:rsid w:val="005D14AE"/>
  </w:style>
  <w:style w:type="character" w:customStyle="1" w:styleId="WW8Num2z5">
    <w:name w:val="WW8Num2z5"/>
    <w:rsid w:val="005D14AE"/>
  </w:style>
  <w:style w:type="character" w:customStyle="1" w:styleId="WW8Num2z6">
    <w:name w:val="WW8Num2z6"/>
    <w:rsid w:val="005D14AE"/>
  </w:style>
  <w:style w:type="character" w:customStyle="1" w:styleId="WW8Num2z7">
    <w:name w:val="WW8Num2z7"/>
    <w:rsid w:val="005D14AE"/>
  </w:style>
  <w:style w:type="character" w:customStyle="1" w:styleId="WW8Num2z8">
    <w:name w:val="WW8Num2z8"/>
    <w:rsid w:val="005D14AE"/>
  </w:style>
  <w:style w:type="character" w:customStyle="1" w:styleId="WW8Num3z0">
    <w:name w:val="WW8Num3z0"/>
    <w:rsid w:val="005D14AE"/>
  </w:style>
  <w:style w:type="character" w:customStyle="1" w:styleId="WW8Num3z1">
    <w:name w:val="WW8Num3z1"/>
    <w:rsid w:val="005D14AE"/>
  </w:style>
  <w:style w:type="character" w:customStyle="1" w:styleId="WW8Num3z2">
    <w:name w:val="WW8Num3z2"/>
    <w:rsid w:val="005D14AE"/>
  </w:style>
  <w:style w:type="character" w:customStyle="1" w:styleId="WW8Num3z3">
    <w:name w:val="WW8Num3z3"/>
    <w:rsid w:val="005D14AE"/>
  </w:style>
  <w:style w:type="character" w:customStyle="1" w:styleId="WW8Num3z4">
    <w:name w:val="WW8Num3z4"/>
    <w:rsid w:val="005D14AE"/>
  </w:style>
  <w:style w:type="character" w:customStyle="1" w:styleId="WW8Num3z5">
    <w:name w:val="WW8Num3z5"/>
    <w:rsid w:val="005D14AE"/>
  </w:style>
  <w:style w:type="character" w:customStyle="1" w:styleId="WW8Num3z6">
    <w:name w:val="WW8Num3z6"/>
    <w:rsid w:val="005D14AE"/>
  </w:style>
  <w:style w:type="character" w:customStyle="1" w:styleId="WW8Num3z7">
    <w:name w:val="WW8Num3z7"/>
    <w:rsid w:val="005D14AE"/>
  </w:style>
  <w:style w:type="character" w:customStyle="1" w:styleId="WW8Num3z8">
    <w:name w:val="WW8Num3z8"/>
    <w:rsid w:val="005D14AE"/>
  </w:style>
  <w:style w:type="character" w:customStyle="1" w:styleId="WW8Num4z0">
    <w:name w:val="WW8Num4z0"/>
    <w:rsid w:val="005D14AE"/>
  </w:style>
  <w:style w:type="character" w:customStyle="1" w:styleId="WW8Num4z1">
    <w:name w:val="WW8Num4z1"/>
    <w:rsid w:val="005D14AE"/>
  </w:style>
  <w:style w:type="character" w:customStyle="1" w:styleId="WW8Num4z2">
    <w:name w:val="WW8Num4z2"/>
    <w:rsid w:val="005D14AE"/>
    <w:rPr>
      <w:rFonts w:ascii="Times New Roman" w:hAnsi="Times New Roman" w:cs="Times New Roman"/>
      <w:b/>
    </w:rPr>
  </w:style>
  <w:style w:type="character" w:customStyle="1" w:styleId="WW8Num4z3">
    <w:name w:val="WW8Num4z3"/>
    <w:rsid w:val="005D14AE"/>
  </w:style>
  <w:style w:type="character" w:customStyle="1" w:styleId="WW8Num4z4">
    <w:name w:val="WW8Num4z4"/>
    <w:rsid w:val="005D14AE"/>
  </w:style>
  <w:style w:type="character" w:customStyle="1" w:styleId="WW8Num4z5">
    <w:name w:val="WW8Num4z5"/>
    <w:rsid w:val="005D14AE"/>
  </w:style>
  <w:style w:type="character" w:customStyle="1" w:styleId="WW8Num4z6">
    <w:name w:val="WW8Num4z6"/>
    <w:rsid w:val="005D14AE"/>
  </w:style>
  <w:style w:type="character" w:customStyle="1" w:styleId="WW8Num4z7">
    <w:name w:val="WW8Num4z7"/>
    <w:rsid w:val="005D14AE"/>
  </w:style>
  <w:style w:type="character" w:customStyle="1" w:styleId="WW8Num4z8">
    <w:name w:val="WW8Num4z8"/>
    <w:rsid w:val="005D14AE"/>
  </w:style>
  <w:style w:type="character" w:customStyle="1" w:styleId="WW8Num5z0">
    <w:name w:val="WW8Num5z0"/>
    <w:rsid w:val="005D14AE"/>
  </w:style>
  <w:style w:type="character" w:customStyle="1" w:styleId="WW8Num5z1">
    <w:name w:val="WW8Num5z1"/>
    <w:rsid w:val="005D14AE"/>
  </w:style>
  <w:style w:type="character" w:customStyle="1" w:styleId="WW8Num5z2">
    <w:name w:val="WW8Num5z2"/>
    <w:rsid w:val="005D14AE"/>
  </w:style>
  <w:style w:type="character" w:customStyle="1" w:styleId="WW8Num5z3">
    <w:name w:val="WW8Num5z3"/>
    <w:rsid w:val="005D14AE"/>
  </w:style>
  <w:style w:type="character" w:customStyle="1" w:styleId="WW8Num5z4">
    <w:name w:val="WW8Num5z4"/>
    <w:rsid w:val="005D14AE"/>
  </w:style>
  <w:style w:type="character" w:customStyle="1" w:styleId="WW8Num5z5">
    <w:name w:val="WW8Num5z5"/>
    <w:rsid w:val="005D14AE"/>
  </w:style>
  <w:style w:type="character" w:customStyle="1" w:styleId="WW8Num5z6">
    <w:name w:val="WW8Num5z6"/>
    <w:rsid w:val="005D14AE"/>
  </w:style>
  <w:style w:type="character" w:customStyle="1" w:styleId="WW8Num5z7">
    <w:name w:val="WW8Num5z7"/>
    <w:rsid w:val="005D14AE"/>
  </w:style>
  <w:style w:type="character" w:customStyle="1" w:styleId="WW8Num5z8">
    <w:name w:val="WW8Num5z8"/>
    <w:rsid w:val="005D14AE"/>
  </w:style>
  <w:style w:type="character" w:customStyle="1" w:styleId="WW8Num6z0">
    <w:name w:val="WW8Num6z0"/>
    <w:rsid w:val="005D14AE"/>
    <w:rPr>
      <w:b/>
    </w:rPr>
  </w:style>
  <w:style w:type="character" w:customStyle="1" w:styleId="WW8Num6z1">
    <w:name w:val="WW8Num6z1"/>
    <w:rsid w:val="005D14AE"/>
  </w:style>
  <w:style w:type="character" w:customStyle="1" w:styleId="WW8Num6z2">
    <w:name w:val="WW8Num6z2"/>
    <w:rsid w:val="005D14AE"/>
  </w:style>
  <w:style w:type="character" w:customStyle="1" w:styleId="WW8Num6z3">
    <w:name w:val="WW8Num6z3"/>
    <w:rsid w:val="005D14AE"/>
  </w:style>
  <w:style w:type="character" w:customStyle="1" w:styleId="WW8Num6z4">
    <w:name w:val="WW8Num6z4"/>
    <w:rsid w:val="005D14AE"/>
  </w:style>
  <w:style w:type="character" w:customStyle="1" w:styleId="WW8Num6z5">
    <w:name w:val="WW8Num6z5"/>
    <w:rsid w:val="005D14AE"/>
  </w:style>
  <w:style w:type="character" w:customStyle="1" w:styleId="WW8Num6z6">
    <w:name w:val="WW8Num6z6"/>
    <w:rsid w:val="005D14AE"/>
  </w:style>
  <w:style w:type="character" w:customStyle="1" w:styleId="WW8Num6z7">
    <w:name w:val="WW8Num6z7"/>
    <w:rsid w:val="005D14AE"/>
  </w:style>
  <w:style w:type="character" w:customStyle="1" w:styleId="WW8Num6z8">
    <w:name w:val="WW8Num6z8"/>
    <w:rsid w:val="005D14AE"/>
  </w:style>
  <w:style w:type="character" w:customStyle="1" w:styleId="WW8Num7z0">
    <w:name w:val="WW8Num7z0"/>
    <w:rsid w:val="005D14AE"/>
  </w:style>
  <w:style w:type="character" w:customStyle="1" w:styleId="WW8Num7z1">
    <w:name w:val="WW8Num7z1"/>
    <w:rsid w:val="005D14AE"/>
  </w:style>
  <w:style w:type="character" w:customStyle="1" w:styleId="WW8Num7z2">
    <w:name w:val="WW8Num7z2"/>
    <w:rsid w:val="005D14AE"/>
  </w:style>
  <w:style w:type="character" w:customStyle="1" w:styleId="WW8Num8z0">
    <w:name w:val="WW8Num8z0"/>
    <w:rsid w:val="005D14AE"/>
    <w:rPr>
      <w:rFonts w:ascii="Times New Roman" w:eastAsia="Times New Roman" w:hAnsi="Times New Roman" w:cs="Times New Roman"/>
    </w:rPr>
  </w:style>
  <w:style w:type="character" w:customStyle="1" w:styleId="WW8Num8z1">
    <w:name w:val="WW8Num8z1"/>
    <w:rsid w:val="005D14AE"/>
    <w:rPr>
      <w:rFonts w:ascii="Courier New" w:hAnsi="Courier New" w:cs="Courier New"/>
    </w:rPr>
  </w:style>
  <w:style w:type="character" w:customStyle="1" w:styleId="WW8Num8z2">
    <w:name w:val="WW8Num8z2"/>
    <w:rsid w:val="005D14AE"/>
    <w:rPr>
      <w:rFonts w:ascii="Wingdings" w:hAnsi="Wingdings" w:cs="Wingdings"/>
    </w:rPr>
  </w:style>
  <w:style w:type="character" w:customStyle="1" w:styleId="WW8Num8z3">
    <w:name w:val="WW8Num8z3"/>
    <w:rsid w:val="005D14AE"/>
    <w:rPr>
      <w:rFonts w:ascii="Symbol" w:hAnsi="Symbol" w:cs="Symbol"/>
    </w:rPr>
  </w:style>
  <w:style w:type="character" w:customStyle="1" w:styleId="WW8Num8z4">
    <w:name w:val="WW8Num8z4"/>
    <w:rsid w:val="005D14AE"/>
  </w:style>
  <w:style w:type="character" w:customStyle="1" w:styleId="WW8Num8z5">
    <w:name w:val="WW8Num8z5"/>
    <w:rsid w:val="005D14AE"/>
  </w:style>
  <w:style w:type="character" w:customStyle="1" w:styleId="WW8Num8z6">
    <w:name w:val="WW8Num8z6"/>
    <w:rsid w:val="005D14AE"/>
  </w:style>
  <w:style w:type="character" w:customStyle="1" w:styleId="WW8Num8z7">
    <w:name w:val="WW8Num8z7"/>
    <w:rsid w:val="005D14AE"/>
  </w:style>
  <w:style w:type="character" w:customStyle="1" w:styleId="WW8Num8z8">
    <w:name w:val="WW8Num8z8"/>
    <w:rsid w:val="005D14AE"/>
  </w:style>
  <w:style w:type="character" w:customStyle="1" w:styleId="WW8Num9z0">
    <w:name w:val="WW8Num9z0"/>
    <w:rsid w:val="005D14AE"/>
  </w:style>
  <w:style w:type="character" w:customStyle="1" w:styleId="WW8Num9z1">
    <w:name w:val="WW8Num9z1"/>
    <w:rsid w:val="005D14AE"/>
  </w:style>
  <w:style w:type="character" w:customStyle="1" w:styleId="WW8Num9z2">
    <w:name w:val="WW8Num9z2"/>
    <w:rsid w:val="005D14AE"/>
  </w:style>
  <w:style w:type="character" w:customStyle="1" w:styleId="WW8Num9z3">
    <w:name w:val="WW8Num9z3"/>
    <w:rsid w:val="005D14AE"/>
  </w:style>
  <w:style w:type="character" w:customStyle="1" w:styleId="WW8Num9z4">
    <w:name w:val="WW8Num9z4"/>
    <w:rsid w:val="005D14AE"/>
  </w:style>
  <w:style w:type="character" w:customStyle="1" w:styleId="WW8Num9z5">
    <w:name w:val="WW8Num9z5"/>
    <w:rsid w:val="005D14AE"/>
  </w:style>
  <w:style w:type="character" w:customStyle="1" w:styleId="WW8Num9z6">
    <w:name w:val="WW8Num9z6"/>
    <w:rsid w:val="005D14AE"/>
  </w:style>
  <w:style w:type="character" w:customStyle="1" w:styleId="WW8Num9z7">
    <w:name w:val="WW8Num9z7"/>
    <w:rsid w:val="005D14AE"/>
  </w:style>
  <w:style w:type="character" w:customStyle="1" w:styleId="WW8Num9z8">
    <w:name w:val="WW8Num9z8"/>
    <w:rsid w:val="005D14AE"/>
  </w:style>
  <w:style w:type="character" w:customStyle="1" w:styleId="WW8Num10z0">
    <w:name w:val="WW8Num10z0"/>
    <w:rsid w:val="005D14AE"/>
  </w:style>
  <w:style w:type="character" w:customStyle="1" w:styleId="WW8Num10z1">
    <w:name w:val="WW8Num10z1"/>
    <w:rsid w:val="005D14AE"/>
  </w:style>
  <w:style w:type="character" w:customStyle="1" w:styleId="WW8Num10z2">
    <w:name w:val="WW8Num10z2"/>
    <w:rsid w:val="005D14AE"/>
  </w:style>
  <w:style w:type="character" w:customStyle="1" w:styleId="WW8Num10z3">
    <w:name w:val="WW8Num10z3"/>
    <w:rsid w:val="005D14AE"/>
  </w:style>
  <w:style w:type="character" w:customStyle="1" w:styleId="WW8Num10z4">
    <w:name w:val="WW8Num10z4"/>
    <w:rsid w:val="005D14AE"/>
  </w:style>
  <w:style w:type="character" w:customStyle="1" w:styleId="WW8Num10z5">
    <w:name w:val="WW8Num10z5"/>
    <w:rsid w:val="005D14AE"/>
  </w:style>
  <w:style w:type="character" w:customStyle="1" w:styleId="WW8Num10z6">
    <w:name w:val="WW8Num10z6"/>
    <w:rsid w:val="005D14AE"/>
  </w:style>
  <w:style w:type="character" w:customStyle="1" w:styleId="WW8Num10z7">
    <w:name w:val="WW8Num10z7"/>
    <w:rsid w:val="005D14AE"/>
  </w:style>
  <w:style w:type="character" w:customStyle="1" w:styleId="WW8Num10z8">
    <w:name w:val="WW8Num10z8"/>
    <w:rsid w:val="005D14AE"/>
  </w:style>
  <w:style w:type="character" w:customStyle="1" w:styleId="WW8Num11z0">
    <w:name w:val="WW8Num11z0"/>
    <w:rsid w:val="005D14AE"/>
  </w:style>
  <w:style w:type="character" w:customStyle="1" w:styleId="WW8Num11z1">
    <w:name w:val="WW8Num11z1"/>
    <w:rsid w:val="005D14AE"/>
  </w:style>
  <w:style w:type="character" w:customStyle="1" w:styleId="WW8Num11z2">
    <w:name w:val="WW8Num11z2"/>
    <w:rsid w:val="005D14AE"/>
  </w:style>
  <w:style w:type="character" w:customStyle="1" w:styleId="WW8Num11z3">
    <w:name w:val="WW8Num11z3"/>
    <w:rsid w:val="005D14AE"/>
  </w:style>
  <w:style w:type="character" w:customStyle="1" w:styleId="WW8Num11z4">
    <w:name w:val="WW8Num11z4"/>
    <w:rsid w:val="005D14AE"/>
  </w:style>
  <w:style w:type="character" w:customStyle="1" w:styleId="WW8Num11z5">
    <w:name w:val="WW8Num11z5"/>
    <w:rsid w:val="005D14AE"/>
  </w:style>
  <w:style w:type="character" w:customStyle="1" w:styleId="WW8Num11z6">
    <w:name w:val="WW8Num11z6"/>
    <w:rsid w:val="005D14AE"/>
  </w:style>
  <w:style w:type="character" w:customStyle="1" w:styleId="WW8Num11z7">
    <w:name w:val="WW8Num11z7"/>
    <w:rsid w:val="005D14AE"/>
  </w:style>
  <w:style w:type="character" w:customStyle="1" w:styleId="WW8Num11z8">
    <w:name w:val="WW8Num11z8"/>
    <w:rsid w:val="005D14AE"/>
  </w:style>
  <w:style w:type="character" w:customStyle="1" w:styleId="WW8Num12z0">
    <w:name w:val="WW8Num12z0"/>
    <w:rsid w:val="005D14AE"/>
  </w:style>
  <w:style w:type="character" w:customStyle="1" w:styleId="WW8Num12z1">
    <w:name w:val="WW8Num12z1"/>
    <w:rsid w:val="005D14AE"/>
  </w:style>
  <w:style w:type="character" w:customStyle="1" w:styleId="WW8Num12z2">
    <w:name w:val="WW8Num12z2"/>
    <w:rsid w:val="005D14AE"/>
  </w:style>
  <w:style w:type="character" w:customStyle="1" w:styleId="WW8Num13z0">
    <w:name w:val="WW8Num13z0"/>
    <w:rsid w:val="005D14AE"/>
  </w:style>
  <w:style w:type="character" w:customStyle="1" w:styleId="WW8Num13z1">
    <w:name w:val="WW8Num13z1"/>
    <w:rsid w:val="005D14AE"/>
  </w:style>
  <w:style w:type="character" w:customStyle="1" w:styleId="WW8Num13z2">
    <w:name w:val="WW8Num13z2"/>
    <w:rsid w:val="005D14AE"/>
  </w:style>
  <w:style w:type="character" w:customStyle="1" w:styleId="WW8Num13z3">
    <w:name w:val="WW8Num13z3"/>
    <w:rsid w:val="005D14AE"/>
  </w:style>
  <w:style w:type="character" w:customStyle="1" w:styleId="WW8Num13z4">
    <w:name w:val="WW8Num13z4"/>
    <w:rsid w:val="005D14AE"/>
  </w:style>
  <w:style w:type="character" w:customStyle="1" w:styleId="WW8Num13z5">
    <w:name w:val="WW8Num13z5"/>
    <w:rsid w:val="005D14AE"/>
  </w:style>
  <w:style w:type="character" w:customStyle="1" w:styleId="WW8Num13z6">
    <w:name w:val="WW8Num13z6"/>
    <w:rsid w:val="005D14AE"/>
  </w:style>
  <w:style w:type="character" w:customStyle="1" w:styleId="WW8Num13z7">
    <w:name w:val="WW8Num13z7"/>
    <w:rsid w:val="005D14AE"/>
  </w:style>
  <w:style w:type="character" w:customStyle="1" w:styleId="WW8Num13z8">
    <w:name w:val="WW8Num13z8"/>
    <w:rsid w:val="005D14AE"/>
  </w:style>
  <w:style w:type="character" w:customStyle="1" w:styleId="WW8Num14z0">
    <w:name w:val="WW8Num14z0"/>
    <w:rsid w:val="005D14AE"/>
  </w:style>
  <w:style w:type="character" w:customStyle="1" w:styleId="WW8Num14z1">
    <w:name w:val="WW8Num14z1"/>
    <w:rsid w:val="005D14AE"/>
  </w:style>
  <w:style w:type="character" w:customStyle="1" w:styleId="WW8Num14z2">
    <w:name w:val="WW8Num14z2"/>
    <w:rsid w:val="005D14AE"/>
  </w:style>
  <w:style w:type="character" w:customStyle="1" w:styleId="WW8Num14z3">
    <w:name w:val="WW8Num14z3"/>
    <w:rsid w:val="005D14AE"/>
  </w:style>
  <w:style w:type="character" w:customStyle="1" w:styleId="WW8Num14z4">
    <w:name w:val="WW8Num14z4"/>
    <w:rsid w:val="005D14AE"/>
  </w:style>
  <w:style w:type="character" w:customStyle="1" w:styleId="WW8Num14z5">
    <w:name w:val="WW8Num14z5"/>
    <w:rsid w:val="005D14AE"/>
  </w:style>
  <w:style w:type="character" w:customStyle="1" w:styleId="WW8Num14z6">
    <w:name w:val="WW8Num14z6"/>
    <w:rsid w:val="005D14AE"/>
  </w:style>
  <w:style w:type="character" w:customStyle="1" w:styleId="WW8Num14z7">
    <w:name w:val="WW8Num14z7"/>
    <w:rsid w:val="005D14AE"/>
  </w:style>
  <w:style w:type="character" w:customStyle="1" w:styleId="WW8Num14z8">
    <w:name w:val="WW8Num14z8"/>
    <w:rsid w:val="005D14AE"/>
  </w:style>
  <w:style w:type="character" w:customStyle="1" w:styleId="WW8Num15z0">
    <w:name w:val="WW8Num15z0"/>
    <w:rsid w:val="005D14AE"/>
  </w:style>
  <w:style w:type="character" w:customStyle="1" w:styleId="WW8Num15z1">
    <w:name w:val="WW8Num15z1"/>
    <w:rsid w:val="005D14AE"/>
  </w:style>
  <w:style w:type="character" w:customStyle="1" w:styleId="WW8Num15z2">
    <w:name w:val="WW8Num15z2"/>
    <w:rsid w:val="005D14AE"/>
  </w:style>
  <w:style w:type="character" w:customStyle="1" w:styleId="WW8Num15z3">
    <w:name w:val="WW8Num15z3"/>
    <w:rsid w:val="005D14AE"/>
  </w:style>
  <w:style w:type="character" w:customStyle="1" w:styleId="WW8Num15z4">
    <w:name w:val="WW8Num15z4"/>
    <w:rsid w:val="005D14AE"/>
  </w:style>
  <w:style w:type="character" w:customStyle="1" w:styleId="WW8Num15z5">
    <w:name w:val="WW8Num15z5"/>
    <w:rsid w:val="005D14AE"/>
  </w:style>
  <w:style w:type="character" w:customStyle="1" w:styleId="WW8Num15z6">
    <w:name w:val="WW8Num15z6"/>
    <w:rsid w:val="005D14AE"/>
  </w:style>
  <w:style w:type="character" w:customStyle="1" w:styleId="WW8Num15z7">
    <w:name w:val="WW8Num15z7"/>
    <w:rsid w:val="005D14AE"/>
  </w:style>
  <w:style w:type="character" w:customStyle="1" w:styleId="WW8Num15z8">
    <w:name w:val="WW8Num15z8"/>
    <w:rsid w:val="005D14AE"/>
  </w:style>
  <w:style w:type="character" w:customStyle="1" w:styleId="WW8Num16z0">
    <w:name w:val="WW8Num16z0"/>
    <w:rsid w:val="005D14AE"/>
    <w:rPr>
      <w:rFonts w:ascii="Symbol" w:hAnsi="Symbol" w:cs="Symbol"/>
    </w:rPr>
  </w:style>
  <w:style w:type="character" w:customStyle="1" w:styleId="WW8Num16z1">
    <w:name w:val="WW8Num16z1"/>
    <w:rsid w:val="005D14AE"/>
    <w:rPr>
      <w:rFonts w:ascii="Courier New" w:hAnsi="Courier New" w:cs="Courier New"/>
    </w:rPr>
  </w:style>
  <w:style w:type="character" w:customStyle="1" w:styleId="WW8Num16z2">
    <w:name w:val="WW8Num16z2"/>
    <w:rsid w:val="005D14AE"/>
    <w:rPr>
      <w:rFonts w:ascii="Wingdings" w:hAnsi="Wingdings" w:cs="Wingdings"/>
    </w:rPr>
  </w:style>
  <w:style w:type="character" w:customStyle="1" w:styleId="WW8Num17z0">
    <w:name w:val="WW8Num17z0"/>
    <w:rsid w:val="005D14AE"/>
    <w:rPr>
      <w:b/>
    </w:rPr>
  </w:style>
  <w:style w:type="character" w:customStyle="1" w:styleId="WW8Num17z1">
    <w:name w:val="WW8Num17z1"/>
    <w:rsid w:val="005D14AE"/>
  </w:style>
  <w:style w:type="character" w:customStyle="1" w:styleId="WW8Num17z2">
    <w:name w:val="WW8Num17z2"/>
    <w:rsid w:val="005D14AE"/>
  </w:style>
  <w:style w:type="character" w:customStyle="1" w:styleId="WW8Num18z0">
    <w:name w:val="WW8Num18z0"/>
    <w:rsid w:val="005D14AE"/>
    <w:rPr>
      <w:rFonts w:ascii="Symbol" w:hAnsi="Symbol" w:cs="Symbol"/>
    </w:rPr>
  </w:style>
  <w:style w:type="character" w:customStyle="1" w:styleId="WW8Num18z1">
    <w:name w:val="WW8Num18z1"/>
    <w:rsid w:val="005D14AE"/>
    <w:rPr>
      <w:rFonts w:ascii="Courier New" w:hAnsi="Courier New" w:cs="Courier New"/>
    </w:rPr>
  </w:style>
  <w:style w:type="character" w:customStyle="1" w:styleId="WW8Num18z2">
    <w:name w:val="WW8Num18z2"/>
    <w:rsid w:val="005D14AE"/>
    <w:rPr>
      <w:rFonts w:ascii="Wingdings" w:hAnsi="Wingdings" w:cs="Wingdings"/>
    </w:rPr>
  </w:style>
  <w:style w:type="character" w:customStyle="1" w:styleId="WW8Num19z0">
    <w:name w:val="WW8Num19z0"/>
    <w:rsid w:val="005D14AE"/>
    <w:rPr>
      <w:b/>
    </w:rPr>
  </w:style>
  <w:style w:type="character" w:customStyle="1" w:styleId="WW8Num19z1">
    <w:name w:val="WW8Num19z1"/>
    <w:rsid w:val="005D14AE"/>
  </w:style>
  <w:style w:type="character" w:customStyle="1" w:styleId="WW8Num19z2">
    <w:name w:val="WW8Num19z2"/>
    <w:rsid w:val="005D14AE"/>
  </w:style>
  <w:style w:type="character" w:customStyle="1" w:styleId="WW8Num19z3">
    <w:name w:val="WW8Num19z3"/>
    <w:rsid w:val="005D14AE"/>
  </w:style>
  <w:style w:type="character" w:customStyle="1" w:styleId="WW8Num19z4">
    <w:name w:val="WW8Num19z4"/>
    <w:rsid w:val="005D14AE"/>
  </w:style>
  <w:style w:type="character" w:customStyle="1" w:styleId="WW8Num19z5">
    <w:name w:val="WW8Num19z5"/>
    <w:rsid w:val="005D14AE"/>
  </w:style>
  <w:style w:type="character" w:customStyle="1" w:styleId="WW8Num19z6">
    <w:name w:val="WW8Num19z6"/>
    <w:rsid w:val="005D14AE"/>
  </w:style>
  <w:style w:type="character" w:customStyle="1" w:styleId="WW8Num19z7">
    <w:name w:val="WW8Num19z7"/>
    <w:rsid w:val="005D14AE"/>
  </w:style>
  <w:style w:type="character" w:customStyle="1" w:styleId="WW8Num19z8">
    <w:name w:val="WW8Num19z8"/>
    <w:rsid w:val="005D14AE"/>
  </w:style>
  <w:style w:type="character" w:customStyle="1" w:styleId="WW8Num20z0">
    <w:name w:val="WW8Num20z0"/>
    <w:rsid w:val="005D14AE"/>
  </w:style>
  <w:style w:type="character" w:customStyle="1" w:styleId="WW8Num20z1">
    <w:name w:val="WW8Num20z1"/>
    <w:rsid w:val="005D14AE"/>
  </w:style>
  <w:style w:type="character" w:customStyle="1" w:styleId="WW8Num20z2">
    <w:name w:val="WW8Num20z2"/>
    <w:rsid w:val="005D14AE"/>
  </w:style>
  <w:style w:type="character" w:customStyle="1" w:styleId="WW8Num20z3">
    <w:name w:val="WW8Num20z3"/>
    <w:rsid w:val="005D14AE"/>
  </w:style>
  <w:style w:type="character" w:customStyle="1" w:styleId="WW8Num20z4">
    <w:name w:val="WW8Num20z4"/>
    <w:rsid w:val="005D14AE"/>
  </w:style>
  <w:style w:type="character" w:customStyle="1" w:styleId="WW8Num20z5">
    <w:name w:val="WW8Num20z5"/>
    <w:rsid w:val="005D14AE"/>
  </w:style>
  <w:style w:type="character" w:customStyle="1" w:styleId="WW8Num20z6">
    <w:name w:val="WW8Num20z6"/>
    <w:rsid w:val="005D14AE"/>
  </w:style>
  <w:style w:type="character" w:customStyle="1" w:styleId="WW8Num20z7">
    <w:name w:val="WW8Num20z7"/>
    <w:rsid w:val="005D14AE"/>
  </w:style>
  <w:style w:type="character" w:customStyle="1" w:styleId="WW8Num20z8">
    <w:name w:val="WW8Num20z8"/>
    <w:rsid w:val="005D14AE"/>
  </w:style>
  <w:style w:type="character" w:customStyle="1" w:styleId="WW8Num21z0">
    <w:name w:val="WW8Num21z0"/>
    <w:rsid w:val="005D14AE"/>
  </w:style>
  <w:style w:type="character" w:customStyle="1" w:styleId="WW8Num21z1">
    <w:name w:val="WW8Num21z1"/>
    <w:rsid w:val="005D14AE"/>
  </w:style>
  <w:style w:type="character" w:customStyle="1" w:styleId="WW8Num21z2">
    <w:name w:val="WW8Num21z2"/>
    <w:rsid w:val="005D14AE"/>
  </w:style>
  <w:style w:type="character" w:customStyle="1" w:styleId="WW8Num21z3">
    <w:name w:val="WW8Num21z3"/>
    <w:rsid w:val="005D14AE"/>
  </w:style>
  <w:style w:type="character" w:customStyle="1" w:styleId="WW8Num21z4">
    <w:name w:val="WW8Num21z4"/>
    <w:rsid w:val="005D14AE"/>
  </w:style>
  <w:style w:type="character" w:customStyle="1" w:styleId="WW8Num21z5">
    <w:name w:val="WW8Num21z5"/>
    <w:rsid w:val="005D14AE"/>
  </w:style>
  <w:style w:type="character" w:customStyle="1" w:styleId="WW8Num21z6">
    <w:name w:val="WW8Num21z6"/>
    <w:rsid w:val="005D14AE"/>
  </w:style>
  <w:style w:type="character" w:customStyle="1" w:styleId="WW8Num21z7">
    <w:name w:val="WW8Num21z7"/>
    <w:rsid w:val="005D14AE"/>
  </w:style>
  <w:style w:type="character" w:customStyle="1" w:styleId="WW8Num21z8">
    <w:name w:val="WW8Num21z8"/>
    <w:rsid w:val="005D14AE"/>
  </w:style>
  <w:style w:type="character" w:customStyle="1" w:styleId="27">
    <w:name w:val="Основной шрифт абзаца2"/>
    <w:rsid w:val="005D14AE"/>
  </w:style>
  <w:style w:type="character" w:customStyle="1" w:styleId="WW8Num7z3">
    <w:name w:val="WW8Num7z3"/>
    <w:rsid w:val="005D14AE"/>
  </w:style>
  <w:style w:type="character" w:customStyle="1" w:styleId="WW8Num7z4">
    <w:name w:val="WW8Num7z4"/>
    <w:rsid w:val="005D14AE"/>
  </w:style>
  <w:style w:type="character" w:customStyle="1" w:styleId="WW8Num7z5">
    <w:name w:val="WW8Num7z5"/>
    <w:rsid w:val="005D14AE"/>
  </w:style>
  <w:style w:type="character" w:customStyle="1" w:styleId="WW8Num7z6">
    <w:name w:val="WW8Num7z6"/>
    <w:rsid w:val="005D14AE"/>
  </w:style>
  <w:style w:type="character" w:customStyle="1" w:styleId="WW8Num7z7">
    <w:name w:val="WW8Num7z7"/>
    <w:rsid w:val="005D14AE"/>
  </w:style>
  <w:style w:type="character" w:customStyle="1" w:styleId="WW8Num7z8">
    <w:name w:val="WW8Num7z8"/>
    <w:rsid w:val="005D14AE"/>
  </w:style>
  <w:style w:type="character" w:customStyle="1" w:styleId="WW8Num12z3">
    <w:name w:val="WW8Num12z3"/>
    <w:rsid w:val="005D14AE"/>
  </w:style>
  <w:style w:type="character" w:customStyle="1" w:styleId="WW8Num12z4">
    <w:name w:val="WW8Num12z4"/>
    <w:rsid w:val="005D14AE"/>
  </w:style>
  <w:style w:type="character" w:customStyle="1" w:styleId="WW8Num12z5">
    <w:name w:val="WW8Num12z5"/>
    <w:rsid w:val="005D14AE"/>
  </w:style>
  <w:style w:type="character" w:customStyle="1" w:styleId="WW8Num12z6">
    <w:name w:val="WW8Num12z6"/>
    <w:rsid w:val="005D14AE"/>
  </w:style>
  <w:style w:type="character" w:customStyle="1" w:styleId="WW8Num12z7">
    <w:name w:val="WW8Num12z7"/>
    <w:rsid w:val="005D14AE"/>
  </w:style>
  <w:style w:type="character" w:customStyle="1" w:styleId="WW8Num12z8">
    <w:name w:val="WW8Num12z8"/>
    <w:rsid w:val="005D14AE"/>
  </w:style>
  <w:style w:type="character" w:customStyle="1" w:styleId="WW8Num17z3">
    <w:name w:val="WW8Num17z3"/>
    <w:rsid w:val="005D14AE"/>
  </w:style>
  <w:style w:type="character" w:customStyle="1" w:styleId="WW8Num17z4">
    <w:name w:val="WW8Num17z4"/>
    <w:rsid w:val="005D14AE"/>
  </w:style>
  <w:style w:type="character" w:customStyle="1" w:styleId="WW8Num17z5">
    <w:name w:val="WW8Num17z5"/>
    <w:rsid w:val="005D14AE"/>
  </w:style>
  <w:style w:type="character" w:customStyle="1" w:styleId="WW8Num17z6">
    <w:name w:val="WW8Num17z6"/>
    <w:rsid w:val="005D14AE"/>
  </w:style>
  <w:style w:type="character" w:customStyle="1" w:styleId="WW8Num17z7">
    <w:name w:val="WW8Num17z7"/>
    <w:rsid w:val="005D14AE"/>
  </w:style>
  <w:style w:type="character" w:customStyle="1" w:styleId="WW8Num17z8">
    <w:name w:val="WW8Num17z8"/>
    <w:rsid w:val="005D14AE"/>
  </w:style>
  <w:style w:type="character" w:customStyle="1" w:styleId="WW8Num22z0">
    <w:name w:val="WW8Num22z0"/>
    <w:rsid w:val="005D14AE"/>
    <w:rPr>
      <w:b/>
    </w:rPr>
  </w:style>
  <w:style w:type="character" w:customStyle="1" w:styleId="WW8Num22z1">
    <w:name w:val="WW8Num22z1"/>
    <w:rsid w:val="005D14AE"/>
  </w:style>
  <w:style w:type="character" w:customStyle="1" w:styleId="WW8Num22z2">
    <w:name w:val="WW8Num22z2"/>
    <w:rsid w:val="005D14AE"/>
  </w:style>
  <w:style w:type="character" w:customStyle="1" w:styleId="WW8Num22z3">
    <w:name w:val="WW8Num22z3"/>
    <w:rsid w:val="005D14AE"/>
  </w:style>
  <w:style w:type="character" w:customStyle="1" w:styleId="WW8Num22z4">
    <w:name w:val="WW8Num22z4"/>
    <w:rsid w:val="005D14AE"/>
  </w:style>
  <w:style w:type="character" w:customStyle="1" w:styleId="WW8Num22z5">
    <w:name w:val="WW8Num22z5"/>
    <w:rsid w:val="005D14AE"/>
  </w:style>
  <w:style w:type="character" w:customStyle="1" w:styleId="WW8Num22z6">
    <w:name w:val="WW8Num22z6"/>
    <w:rsid w:val="005D14AE"/>
  </w:style>
  <w:style w:type="character" w:customStyle="1" w:styleId="WW8Num22z7">
    <w:name w:val="WW8Num22z7"/>
    <w:rsid w:val="005D14AE"/>
  </w:style>
  <w:style w:type="character" w:customStyle="1" w:styleId="WW8Num22z8">
    <w:name w:val="WW8Num22z8"/>
    <w:rsid w:val="005D14AE"/>
  </w:style>
  <w:style w:type="character" w:customStyle="1" w:styleId="WW8Num23z0">
    <w:name w:val="WW8Num23z0"/>
    <w:rsid w:val="005D14AE"/>
  </w:style>
  <w:style w:type="character" w:customStyle="1" w:styleId="WW8Num23z1">
    <w:name w:val="WW8Num23z1"/>
    <w:rsid w:val="005D14AE"/>
  </w:style>
  <w:style w:type="character" w:customStyle="1" w:styleId="WW8Num23z2">
    <w:name w:val="WW8Num23z2"/>
    <w:rsid w:val="005D14AE"/>
  </w:style>
  <w:style w:type="character" w:customStyle="1" w:styleId="WW8Num23z3">
    <w:name w:val="WW8Num23z3"/>
    <w:rsid w:val="005D14AE"/>
  </w:style>
  <w:style w:type="character" w:customStyle="1" w:styleId="WW8Num23z4">
    <w:name w:val="WW8Num23z4"/>
    <w:rsid w:val="005D14AE"/>
  </w:style>
  <w:style w:type="character" w:customStyle="1" w:styleId="WW8Num23z5">
    <w:name w:val="WW8Num23z5"/>
    <w:rsid w:val="005D14AE"/>
  </w:style>
  <w:style w:type="character" w:customStyle="1" w:styleId="WW8Num23z6">
    <w:name w:val="WW8Num23z6"/>
    <w:rsid w:val="005D14AE"/>
  </w:style>
  <w:style w:type="character" w:customStyle="1" w:styleId="WW8Num23z7">
    <w:name w:val="WW8Num23z7"/>
    <w:rsid w:val="005D14AE"/>
  </w:style>
  <w:style w:type="character" w:customStyle="1" w:styleId="WW8Num23z8">
    <w:name w:val="WW8Num23z8"/>
    <w:rsid w:val="005D14AE"/>
  </w:style>
  <w:style w:type="character" w:customStyle="1" w:styleId="WW8Num24z0">
    <w:name w:val="WW8Num24z0"/>
    <w:rsid w:val="005D14AE"/>
  </w:style>
  <w:style w:type="character" w:customStyle="1" w:styleId="WW8Num24z1">
    <w:name w:val="WW8Num24z1"/>
    <w:rsid w:val="005D14AE"/>
  </w:style>
  <w:style w:type="character" w:customStyle="1" w:styleId="WW8Num24z2">
    <w:name w:val="WW8Num24z2"/>
    <w:rsid w:val="005D14AE"/>
  </w:style>
  <w:style w:type="character" w:customStyle="1" w:styleId="WW8Num24z3">
    <w:name w:val="WW8Num24z3"/>
    <w:rsid w:val="005D14AE"/>
  </w:style>
  <w:style w:type="character" w:customStyle="1" w:styleId="WW8Num24z4">
    <w:name w:val="WW8Num24z4"/>
    <w:rsid w:val="005D14AE"/>
  </w:style>
  <w:style w:type="character" w:customStyle="1" w:styleId="WW8Num24z5">
    <w:name w:val="WW8Num24z5"/>
    <w:rsid w:val="005D14AE"/>
  </w:style>
  <w:style w:type="character" w:customStyle="1" w:styleId="WW8Num24z6">
    <w:name w:val="WW8Num24z6"/>
    <w:rsid w:val="005D14AE"/>
  </w:style>
  <w:style w:type="character" w:customStyle="1" w:styleId="WW8Num24z7">
    <w:name w:val="WW8Num24z7"/>
    <w:rsid w:val="005D14AE"/>
  </w:style>
  <w:style w:type="character" w:customStyle="1" w:styleId="WW8Num24z8">
    <w:name w:val="WW8Num24z8"/>
    <w:rsid w:val="005D14AE"/>
  </w:style>
  <w:style w:type="character" w:customStyle="1" w:styleId="WW8Num25z0">
    <w:name w:val="WW8Num25z0"/>
    <w:rsid w:val="005D14AE"/>
  </w:style>
  <w:style w:type="character" w:customStyle="1" w:styleId="WW8Num25z1">
    <w:name w:val="WW8Num25z1"/>
    <w:rsid w:val="005D14AE"/>
  </w:style>
  <w:style w:type="character" w:customStyle="1" w:styleId="WW8Num25z2">
    <w:name w:val="WW8Num25z2"/>
    <w:rsid w:val="005D14AE"/>
  </w:style>
  <w:style w:type="character" w:customStyle="1" w:styleId="WW8Num25z3">
    <w:name w:val="WW8Num25z3"/>
    <w:rsid w:val="005D14AE"/>
  </w:style>
  <w:style w:type="character" w:customStyle="1" w:styleId="WW8Num25z4">
    <w:name w:val="WW8Num25z4"/>
    <w:rsid w:val="005D14AE"/>
  </w:style>
  <w:style w:type="character" w:customStyle="1" w:styleId="WW8Num25z5">
    <w:name w:val="WW8Num25z5"/>
    <w:rsid w:val="005D14AE"/>
  </w:style>
  <w:style w:type="character" w:customStyle="1" w:styleId="WW8Num25z6">
    <w:name w:val="WW8Num25z6"/>
    <w:rsid w:val="005D14AE"/>
  </w:style>
  <w:style w:type="character" w:customStyle="1" w:styleId="WW8Num25z7">
    <w:name w:val="WW8Num25z7"/>
    <w:rsid w:val="005D14AE"/>
  </w:style>
  <w:style w:type="character" w:customStyle="1" w:styleId="WW8Num25z8">
    <w:name w:val="WW8Num25z8"/>
    <w:rsid w:val="005D14AE"/>
  </w:style>
  <w:style w:type="character" w:customStyle="1" w:styleId="WW8Num26z0">
    <w:name w:val="WW8Num26z0"/>
    <w:rsid w:val="005D14AE"/>
    <w:rPr>
      <w:rFonts w:ascii="Symbol" w:hAnsi="Symbol" w:cs="Symbol"/>
    </w:rPr>
  </w:style>
  <w:style w:type="character" w:customStyle="1" w:styleId="WW8Num26z1">
    <w:name w:val="WW8Num26z1"/>
    <w:rsid w:val="005D14AE"/>
    <w:rPr>
      <w:rFonts w:ascii="Courier New" w:hAnsi="Courier New" w:cs="Courier New"/>
    </w:rPr>
  </w:style>
  <w:style w:type="character" w:customStyle="1" w:styleId="WW8Num26z2">
    <w:name w:val="WW8Num26z2"/>
    <w:rsid w:val="005D14AE"/>
    <w:rPr>
      <w:rFonts w:ascii="Wingdings" w:hAnsi="Wingdings" w:cs="Wingdings"/>
    </w:rPr>
  </w:style>
  <w:style w:type="character" w:customStyle="1" w:styleId="WW8Num27z0">
    <w:name w:val="WW8Num27z0"/>
    <w:rsid w:val="005D14AE"/>
    <w:rPr>
      <w:b w:val="0"/>
    </w:rPr>
  </w:style>
  <w:style w:type="character" w:customStyle="1" w:styleId="WW8Num27z1">
    <w:name w:val="WW8Num27z1"/>
    <w:rsid w:val="005D14AE"/>
  </w:style>
  <w:style w:type="character" w:customStyle="1" w:styleId="WW8Num27z2">
    <w:name w:val="WW8Num27z2"/>
    <w:rsid w:val="005D14AE"/>
  </w:style>
  <w:style w:type="character" w:customStyle="1" w:styleId="WW8Num27z3">
    <w:name w:val="WW8Num27z3"/>
    <w:rsid w:val="005D14AE"/>
  </w:style>
  <w:style w:type="character" w:customStyle="1" w:styleId="WW8Num27z4">
    <w:name w:val="WW8Num27z4"/>
    <w:rsid w:val="005D14AE"/>
  </w:style>
  <w:style w:type="character" w:customStyle="1" w:styleId="WW8Num27z5">
    <w:name w:val="WW8Num27z5"/>
    <w:rsid w:val="005D14AE"/>
  </w:style>
  <w:style w:type="character" w:customStyle="1" w:styleId="WW8Num27z6">
    <w:name w:val="WW8Num27z6"/>
    <w:rsid w:val="005D14AE"/>
  </w:style>
  <w:style w:type="character" w:customStyle="1" w:styleId="WW8Num27z7">
    <w:name w:val="WW8Num27z7"/>
    <w:rsid w:val="005D14AE"/>
  </w:style>
  <w:style w:type="character" w:customStyle="1" w:styleId="WW8Num27z8">
    <w:name w:val="WW8Num27z8"/>
    <w:rsid w:val="005D14AE"/>
  </w:style>
  <w:style w:type="character" w:customStyle="1" w:styleId="WW8Num28z0">
    <w:name w:val="WW8Num28z0"/>
    <w:rsid w:val="005D14AE"/>
  </w:style>
  <w:style w:type="character" w:customStyle="1" w:styleId="WW8Num28z1">
    <w:name w:val="WW8Num28z1"/>
    <w:rsid w:val="005D14AE"/>
  </w:style>
  <w:style w:type="character" w:customStyle="1" w:styleId="WW8Num28z2">
    <w:name w:val="WW8Num28z2"/>
    <w:rsid w:val="005D14AE"/>
  </w:style>
  <w:style w:type="character" w:customStyle="1" w:styleId="WW8Num28z3">
    <w:name w:val="WW8Num28z3"/>
    <w:rsid w:val="005D14AE"/>
  </w:style>
  <w:style w:type="character" w:customStyle="1" w:styleId="WW8Num28z4">
    <w:name w:val="WW8Num28z4"/>
    <w:rsid w:val="005D14AE"/>
  </w:style>
  <w:style w:type="character" w:customStyle="1" w:styleId="WW8Num28z5">
    <w:name w:val="WW8Num28z5"/>
    <w:rsid w:val="005D14AE"/>
  </w:style>
  <w:style w:type="character" w:customStyle="1" w:styleId="WW8Num28z6">
    <w:name w:val="WW8Num28z6"/>
    <w:rsid w:val="005D14AE"/>
  </w:style>
  <w:style w:type="character" w:customStyle="1" w:styleId="WW8Num28z7">
    <w:name w:val="WW8Num28z7"/>
    <w:rsid w:val="005D14AE"/>
  </w:style>
  <w:style w:type="character" w:customStyle="1" w:styleId="WW8Num28z8">
    <w:name w:val="WW8Num28z8"/>
    <w:rsid w:val="005D14AE"/>
  </w:style>
  <w:style w:type="character" w:customStyle="1" w:styleId="WW8Num29z0">
    <w:name w:val="WW8Num29z0"/>
    <w:rsid w:val="005D14AE"/>
    <w:rPr>
      <w:rFonts w:ascii="Symbol" w:hAnsi="Symbol" w:cs="Symbol"/>
      <w:color w:val="auto"/>
    </w:rPr>
  </w:style>
  <w:style w:type="character" w:customStyle="1" w:styleId="WW8Num29z1">
    <w:name w:val="WW8Num29z1"/>
    <w:rsid w:val="005D14AE"/>
    <w:rPr>
      <w:rFonts w:ascii="Courier New" w:hAnsi="Courier New" w:cs="Courier New"/>
    </w:rPr>
  </w:style>
  <w:style w:type="character" w:customStyle="1" w:styleId="WW8Num29z2">
    <w:name w:val="WW8Num29z2"/>
    <w:rsid w:val="005D14AE"/>
    <w:rPr>
      <w:rFonts w:ascii="Wingdings" w:hAnsi="Wingdings" w:cs="Wingdings"/>
    </w:rPr>
  </w:style>
  <w:style w:type="character" w:customStyle="1" w:styleId="WW8Num29z3">
    <w:name w:val="WW8Num29z3"/>
    <w:rsid w:val="005D14AE"/>
    <w:rPr>
      <w:rFonts w:ascii="Symbol" w:hAnsi="Symbol" w:cs="Symbol"/>
    </w:rPr>
  </w:style>
  <w:style w:type="character" w:customStyle="1" w:styleId="WW8Num30z0">
    <w:name w:val="WW8Num30z0"/>
    <w:rsid w:val="005D14AE"/>
  </w:style>
  <w:style w:type="character" w:customStyle="1" w:styleId="WW8Num30z1">
    <w:name w:val="WW8Num30z1"/>
    <w:rsid w:val="005D14AE"/>
  </w:style>
  <w:style w:type="character" w:customStyle="1" w:styleId="WW8Num30z2">
    <w:name w:val="WW8Num30z2"/>
    <w:rsid w:val="005D14AE"/>
  </w:style>
  <w:style w:type="character" w:customStyle="1" w:styleId="WW8Num30z3">
    <w:name w:val="WW8Num30z3"/>
    <w:rsid w:val="005D14AE"/>
  </w:style>
  <w:style w:type="character" w:customStyle="1" w:styleId="WW8Num30z4">
    <w:name w:val="WW8Num30z4"/>
    <w:rsid w:val="005D14AE"/>
  </w:style>
  <w:style w:type="character" w:customStyle="1" w:styleId="WW8Num30z5">
    <w:name w:val="WW8Num30z5"/>
    <w:rsid w:val="005D14AE"/>
  </w:style>
  <w:style w:type="character" w:customStyle="1" w:styleId="WW8Num30z6">
    <w:name w:val="WW8Num30z6"/>
    <w:rsid w:val="005D14AE"/>
  </w:style>
  <w:style w:type="character" w:customStyle="1" w:styleId="WW8Num30z7">
    <w:name w:val="WW8Num30z7"/>
    <w:rsid w:val="005D14AE"/>
  </w:style>
  <w:style w:type="character" w:customStyle="1" w:styleId="WW8Num30z8">
    <w:name w:val="WW8Num30z8"/>
    <w:rsid w:val="005D14AE"/>
  </w:style>
  <w:style w:type="character" w:customStyle="1" w:styleId="WW8Num31z0">
    <w:name w:val="WW8Num31z0"/>
    <w:rsid w:val="005D14AE"/>
  </w:style>
  <w:style w:type="character" w:customStyle="1" w:styleId="WW8Num31z1">
    <w:name w:val="WW8Num31z1"/>
    <w:rsid w:val="005D14AE"/>
  </w:style>
  <w:style w:type="character" w:customStyle="1" w:styleId="WW8Num31z2">
    <w:name w:val="WW8Num31z2"/>
    <w:rsid w:val="005D14AE"/>
  </w:style>
  <w:style w:type="character" w:customStyle="1" w:styleId="WW8Num31z3">
    <w:name w:val="WW8Num31z3"/>
    <w:rsid w:val="005D14AE"/>
  </w:style>
  <w:style w:type="character" w:customStyle="1" w:styleId="WW8Num31z4">
    <w:name w:val="WW8Num31z4"/>
    <w:rsid w:val="005D14AE"/>
  </w:style>
  <w:style w:type="character" w:customStyle="1" w:styleId="WW8Num31z5">
    <w:name w:val="WW8Num31z5"/>
    <w:rsid w:val="005D14AE"/>
  </w:style>
  <w:style w:type="character" w:customStyle="1" w:styleId="WW8Num31z6">
    <w:name w:val="WW8Num31z6"/>
    <w:rsid w:val="005D14AE"/>
  </w:style>
  <w:style w:type="character" w:customStyle="1" w:styleId="WW8Num31z7">
    <w:name w:val="WW8Num31z7"/>
    <w:rsid w:val="005D14AE"/>
  </w:style>
  <w:style w:type="character" w:customStyle="1" w:styleId="WW8Num31z8">
    <w:name w:val="WW8Num31z8"/>
    <w:rsid w:val="005D14AE"/>
  </w:style>
  <w:style w:type="character" w:customStyle="1" w:styleId="WW8Num32z0">
    <w:name w:val="WW8Num32z0"/>
    <w:rsid w:val="005D14AE"/>
  </w:style>
  <w:style w:type="character" w:customStyle="1" w:styleId="WW8Num32z1">
    <w:name w:val="WW8Num32z1"/>
    <w:rsid w:val="005D14AE"/>
  </w:style>
  <w:style w:type="character" w:customStyle="1" w:styleId="WW8Num32z2">
    <w:name w:val="WW8Num32z2"/>
    <w:rsid w:val="005D14AE"/>
  </w:style>
  <w:style w:type="character" w:customStyle="1" w:styleId="WW8Num32z3">
    <w:name w:val="WW8Num32z3"/>
    <w:rsid w:val="005D14AE"/>
  </w:style>
  <w:style w:type="character" w:customStyle="1" w:styleId="WW8Num32z4">
    <w:name w:val="WW8Num32z4"/>
    <w:rsid w:val="005D14AE"/>
  </w:style>
  <w:style w:type="character" w:customStyle="1" w:styleId="WW8Num32z5">
    <w:name w:val="WW8Num32z5"/>
    <w:rsid w:val="005D14AE"/>
  </w:style>
  <w:style w:type="character" w:customStyle="1" w:styleId="WW8Num32z6">
    <w:name w:val="WW8Num32z6"/>
    <w:rsid w:val="005D14AE"/>
  </w:style>
  <w:style w:type="character" w:customStyle="1" w:styleId="WW8Num32z7">
    <w:name w:val="WW8Num32z7"/>
    <w:rsid w:val="005D14AE"/>
  </w:style>
  <w:style w:type="character" w:customStyle="1" w:styleId="WW8Num32z8">
    <w:name w:val="WW8Num32z8"/>
    <w:rsid w:val="005D14AE"/>
  </w:style>
  <w:style w:type="character" w:customStyle="1" w:styleId="WW8Num33z0">
    <w:name w:val="WW8Num33z0"/>
    <w:rsid w:val="005D14AE"/>
    <w:rPr>
      <w:rFonts w:ascii="Symbol" w:hAnsi="Symbol" w:cs="Symbol"/>
    </w:rPr>
  </w:style>
  <w:style w:type="character" w:customStyle="1" w:styleId="WW8Num33z1">
    <w:name w:val="WW8Num33z1"/>
    <w:rsid w:val="005D14AE"/>
    <w:rPr>
      <w:rFonts w:ascii="Courier New" w:hAnsi="Courier New" w:cs="Courier New"/>
    </w:rPr>
  </w:style>
  <w:style w:type="character" w:customStyle="1" w:styleId="WW8Num33z2">
    <w:name w:val="WW8Num33z2"/>
    <w:rsid w:val="005D14AE"/>
    <w:rPr>
      <w:rFonts w:ascii="Wingdings" w:hAnsi="Wingdings" w:cs="Wingdings"/>
    </w:rPr>
  </w:style>
  <w:style w:type="character" w:customStyle="1" w:styleId="WW8Num34z0">
    <w:name w:val="WW8Num34z0"/>
    <w:rsid w:val="005D14AE"/>
  </w:style>
  <w:style w:type="character" w:customStyle="1" w:styleId="WW8Num34z1">
    <w:name w:val="WW8Num34z1"/>
    <w:rsid w:val="005D14AE"/>
  </w:style>
  <w:style w:type="character" w:customStyle="1" w:styleId="WW8Num34z2">
    <w:name w:val="WW8Num34z2"/>
    <w:rsid w:val="005D14AE"/>
  </w:style>
  <w:style w:type="character" w:customStyle="1" w:styleId="WW8Num34z3">
    <w:name w:val="WW8Num34z3"/>
    <w:rsid w:val="005D14AE"/>
  </w:style>
  <w:style w:type="character" w:customStyle="1" w:styleId="WW8Num34z4">
    <w:name w:val="WW8Num34z4"/>
    <w:rsid w:val="005D14AE"/>
  </w:style>
  <w:style w:type="character" w:customStyle="1" w:styleId="WW8Num34z5">
    <w:name w:val="WW8Num34z5"/>
    <w:rsid w:val="005D14AE"/>
  </w:style>
  <w:style w:type="character" w:customStyle="1" w:styleId="WW8Num34z6">
    <w:name w:val="WW8Num34z6"/>
    <w:rsid w:val="005D14AE"/>
  </w:style>
  <w:style w:type="character" w:customStyle="1" w:styleId="WW8Num34z7">
    <w:name w:val="WW8Num34z7"/>
    <w:rsid w:val="005D14AE"/>
  </w:style>
  <w:style w:type="character" w:customStyle="1" w:styleId="WW8Num34z8">
    <w:name w:val="WW8Num34z8"/>
    <w:rsid w:val="005D14AE"/>
  </w:style>
  <w:style w:type="character" w:customStyle="1" w:styleId="WW8Num35z0">
    <w:name w:val="WW8Num35z0"/>
    <w:rsid w:val="005D14AE"/>
    <w:rPr>
      <w:b/>
    </w:rPr>
  </w:style>
  <w:style w:type="character" w:customStyle="1" w:styleId="WW8Num35z1">
    <w:name w:val="WW8Num35z1"/>
    <w:rsid w:val="005D14AE"/>
  </w:style>
  <w:style w:type="character" w:customStyle="1" w:styleId="WW8Num35z2">
    <w:name w:val="WW8Num35z2"/>
    <w:rsid w:val="005D14AE"/>
  </w:style>
  <w:style w:type="character" w:customStyle="1" w:styleId="WW8Num35z3">
    <w:name w:val="WW8Num35z3"/>
    <w:rsid w:val="005D14AE"/>
  </w:style>
  <w:style w:type="character" w:customStyle="1" w:styleId="WW8Num35z4">
    <w:name w:val="WW8Num35z4"/>
    <w:rsid w:val="005D14AE"/>
  </w:style>
  <w:style w:type="character" w:customStyle="1" w:styleId="WW8Num35z5">
    <w:name w:val="WW8Num35z5"/>
    <w:rsid w:val="005D14AE"/>
  </w:style>
  <w:style w:type="character" w:customStyle="1" w:styleId="WW8Num35z6">
    <w:name w:val="WW8Num35z6"/>
    <w:rsid w:val="005D14AE"/>
  </w:style>
  <w:style w:type="character" w:customStyle="1" w:styleId="WW8Num35z7">
    <w:name w:val="WW8Num35z7"/>
    <w:rsid w:val="005D14AE"/>
  </w:style>
  <w:style w:type="character" w:customStyle="1" w:styleId="WW8Num35z8">
    <w:name w:val="WW8Num35z8"/>
    <w:rsid w:val="005D14AE"/>
  </w:style>
  <w:style w:type="character" w:customStyle="1" w:styleId="WW8Num36z0">
    <w:name w:val="WW8Num36z0"/>
    <w:rsid w:val="005D14AE"/>
  </w:style>
  <w:style w:type="character" w:customStyle="1" w:styleId="WW8Num36z1">
    <w:name w:val="WW8Num36z1"/>
    <w:rsid w:val="005D14AE"/>
  </w:style>
  <w:style w:type="character" w:customStyle="1" w:styleId="WW8Num36z2">
    <w:name w:val="WW8Num36z2"/>
    <w:rsid w:val="005D14AE"/>
  </w:style>
  <w:style w:type="character" w:customStyle="1" w:styleId="WW8Num36z3">
    <w:name w:val="WW8Num36z3"/>
    <w:rsid w:val="005D14AE"/>
  </w:style>
  <w:style w:type="character" w:customStyle="1" w:styleId="WW8Num36z4">
    <w:name w:val="WW8Num36z4"/>
    <w:rsid w:val="005D14AE"/>
  </w:style>
  <w:style w:type="character" w:customStyle="1" w:styleId="WW8Num36z5">
    <w:name w:val="WW8Num36z5"/>
    <w:rsid w:val="005D14AE"/>
  </w:style>
  <w:style w:type="character" w:customStyle="1" w:styleId="WW8Num36z6">
    <w:name w:val="WW8Num36z6"/>
    <w:rsid w:val="005D14AE"/>
  </w:style>
  <w:style w:type="character" w:customStyle="1" w:styleId="WW8Num36z7">
    <w:name w:val="WW8Num36z7"/>
    <w:rsid w:val="005D14AE"/>
  </w:style>
  <w:style w:type="character" w:customStyle="1" w:styleId="WW8Num36z8">
    <w:name w:val="WW8Num36z8"/>
    <w:rsid w:val="005D14AE"/>
  </w:style>
  <w:style w:type="character" w:customStyle="1" w:styleId="WW8Num37z0">
    <w:name w:val="WW8Num37z0"/>
    <w:rsid w:val="005D14AE"/>
  </w:style>
  <w:style w:type="character" w:customStyle="1" w:styleId="WW8Num37z1">
    <w:name w:val="WW8Num37z1"/>
    <w:rsid w:val="005D14AE"/>
  </w:style>
  <w:style w:type="character" w:customStyle="1" w:styleId="WW8Num37z2">
    <w:name w:val="WW8Num37z2"/>
    <w:rsid w:val="005D14AE"/>
  </w:style>
  <w:style w:type="character" w:customStyle="1" w:styleId="WW8Num37z3">
    <w:name w:val="WW8Num37z3"/>
    <w:rsid w:val="005D14AE"/>
  </w:style>
  <w:style w:type="character" w:customStyle="1" w:styleId="WW8Num37z4">
    <w:name w:val="WW8Num37z4"/>
    <w:rsid w:val="005D14AE"/>
  </w:style>
  <w:style w:type="character" w:customStyle="1" w:styleId="WW8Num37z5">
    <w:name w:val="WW8Num37z5"/>
    <w:rsid w:val="005D14AE"/>
  </w:style>
  <w:style w:type="character" w:customStyle="1" w:styleId="WW8Num37z6">
    <w:name w:val="WW8Num37z6"/>
    <w:rsid w:val="005D14AE"/>
  </w:style>
  <w:style w:type="character" w:customStyle="1" w:styleId="WW8Num37z7">
    <w:name w:val="WW8Num37z7"/>
    <w:rsid w:val="005D14AE"/>
  </w:style>
  <w:style w:type="character" w:customStyle="1" w:styleId="WW8Num37z8">
    <w:name w:val="WW8Num37z8"/>
    <w:rsid w:val="005D14AE"/>
  </w:style>
  <w:style w:type="character" w:customStyle="1" w:styleId="WW8Num38z0">
    <w:name w:val="WW8Num38z0"/>
    <w:rsid w:val="005D14AE"/>
    <w:rPr>
      <w:rFonts w:cs="Times New Roman"/>
    </w:rPr>
  </w:style>
  <w:style w:type="character" w:customStyle="1" w:styleId="15">
    <w:name w:val="Основной шрифт абзаца1"/>
    <w:rsid w:val="005D14AE"/>
  </w:style>
  <w:style w:type="character" w:customStyle="1" w:styleId="51">
    <w:name w:val="Знак Знак5"/>
    <w:rsid w:val="005D14AE"/>
    <w:rPr>
      <w:sz w:val="28"/>
      <w:lang w:val="ru-RU" w:bidi="ar-SA"/>
    </w:rPr>
  </w:style>
  <w:style w:type="character" w:customStyle="1" w:styleId="FontStyle29">
    <w:name w:val="Font Style29"/>
    <w:rsid w:val="005D14AE"/>
    <w:rPr>
      <w:rFonts w:ascii="Times New Roman" w:hAnsi="Times New Roman" w:cs="Times New Roman"/>
      <w:sz w:val="22"/>
      <w:szCs w:val="22"/>
    </w:rPr>
  </w:style>
  <w:style w:type="character" w:customStyle="1" w:styleId="36">
    <w:name w:val="Знак Знак3"/>
    <w:rsid w:val="005D14AE"/>
    <w:rPr>
      <w:sz w:val="24"/>
    </w:rPr>
  </w:style>
  <w:style w:type="character" w:customStyle="1" w:styleId="41">
    <w:name w:val="Знак Знак4"/>
    <w:rsid w:val="005D14AE"/>
    <w:rPr>
      <w:sz w:val="24"/>
      <w:szCs w:val="24"/>
    </w:rPr>
  </w:style>
  <w:style w:type="character" w:customStyle="1" w:styleId="28">
    <w:name w:val="Знак Знак2"/>
    <w:rsid w:val="005D14AE"/>
    <w:rPr>
      <w:sz w:val="16"/>
      <w:szCs w:val="16"/>
    </w:rPr>
  </w:style>
  <w:style w:type="character" w:customStyle="1" w:styleId="61">
    <w:name w:val="Знак Знак6"/>
    <w:rsid w:val="005D14AE"/>
    <w:rPr>
      <w:rFonts w:ascii="Arial" w:hAnsi="Arial" w:cs="Arial"/>
      <w:b/>
      <w:bCs/>
      <w:sz w:val="26"/>
      <w:szCs w:val="26"/>
    </w:rPr>
  </w:style>
  <w:style w:type="character" w:customStyle="1" w:styleId="16">
    <w:name w:val="Знак Знак1"/>
    <w:rsid w:val="005D14AE"/>
    <w:rPr>
      <w:sz w:val="24"/>
      <w:szCs w:val="24"/>
    </w:rPr>
  </w:style>
  <w:style w:type="character" w:customStyle="1" w:styleId="afd">
    <w:name w:val="Знак Знак"/>
    <w:rsid w:val="005D14AE"/>
    <w:rPr>
      <w:sz w:val="24"/>
      <w:szCs w:val="24"/>
    </w:rPr>
  </w:style>
  <w:style w:type="character" w:customStyle="1" w:styleId="afe">
    <w:name w:val="Символ нумерации"/>
    <w:rsid w:val="005D14AE"/>
  </w:style>
  <w:style w:type="character" w:customStyle="1" w:styleId="apple-converted-space">
    <w:name w:val="apple-converted-space"/>
    <w:basedOn w:val="27"/>
    <w:rsid w:val="005D14AE"/>
  </w:style>
  <w:style w:type="paragraph" w:customStyle="1" w:styleId="aff">
    <w:name w:val="Заголовок"/>
    <w:basedOn w:val="a0"/>
    <w:next w:val="a8"/>
    <w:rsid w:val="005D14AE"/>
    <w:pPr>
      <w:keepNext/>
      <w:suppressAutoHyphens/>
      <w:spacing w:before="240" w:after="120"/>
    </w:pPr>
    <w:rPr>
      <w:rFonts w:ascii="Arial" w:eastAsia="Microsoft YaHei" w:hAnsi="Arial" w:cs="Mangal"/>
      <w:sz w:val="28"/>
      <w:szCs w:val="28"/>
      <w:lang w:eastAsia="zh-CN"/>
    </w:rPr>
  </w:style>
  <w:style w:type="paragraph" w:styleId="aff0">
    <w:name w:val="List"/>
    <w:basedOn w:val="a8"/>
    <w:rsid w:val="005D14AE"/>
    <w:pPr>
      <w:widowControl/>
      <w:suppressAutoHyphens/>
      <w:autoSpaceDE/>
      <w:autoSpaceDN/>
      <w:jc w:val="both"/>
    </w:pPr>
    <w:rPr>
      <w:rFonts w:cs="Mangal"/>
      <w:b w:val="0"/>
      <w:bCs w:val="0"/>
      <w:sz w:val="28"/>
      <w:szCs w:val="20"/>
      <w:lang w:eastAsia="zh-CN"/>
    </w:rPr>
  </w:style>
  <w:style w:type="paragraph" w:customStyle="1" w:styleId="29">
    <w:name w:val="Указатель2"/>
    <w:basedOn w:val="a0"/>
    <w:rsid w:val="005D14AE"/>
    <w:pPr>
      <w:suppressLineNumbers/>
      <w:suppressAutoHyphens/>
    </w:pPr>
    <w:rPr>
      <w:rFonts w:cs="Mangal"/>
      <w:sz w:val="24"/>
      <w:szCs w:val="24"/>
      <w:lang w:eastAsia="zh-CN"/>
    </w:rPr>
  </w:style>
  <w:style w:type="paragraph" w:customStyle="1" w:styleId="17">
    <w:name w:val="Название объекта1"/>
    <w:basedOn w:val="a0"/>
    <w:rsid w:val="005D14AE"/>
    <w:pPr>
      <w:suppressLineNumbers/>
      <w:suppressAutoHyphens/>
      <w:spacing w:before="120" w:after="120"/>
    </w:pPr>
    <w:rPr>
      <w:rFonts w:cs="Mangal"/>
      <w:i/>
      <w:iCs/>
      <w:sz w:val="24"/>
      <w:szCs w:val="24"/>
      <w:lang w:eastAsia="zh-CN"/>
    </w:rPr>
  </w:style>
  <w:style w:type="paragraph" w:customStyle="1" w:styleId="18">
    <w:name w:val="Указатель1"/>
    <w:basedOn w:val="a0"/>
    <w:rsid w:val="005D14AE"/>
    <w:pPr>
      <w:suppressLineNumbers/>
      <w:suppressAutoHyphens/>
    </w:pPr>
    <w:rPr>
      <w:rFonts w:cs="Mangal"/>
      <w:sz w:val="24"/>
      <w:szCs w:val="24"/>
      <w:lang w:eastAsia="zh-CN"/>
    </w:rPr>
  </w:style>
  <w:style w:type="paragraph" w:customStyle="1" w:styleId="aff1">
    <w:name w:val="Знак"/>
    <w:basedOn w:val="a0"/>
    <w:rsid w:val="005D14AE"/>
    <w:pPr>
      <w:suppressAutoHyphens/>
      <w:spacing w:after="160" w:line="240" w:lineRule="exact"/>
    </w:pPr>
    <w:rPr>
      <w:rFonts w:ascii="Verdana" w:hAnsi="Verdana" w:cs="Verdana"/>
      <w:lang w:val="en-US" w:eastAsia="zh-CN"/>
    </w:rPr>
  </w:style>
  <w:style w:type="paragraph" w:customStyle="1" w:styleId="aff2">
    <w:name w:val="Знак Знак Знак Знак Знак Знак Знак Знак Знак"/>
    <w:basedOn w:val="a0"/>
    <w:rsid w:val="005D14AE"/>
    <w:pPr>
      <w:suppressAutoHyphens/>
      <w:spacing w:after="160" w:line="240" w:lineRule="exact"/>
    </w:pPr>
    <w:rPr>
      <w:rFonts w:ascii="Verdana" w:hAnsi="Verdana" w:cs="Verdana"/>
      <w:lang w:val="en-US" w:eastAsia="zh-CN"/>
    </w:rPr>
  </w:style>
  <w:style w:type="paragraph" w:customStyle="1" w:styleId="aff3">
    <w:name w:val="договор"/>
    <w:basedOn w:val="a0"/>
    <w:rsid w:val="005D14AE"/>
    <w:pPr>
      <w:tabs>
        <w:tab w:val="right" w:pos="9923"/>
      </w:tabs>
      <w:suppressAutoHyphens/>
      <w:ind w:firstLine="284"/>
      <w:jc w:val="both"/>
    </w:pPr>
    <w:rPr>
      <w:sz w:val="24"/>
      <w:lang w:eastAsia="zh-CN"/>
    </w:rPr>
  </w:style>
  <w:style w:type="paragraph" w:customStyle="1" w:styleId="LO-Normal">
    <w:name w:val="LO-Normal"/>
    <w:rsid w:val="005D14AE"/>
    <w:pPr>
      <w:suppressAutoHyphens/>
      <w:spacing w:after="0" w:line="240" w:lineRule="auto"/>
    </w:pPr>
    <w:rPr>
      <w:rFonts w:ascii="Times New Roman" w:eastAsia="Times New Roman" w:hAnsi="Times New Roman" w:cs="Times New Roman"/>
      <w:sz w:val="20"/>
      <w:szCs w:val="20"/>
      <w:lang w:eastAsia="zh-CN"/>
    </w:rPr>
  </w:style>
  <w:style w:type="paragraph" w:customStyle="1" w:styleId="19">
    <w:name w:val="Знак Знак1 Знак"/>
    <w:basedOn w:val="a0"/>
    <w:rsid w:val="005D14AE"/>
    <w:pPr>
      <w:suppressAutoHyphens/>
      <w:spacing w:after="160" w:line="240" w:lineRule="exact"/>
    </w:pPr>
    <w:rPr>
      <w:rFonts w:ascii="Verdana" w:hAnsi="Verdana" w:cs="Verdana"/>
      <w:lang w:val="en-US" w:eastAsia="zh-CN"/>
    </w:rPr>
  </w:style>
  <w:style w:type="paragraph" w:customStyle="1" w:styleId="ParNew2">
    <w:name w:val="Par New 2"/>
    <w:basedOn w:val="a0"/>
    <w:rsid w:val="005D14AE"/>
    <w:pPr>
      <w:widowControl w:val="0"/>
      <w:tabs>
        <w:tab w:val="left" w:pos="426"/>
      </w:tabs>
      <w:suppressAutoHyphens/>
      <w:autoSpaceDE w:val="0"/>
      <w:ind w:left="426" w:hanging="426"/>
      <w:jc w:val="both"/>
    </w:pPr>
    <w:rPr>
      <w:rFonts w:ascii=".TimsET" w:hAnsi=".TimsET" w:cs=".TimsET"/>
      <w:lang w:eastAsia="zh-CN"/>
    </w:rPr>
  </w:style>
  <w:style w:type="paragraph" w:customStyle="1" w:styleId="aff4">
    <w:name w:val="Стиль"/>
    <w:rsid w:val="005D14A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0">
    <w:name w:val="Style10"/>
    <w:basedOn w:val="a0"/>
    <w:rsid w:val="005D14AE"/>
    <w:pPr>
      <w:widowControl w:val="0"/>
      <w:suppressAutoHyphens/>
      <w:autoSpaceDE w:val="0"/>
      <w:spacing w:line="276" w:lineRule="exact"/>
    </w:pPr>
    <w:rPr>
      <w:sz w:val="24"/>
      <w:szCs w:val="24"/>
      <w:lang w:eastAsia="zh-CN"/>
    </w:rPr>
  </w:style>
  <w:style w:type="paragraph" w:customStyle="1" w:styleId="western">
    <w:name w:val="western"/>
    <w:basedOn w:val="a0"/>
    <w:rsid w:val="005D14AE"/>
    <w:pPr>
      <w:suppressAutoHyphens/>
      <w:spacing w:before="280" w:after="280"/>
    </w:pPr>
    <w:rPr>
      <w:sz w:val="24"/>
      <w:szCs w:val="24"/>
      <w:lang w:eastAsia="zh-CN"/>
    </w:rPr>
  </w:style>
  <w:style w:type="paragraph" w:customStyle="1" w:styleId="1a">
    <w:name w:val="Дата1"/>
    <w:basedOn w:val="a0"/>
    <w:next w:val="a0"/>
    <w:rsid w:val="005D14AE"/>
    <w:pPr>
      <w:suppressAutoHyphens/>
      <w:spacing w:after="60"/>
      <w:jc w:val="both"/>
    </w:pPr>
    <w:rPr>
      <w:sz w:val="24"/>
      <w:lang w:eastAsia="zh-CN"/>
    </w:rPr>
  </w:style>
  <w:style w:type="paragraph" w:customStyle="1" w:styleId="List2">
    <w:name w:val="List2"/>
    <w:basedOn w:val="a0"/>
    <w:rsid w:val="005D14AE"/>
    <w:pPr>
      <w:tabs>
        <w:tab w:val="left" w:pos="1701"/>
      </w:tabs>
      <w:suppressAutoHyphens/>
      <w:spacing w:line="360" w:lineRule="auto"/>
      <w:jc w:val="both"/>
    </w:pPr>
    <w:rPr>
      <w:sz w:val="24"/>
      <w:lang w:eastAsia="zh-CN"/>
    </w:rPr>
  </w:style>
  <w:style w:type="paragraph" w:customStyle="1" w:styleId="aff5">
    <w:name w:val="Пункт"/>
    <w:basedOn w:val="a0"/>
    <w:rsid w:val="005D14AE"/>
    <w:pPr>
      <w:tabs>
        <w:tab w:val="left" w:pos="1980"/>
      </w:tabs>
      <w:suppressAutoHyphens/>
      <w:ind w:left="1404" w:hanging="504"/>
      <w:jc w:val="both"/>
    </w:pPr>
    <w:rPr>
      <w:sz w:val="24"/>
      <w:szCs w:val="24"/>
      <w:lang w:eastAsia="zh-CN"/>
    </w:rPr>
  </w:style>
  <w:style w:type="paragraph" w:customStyle="1" w:styleId="310">
    <w:name w:val="Основной текст 31"/>
    <w:basedOn w:val="a0"/>
    <w:rsid w:val="005D14AE"/>
    <w:pPr>
      <w:suppressAutoHyphens/>
      <w:spacing w:after="120"/>
    </w:pPr>
    <w:rPr>
      <w:sz w:val="16"/>
      <w:szCs w:val="16"/>
      <w:lang w:eastAsia="zh-CN"/>
    </w:rPr>
  </w:style>
  <w:style w:type="paragraph" w:styleId="aff6">
    <w:name w:val="Normal (Web)"/>
    <w:aliases w:val="Обычный (Web),Обычный (веб) Знак Знак,Обычный (веб) Знак Знак Знак, Знак Знак Знак1 Знак, Знак Знак Знак, Знак Знак Знак1 Знак Знак,Знак Знак Знак Знак Знак Знак,Знак Знак Знак1 Знак,Знак Знак Знак,Знак Знак Знак1 Знак Знак"/>
    <w:basedOn w:val="a0"/>
    <w:link w:val="aff7"/>
    <w:uiPriority w:val="99"/>
    <w:rsid w:val="005D14AE"/>
    <w:pPr>
      <w:suppressAutoHyphens/>
      <w:spacing w:before="280" w:after="119"/>
    </w:pPr>
    <w:rPr>
      <w:sz w:val="24"/>
      <w:szCs w:val="24"/>
      <w:lang w:eastAsia="zh-CN"/>
    </w:rPr>
  </w:style>
  <w:style w:type="paragraph" w:customStyle="1" w:styleId="aff8">
    <w:name w:val="Содержимое таблицы"/>
    <w:basedOn w:val="a0"/>
    <w:rsid w:val="005D14AE"/>
    <w:pPr>
      <w:suppressLineNumbers/>
      <w:suppressAutoHyphens/>
    </w:pPr>
    <w:rPr>
      <w:sz w:val="24"/>
      <w:szCs w:val="24"/>
      <w:lang w:eastAsia="zh-CN"/>
    </w:rPr>
  </w:style>
  <w:style w:type="paragraph" w:customStyle="1" w:styleId="aff9">
    <w:name w:val="Заголовок таблицы"/>
    <w:basedOn w:val="aff8"/>
    <w:rsid w:val="005D14AE"/>
    <w:pPr>
      <w:jc w:val="center"/>
    </w:pPr>
    <w:rPr>
      <w:b/>
      <w:bCs/>
    </w:rPr>
  </w:style>
  <w:style w:type="paragraph" w:customStyle="1" w:styleId="s3">
    <w:name w:val="s_3"/>
    <w:basedOn w:val="a0"/>
    <w:rsid w:val="005D14AE"/>
    <w:pPr>
      <w:spacing w:before="280" w:after="280"/>
    </w:pPr>
    <w:rPr>
      <w:sz w:val="24"/>
      <w:szCs w:val="24"/>
      <w:lang w:eastAsia="zh-CN"/>
    </w:rPr>
  </w:style>
  <w:style w:type="character" w:customStyle="1" w:styleId="affa">
    <w:name w:val="Маркеры списка"/>
    <w:rsid w:val="00E0169E"/>
    <w:rPr>
      <w:rFonts w:ascii="Times New Roman" w:eastAsia="OpenSymbol" w:hAnsi="Times New Roman" w:cs="OpenSymbol"/>
    </w:rPr>
  </w:style>
  <w:style w:type="paragraph" w:customStyle="1" w:styleId="1b">
    <w:name w:val="Цитата1"/>
    <w:basedOn w:val="a0"/>
    <w:rsid w:val="00E0169E"/>
    <w:pPr>
      <w:widowControl w:val="0"/>
      <w:suppressAutoHyphens/>
      <w:spacing w:after="283"/>
      <w:ind w:left="567" w:right="567"/>
    </w:pPr>
    <w:rPr>
      <w:rFonts w:eastAsia="Andale Sans UI"/>
      <w:kern w:val="1"/>
      <w:sz w:val="24"/>
      <w:szCs w:val="24"/>
      <w:lang w:eastAsia="zh-CN"/>
    </w:rPr>
  </w:style>
  <w:style w:type="paragraph" w:customStyle="1" w:styleId="Standard">
    <w:name w:val="Standard"/>
    <w:uiPriority w:val="99"/>
    <w:rsid w:val="003D44E1"/>
    <w:pPr>
      <w:suppressAutoHyphens/>
      <w:autoSpaceDN w:val="0"/>
      <w:textAlignment w:val="baseline"/>
    </w:pPr>
    <w:rPr>
      <w:rFonts w:ascii="Calibri" w:eastAsia="Calibri" w:hAnsi="Calibri" w:cs="Times New Roman"/>
      <w:kern w:val="3"/>
      <w:lang w:eastAsia="zh-CN"/>
    </w:rPr>
  </w:style>
  <w:style w:type="paragraph" w:styleId="affb">
    <w:name w:val="Title"/>
    <w:basedOn w:val="a0"/>
    <w:next w:val="a0"/>
    <w:link w:val="affc"/>
    <w:uiPriority w:val="99"/>
    <w:qFormat/>
    <w:rsid w:val="003D44E1"/>
    <w:pPr>
      <w:suppressAutoHyphens/>
      <w:jc w:val="center"/>
    </w:pPr>
    <w:rPr>
      <w:sz w:val="24"/>
      <w:u w:val="single"/>
      <w:lang w:eastAsia="ar-SA"/>
    </w:rPr>
  </w:style>
  <w:style w:type="character" w:customStyle="1" w:styleId="affc">
    <w:name w:val="Название Знак"/>
    <w:basedOn w:val="a1"/>
    <w:link w:val="affb"/>
    <w:uiPriority w:val="99"/>
    <w:rsid w:val="003D44E1"/>
    <w:rPr>
      <w:rFonts w:ascii="Times New Roman" w:eastAsia="Times New Roman" w:hAnsi="Times New Roman" w:cs="Times New Roman"/>
      <w:sz w:val="24"/>
      <w:szCs w:val="20"/>
      <w:u w:val="single"/>
      <w:lang w:eastAsia="ar-SA"/>
    </w:rPr>
  </w:style>
  <w:style w:type="character" w:customStyle="1" w:styleId="lite2">
    <w:name w:val="lite2"/>
    <w:basedOn w:val="a1"/>
    <w:uiPriority w:val="99"/>
    <w:rsid w:val="003D44E1"/>
    <w:rPr>
      <w:rFonts w:cs="Times New Roman"/>
    </w:rPr>
  </w:style>
  <w:style w:type="numbering" w:customStyle="1" w:styleId="WW8Num2">
    <w:name w:val="WW8Num2"/>
    <w:rsid w:val="003D44E1"/>
    <w:pPr>
      <w:numPr>
        <w:numId w:val="3"/>
      </w:numPr>
    </w:pPr>
  </w:style>
  <w:style w:type="character" w:customStyle="1" w:styleId="52">
    <w:name w:val="Знак Знак5"/>
    <w:rsid w:val="009A29DA"/>
    <w:rPr>
      <w:sz w:val="28"/>
      <w:lang w:val="ru-RU" w:bidi="ar-SA"/>
    </w:rPr>
  </w:style>
  <w:style w:type="character" w:customStyle="1" w:styleId="37">
    <w:name w:val="Знак Знак3"/>
    <w:rsid w:val="009A29DA"/>
    <w:rPr>
      <w:sz w:val="24"/>
    </w:rPr>
  </w:style>
  <w:style w:type="character" w:customStyle="1" w:styleId="42">
    <w:name w:val="Знак Знак4"/>
    <w:rsid w:val="009A29DA"/>
    <w:rPr>
      <w:sz w:val="24"/>
      <w:szCs w:val="24"/>
    </w:rPr>
  </w:style>
  <w:style w:type="character" w:customStyle="1" w:styleId="2a">
    <w:name w:val="Знак Знак2"/>
    <w:rsid w:val="009A29DA"/>
    <w:rPr>
      <w:sz w:val="16"/>
      <w:szCs w:val="16"/>
    </w:rPr>
  </w:style>
  <w:style w:type="character" w:customStyle="1" w:styleId="62">
    <w:name w:val="Знак Знак6"/>
    <w:rsid w:val="009A29DA"/>
    <w:rPr>
      <w:rFonts w:ascii="Arial" w:hAnsi="Arial" w:cs="Arial"/>
      <w:b/>
      <w:bCs/>
      <w:sz w:val="26"/>
      <w:szCs w:val="26"/>
    </w:rPr>
  </w:style>
  <w:style w:type="character" w:customStyle="1" w:styleId="1c">
    <w:name w:val="Знак Знак1"/>
    <w:rsid w:val="009A29DA"/>
    <w:rPr>
      <w:sz w:val="24"/>
      <w:szCs w:val="24"/>
    </w:rPr>
  </w:style>
  <w:style w:type="character" w:customStyle="1" w:styleId="affd">
    <w:name w:val="Знак Знак"/>
    <w:rsid w:val="009A29DA"/>
    <w:rPr>
      <w:sz w:val="24"/>
      <w:szCs w:val="24"/>
    </w:rPr>
  </w:style>
  <w:style w:type="paragraph" w:customStyle="1" w:styleId="affe">
    <w:name w:val="Знак"/>
    <w:basedOn w:val="a0"/>
    <w:uiPriority w:val="99"/>
    <w:rsid w:val="009A29DA"/>
    <w:pPr>
      <w:suppressAutoHyphens/>
      <w:spacing w:after="160" w:line="240" w:lineRule="exact"/>
    </w:pPr>
    <w:rPr>
      <w:rFonts w:ascii="Verdana" w:hAnsi="Verdana" w:cs="Verdana"/>
      <w:lang w:val="en-US" w:eastAsia="zh-CN"/>
    </w:rPr>
  </w:style>
  <w:style w:type="paragraph" w:customStyle="1" w:styleId="afff">
    <w:name w:val="Знак Знак Знак Знак Знак Знак Знак Знак Знак"/>
    <w:basedOn w:val="a0"/>
    <w:rsid w:val="009A29DA"/>
    <w:pPr>
      <w:suppressAutoHyphens/>
      <w:spacing w:after="160" w:line="240" w:lineRule="exact"/>
    </w:pPr>
    <w:rPr>
      <w:rFonts w:ascii="Verdana" w:hAnsi="Verdana" w:cs="Verdana"/>
      <w:lang w:val="en-US" w:eastAsia="zh-CN"/>
    </w:rPr>
  </w:style>
  <w:style w:type="paragraph" w:customStyle="1" w:styleId="1d">
    <w:name w:val="Знак Знак1 Знак"/>
    <w:basedOn w:val="a0"/>
    <w:rsid w:val="009A29DA"/>
    <w:pPr>
      <w:suppressAutoHyphens/>
      <w:spacing w:after="160" w:line="240" w:lineRule="exact"/>
    </w:pPr>
    <w:rPr>
      <w:rFonts w:ascii="Verdana" w:hAnsi="Verdana" w:cs="Verdana"/>
      <w:lang w:val="en-US" w:eastAsia="zh-CN"/>
    </w:rPr>
  </w:style>
  <w:style w:type="numbering" w:customStyle="1" w:styleId="1e">
    <w:name w:val="Нет списка1"/>
    <w:next w:val="a3"/>
    <w:uiPriority w:val="99"/>
    <w:semiHidden/>
    <w:unhideWhenUsed/>
    <w:rsid w:val="00294592"/>
  </w:style>
  <w:style w:type="paragraph" w:styleId="afff0">
    <w:name w:val="footnote text"/>
    <w:basedOn w:val="a0"/>
    <w:link w:val="afff1"/>
    <w:uiPriority w:val="99"/>
    <w:semiHidden/>
    <w:unhideWhenUsed/>
    <w:rsid w:val="00FB7A26"/>
    <w:rPr>
      <w:rFonts w:ascii="Calibri" w:eastAsia="Calibri" w:hAnsi="Calibri"/>
      <w:lang w:eastAsia="en-US"/>
    </w:rPr>
  </w:style>
  <w:style w:type="character" w:customStyle="1" w:styleId="afff1">
    <w:name w:val="Текст сноски Знак"/>
    <w:basedOn w:val="a1"/>
    <w:link w:val="afff0"/>
    <w:uiPriority w:val="99"/>
    <w:semiHidden/>
    <w:rsid w:val="00FB7A26"/>
    <w:rPr>
      <w:rFonts w:ascii="Calibri" w:eastAsia="Calibri" w:hAnsi="Calibri" w:cs="Times New Roman"/>
      <w:sz w:val="20"/>
      <w:szCs w:val="20"/>
    </w:rPr>
  </w:style>
  <w:style w:type="character" w:styleId="afff2">
    <w:name w:val="footnote reference"/>
    <w:basedOn w:val="a1"/>
    <w:uiPriority w:val="99"/>
    <w:semiHidden/>
    <w:unhideWhenUsed/>
    <w:rsid w:val="00FB7A26"/>
    <w:rPr>
      <w:vertAlign w:val="superscript"/>
    </w:rPr>
  </w:style>
  <w:style w:type="character" w:customStyle="1" w:styleId="af2">
    <w:name w:val="Абзац списка Знак"/>
    <w:aliases w:val="Bullet List Знак,FooterText Знак,numbered Знак,ТЗ список Знак,Paragraphe de liste1 Знак,lp1 Знак,Bulletr List Paragraph Знак,List Paragraph Знак,List Paragraph1 Знак"/>
    <w:basedOn w:val="a1"/>
    <w:link w:val="af1"/>
    <w:uiPriority w:val="99"/>
    <w:locked/>
    <w:rsid w:val="007577BA"/>
    <w:rPr>
      <w:rFonts w:ascii="Times New Roman" w:eastAsia="Times New Roman" w:hAnsi="Times New Roman" w:cs="Times New Roman"/>
      <w:sz w:val="20"/>
      <w:szCs w:val="20"/>
      <w:lang w:eastAsia="ru-RU"/>
    </w:rPr>
  </w:style>
  <w:style w:type="paragraph" w:customStyle="1" w:styleId="38">
    <w:name w:val="Абзац списка3"/>
    <w:basedOn w:val="a0"/>
    <w:rsid w:val="00B34BF1"/>
    <w:pPr>
      <w:spacing w:after="200" w:line="276" w:lineRule="auto"/>
      <w:ind w:left="720"/>
    </w:pPr>
    <w:rPr>
      <w:rFonts w:ascii="Calibri" w:hAnsi="Calibri" w:cs="Calibri"/>
      <w:sz w:val="22"/>
      <w:szCs w:val="22"/>
      <w:lang w:eastAsia="en-US"/>
    </w:rPr>
  </w:style>
  <w:style w:type="character" w:customStyle="1" w:styleId="FontStyle17">
    <w:name w:val="Font Style17"/>
    <w:basedOn w:val="a1"/>
    <w:rsid w:val="00B34BF1"/>
    <w:rPr>
      <w:rFonts w:ascii="Times New Roman" w:hAnsi="Times New Roman" w:cs="Times New Roman"/>
      <w:sz w:val="26"/>
      <w:szCs w:val="26"/>
    </w:rPr>
  </w:style>
  <w:style w:type="paragraph" w:customStyle="1" w:styleId="afff3">
    <w:name w:val="Основной абзац"/>
    <w:basedOn w:val="a0"/>
    <w:rsid w:val="009510D9"/>
    <w:pPr>
      <w:spacing w:line="360" w:lineRule="auto"/>
      <w:ind w:firstLine="851"/>
      <w:jc w:val="both"/>
    </w:pPr>
    <w:rPr>
      <w:sz w:val="24"/>
      <w:szCs w:val="24"/>
      <w:lang w:eastAsia="en-US"/>
    </w:rPr>
  </w:style>
  <w:style w:type="paragraph" w:customStyle="1" w:styleId="PlainText">
    <w:name w:val="PlainText"/>
    <w:link w:val="PlainText2"/>
    <w:uiPriority w:val="99"/>
    <w:qFormat/>
    <w:rsid w:val="009510D9"/>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PlainText2">
    <w:name w:val="PlainText Знак2"/>
    <w:link w:val="PlainText"/>
    <w:rsid w:val="009510D9"/>
    <w:rPr>
      <w:rFonts w:ascii="Times New Roman" w:eastAsia="Times New Roman" w:hAnsi="Times New Roman" w:cs="Times New Roman"/>
      <w:sz w:val="28"/>
      <w:szCs w:val="24"/>
      <w:lang w:eastAsia="ru-RU"/>
    </w:rPr>
  </w:style>
  <w:style w:type="paragraph" w:customStyle="1" w:styleId="ItemizedList1">
    <w:name w:val="ItemizedList1"/>
    <w:link w:val="ItemizedList10"/>
    <w:qFormat/>
    <w:rsid w:val="009510D9"/>
    <w:pPr>
      <w:numPr>
        <w:numId w:val="4"/>
      </w:numPr>
      <w:spacing w:after="0" w:line="360" w:lineRule="auto"/>
      <w:jc w:val="both"/>
    </w:pPr>
    <w:rPr>
      <w:rFonts w:ascii="Times New Roman" w:eastAsia="Times New Roman" w:hAnsi="Times New Roman" w:cs="Times New Roman"/>
      <w:sz w:val="28"/>
      <w:szCs w:val="20"/>
      <w:lang w:eastAsia="ru-RU"/>
    </w:rPr>
  </w:style>
  <w:style w:type="character" w:customStyle="1" w:styleId="ItemizedList10">
    <w:name w:val="ItemizedList1 Знак"/>
    <w:link w:val="ItemizedList1"/>
    <w:rsid w:val="009510D9"/>
    <w:rPr>
      <w:rFonts w:ascii="Times New Roman" w:eastAsia="Times New Roman" w:hAnsi="Times New Roman" w:cs="Times New Roman"/>
      <w:sz w:val="28"/>
      <w:szCs w:val="20"/>
      <w:lang w:eastAsia="ru-RU"/>
    </w:rPr>
  </w:style>
  <w:style w:type="paragraph" w:customStyle="1" w:styleId="ItemizedList2">
    <w:name w:val="ItemizedList2"/>
    <w:qFormat/>
    <w:rsid w:val="009510D9"/>
    <w:pPr>
      <w:numPr>
        <w:ilvl w:val="1"/>
        <w:numId w:val="4"/>
      </w:numPr>
      <w:spacing w:after="0" w:line="360" w:lineRule="auto"/>
      <w:jc w:val="both"/>
    </w:pPr>
    <w:rPr>
      <w:rFonts w:ascii="Times New Roman" w:eastAsia="Times New Roman" w:hAnsi="Times New Roman" w:cs="Times New Roman"/>
      <w:sz w:val="28"/>
      <w:szCs w:val="24"/>
      <w:lang w:eastAsia="ru-RU"/>
    </w:rPr>
  </w:style>
  <w:style w:type="paragraph" w:customStyle="1" w:styleId="ItemizedList3">
    <w:name w:val="ItemizedList3"/>
    <w:rsid w:val="009510D9"/>
    <w:pPr>
      <w:numPr>
        <w:ilvl w:val="2"/>
        <w:numId w:val="4"/>
      </w:numPr>
      <w:spacing w:before="120" w:after="0" w:line="360" w:lineRule="auto"/>
      <w:jc w:val="both"/>
    </w:pPr>
    <w:rPr>
      <w:rFonts w:ascii="Times New Roman" w:eastAsia="Times New Roman" w:hAnsi="Times New Roman" w:cs="Times New Roman"/>
      <w:sz w:val="28"/>
      <w:szCs w:val="24"/>
      <w:lang w:eastAsia="ru-RU"/>
    </w:rPr>
  </w:style>
  <w:style w:type="paragraph" w:customStyle="1" w:styleId="OderedList1">
    <w:name w:val="OderedList1"/>
    <w:basedOn w:val="a0"/>
    <w:rsid w:val="009510D9"/>
    <w:pPr>
      <w:numPr>
        <w:numId w:val="5"/>
      </w:numPr>
      <w:spacing w:line="360" w:lineRule="auto"/>
      <w:jc w:val="both"/>
    </w:pPr>
    <w:rPr>
      <w:sz w:val="28"/>
    </w:rPr>
  </w:style>
  <w:style w:type="paragraph" w:customStyle="1" w:styleId="OderedList2">
    <w:name w:val="OderedList2"/>
    <w:basedOn w:val="a0"/>
    <w:rsid w:val="009510D9"/>
    <w:pPr>
      <w:numPr>
        <w:ilvl w:val="1"/>
        <w:numId w:val="5"/>
      </w:numPr>
      <w:spacing w:line="360" w:lineRule="auto"/>
      <w:jc w:val="both"/>
    </w:pPr>
    <w:rPr>
      <w:sz w:val="28"/>
    </w:rPr>
  </w:style>
  <w:style w:type="paragraph" w:customStyle="1" w:styleId="OderedList3">
    <w:name w:val="OderedList3"/>
    <w:qFormat/>
    <w:rsid w:val="009510D9"/>
    <w:pPr>
      <w:numPr>
        <w:ilvl w:val="2"/>
        <w:numId w:val="5"/>
      </w:numPr>
      <w:spacing w:after="0" w:line="360" w:lineRule="auto"/>
      <w:jc w:val="both"/>
    </w:pPr>
    <w:rPr>
      <w:rFonts w:ascii="Times New Roman" w:eastAsia="Times New Roman" w:hAnsi="Times New Roman" w:cs="Times New Roman"/>
      <w:sz w:val="28"/>
      <w:szCs w:val="24"/>
      <w:lang w:eastAsia="ru-RU"/>
    </w:rPr>
  </w:style>
  <w:style w:type="paragraph" w:customStyle="1" w:styleId="list11">
    <w:name w:val="list_1.1"/>
    <w:basedOn w:val="a0"/>
    <w:link w:val="list110"/>
    <w:qFormat/>
    <w:rsid w:val="009510D9"/>
    <w:pPr>
      <w:numPr>
        <w:ilvl w:val="1"/>
        <w:numId w:val="6"/>
      </w:numPr>
      <w:tabs>
        <w:tab w:val="left" w:pos="1276"/>
      </w:tabs>
      <w:suppressAutoHyphens/>
      <w:ind w:left="0" w:firstLine="709"/>
      <w:contextualSpacing/>
      <w:jc w:val="both"/>
    </w:pPr>
    <w:rPr>
      <w:b/>
      <w:color w:val="00000A"/>
      <w:sz w:val="24"/>
      <w:szCs w:val="24"/>
    </w:rPr>
  </w:style>
  <w:style w:type="character" w:customStyle="1" w:styleId="list110">
    <w:name w:val="list_1.1 Знак"/>
    <w:basedOn w:val="a1"/>
    <w:link w:val="list11"/>
    <w:rsid w:val="009510D9"/>
    <w:rPr>
      <w:rFonts w:ascii="Times New Roman" w:eastAsia="Times New Roman" w:hAnsi="Times New Roman" w:cs="Times New Roman"/>
      <w:b/>
      <w:color w:val="00000A"/>
      <w:sz w:val="24"/>
      <w:szCs w:val="24"/>
      <w:lang w:eastAsia="ru-RU"/>
    </w:rPr>
  </w:style>
  <w:style w:type="paragraph" w:customStyle="1" w:styleId="Head1">
    <w:name w:val="Head1"/>
    <w:next w:val="PlainText"/>
    <w:link w:val="Head10"/>
    <w:qFormat/>
    <w:rsid w:val="009510D9"/>
    <w:pPr>
      <w:keepNext/>
      <w:numPr>
        <w:numId w:val="7"/>
      </w:numPr>
      <w:spacing w:before="480" w:after="120" w:line="240" w:lineRule="auto"/>
      <w:jc w:val="both"/>
      <w:outlineLvl w:val="0"/>
    </w:pPr>
    <w:rPr>
      <w:rFonts w:ascii="Times New Roman" w:eastAsia="Times New Roman" w:hAnsi="Times New Roman" w:cs="Times New Roman"/>
      <w:b/>
      <w:bCs/>
      <w:sz w:val="32"/>
      <w:szCs w:val="32"/>
      <w:lang w:eastAsia="ru-RU"/>
    </w:rPr>
  </w:style>
  <w:style w:type="paragraph" w:customStyle="1" w:styleId="Head2">
    <w:name w:val="Head2"/>
    <w:next w:val="PlainText"/>
    <w:link w:val="Head20"/>
    <w:qFormat/>
    <w:rsid w:val="009510D9"/>
    <w:pPr>
      <w:keepNext/>
      <w:numPr>
        <w:ilvl w:val="1"/>
        <w:numId w:val="7"/>
      </w:numPr>
      <w:spacing w:before="120" w:after="120" w:line="240" w:lineRule="auto"/>
      <w:jc w:val="both"/>
      <w:outlineLvl w:val="1"/>
    </w:pPr>
    <w:rPr>
      <w:rFonts w:ascii="Times New Roman" w:eastAsia="Calibri" w:hAnsi="Times New Roman" w:cs="Times New Roman"/>
      <w:b/>
      <w:bCs/>
      <w:sz w:val="28"/>
      <w:szCs w:val="28"/>
      <w:lang w:eastAsia="ru-RU"/>
    </w:rPr>
  </w:style>
  <w:style w:type="paragraph" w:customStyle="1" w:styleId="Head3">
    <w:name w:val="Head3"/>
    <w:next w:val="PlainText"/>
    <w:link w:val="Head30"/>
    <w:qFormat/>
    <w:rsid w:val="009510D9"/>
    <w:pPr>
      <w:keepNext/>
      <w:keepLines/>
      <w:numPr>
        <w:ilvl w:val="2"/>
        <w:numId w:val="7"/>
      </w:numPr>
      <w:spacing w:before="120" w:after="120" w:line="240" w:lineRule="auto"/>
      <w:jc w:val="both"/>
      <w:outlineLvl w:val="2"/>
    </w:pPr>
    <w:rPr>
      <w:rFonts w:ascii="Times New Roman" w:eastAsia="Calibri" w:hAnsi="Times New Roman" w:cs="Times New Roman"/>
      <w:b/>
      <w:bCs/>
      <w:sz w:val="28"/>
      <w:szCs w:val="28"/>
      <w:lang w:eastAsia="ru-RU"/>
    </w:rPr>
  </w:style>
  <w:style w:type="paragraph" w:customStyle="1" w:styleId="Head4">
    <w:name w:val="Head4"/>
    <w:next w:val="PlainText"/>
    <w:qFormat/>
    <w:rsid w:val="009510D9"/>
    <w:pPr>
      <w:keepNext/>
      <w:numPr>
        <w:ilvl w:val="3"/>
        <w:numId w:val="7"/>
      </w:numPr>
      <w:spacing w:before="120" w:after="12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rsid w:val="009510D9"/>
    <w:pPr>
      <w:keepNext/>
      <w:numPr>
        <w:ilvl w:val="4"/>
        <w:numId w:val="7"/>
      </w:numPr>
      <w:spacing w:before="120" w:after="120" w:line="240" w:lineRule="auto"/>
      <w:jc w:val="both"/>
      <w:outlineLvl w:val="4"/>
    </w:pPr>
    <w:rPr>
      <w:rFonts w:ascii="Times New Roman" w:eastAsia="Times New Roman" w:hAnsi="Times New Roman" w:cs="Times New Roman"/>
      <w:b/>
      <w:iCs/>
      <w:sz w:val="24"/>
      <w:szCs w:val="24"/>
      <w:lang w:eastAsia="ru-RU"/>
    </w:rPr>
  </w:style>
  <w:style w:type="paragraph" w:customStyle="1" w:styleId="TableInscription">
    <w:name w:val="TableInscription"/>
    <w:next w:val="a0"/>
    <w:qFormat/>
    <w:rsid w:val="009510D9"/>
    <w:pPr>
      <w:keepNext/>
      <w:numPr>
        <w:ilvl w:val="8"/>
        <w:numId w:val="7"/>
      </w:numPr>
      <w:spacing w:before="240" w:after="120" w:line="240" w:lineRule="auto"/>
      <w:ind w:left="0"/>
    </w:pPr>
    <w:rPr>
      <w:rFonts w:ascii="Times New Roman" w:eastAsia="Times New Roman" w:hAnsi="Times New Roman" w:cs="Times New Roman"/>
      <w:sz w:val="24"/>
      <w:szCs w:val="20"/>
      <w:lang w:eastAsia="ru-RU"/>
    </w:rPr>
  </w:style>
  <w:style w:type="paragraph" w:customStyle="1" w:styleId="Head6">
    <w:name w:val="Head6"/>
    <w:next w:val="PlainText"/>
    <w:rsid w:val="009510D9"/>
    <w:pPr>
      <w:numPr>
        <w:ilvl w:val="6"/>
        <w:numId w:val="7"/>
      </w:numPr>
      <w:spacing w:after="0" w:line="240" w:lineRule="auto"/>
    </w:pPr>
    <w:rPr>
      <w:rFonts w:ascii="Times New Roman" w:eastAsia="Times New Roman" w:hAnsi="Times New Roman" w:cs="Times New Roman"/>
      <w:b/>
      <w:i/>
      <w:szCs w:val="24"/>
      <w:lang w:eastAsia="ru-RU"/>
    </w:rPr>
  </w:style>
  <w:style w:type="paragraph" w:customStyle="1" w:styleId="TableTitle">
    <w:name w:val="TableTitle"/>
    <w:basedOn w:val="PlainText"/>
    <w:link w:val="TableTitle0"/>
    <w:rsid w:val="009510D9"/>
    <w:pPr>
      <w:keepNext/>
      <w:spacing w:before="120" w:line="240" w:lineRule="auto"/>
      <w:ind w:firstLine="0"/>
      <w:jc w:val="center"/>
    </w:pPr>
    <w:rPr>
      <w:b/>
      <w:bCs/>
      <w:sz w:val="24"/>
    </w:rPr>
  </w:style>
  <w:style w:type="paragraph" w:customStyle="1" w:styleId="TableText">
    <w:name w:val="TableText"/>
    <w:link w:val="TableText0"/>
    <w:rsid w:val="009510D9"/>
    <w:pPr>
      <w:widowControl w:val="0"/>
      <w:spacing w:after="0" w:line="240" w:lineRule="auto"/>
    </w:pPr>
    <w:rPr>
      <w:rFonts w:ascii="Times New Roman" w:eastAsia="Times New Roman" w:hAnsi="Times New Roman" w:cs="Times New Roman"/>
      <w:sz w:val="24"/>
      <w:szCs w:val="24"/>
      <w:lang w:eastAsia="ru-RU"/>
    </w:rPr>
  </w:style>
  <w:style w:type="character" w:customStyle="1" w:styleId="TableTitle0">
    <w:name w:val="TableTitle Знак"/>
    <w:basedOn w:val="a1"/>
    <w:link w:val="TableTitle"/>
    <w:locked/>
    <w:rsid w:val="009510D9"/>
    <w:rPr>
      <w:rFonts w:ascii="Times New Roman" w:eastAsia="Times New Roman" w:hAnsi="Times New Roman" w:cs="Times New Roman"/>
      <w:b/>
      <w:bCs/>
      <w:sz w:val="24"/>
      <w:szCs w:val="24"/>
      <w:lang w:eastAsia="ru-RU"/>
    </w:rPr>
  </w:style>
  <w:style w:type="character" w:customStyle="1" w:styleId="TableText0">
    <w:name w:val="TableText Знак"/>
    <w:link w:val="TableText"/>
    <w:rsid w:val="009510D9"/>
    <w:rPr>
      <w:rFonts w:ascii="Times New Roman" w:eastAsia="Times New Roman" w:hAnsi="Times New Roman" w:cs="Times New Roman"/>
      <w:sz w:val="24"/>
      <w:szCs w:val="24"/>
      <w:lang w:eastAsia="ru-RU"/>
    </w:rPr>
  </w:style>
  <w:style w:type="character" w:customStyle="1" w:styleId="Head30">
    <w:name w:val="Head3 Знак"/>
    <w:link w:val="Head3"/>
    <w:rsid w:val="009510D9"/>
    <w:rPr>
      <w:rFonts w:ascii="Times New Roman" w:eastAsia="Calibri" w:hAnsi="Times New Roman" w:cs="Times New Roman"/>
      <w:b/>
      <w:bCs/>
      <w:sz w:val="28"/>
      <w:szCs w:val="28"/>
      <w:lang w:eastAsia="ru-RU"/>
    </w:rPr>
  </w:style>
  <w:style w:type="character" w:customStyle="1" w:styleId="afff4">
    <w:name w:val="Норм. текст Знак"/>
    <w:basedOn w:val="a1"/>
    <w:link w:val="afff5"/>
    <w:uiPriority w:val="99"/>
    <w:locked/>
    <w:rsid w:val="00343634"/>
    <w:rPr>
      <w:sz w:val="24"/>
      <w:szCs w:val="24"/>
    </w:rPr>
  </w:style>
  <w:style w:type="paragraph" w:customStyle="1" w:styleId="afff5">
    <w:name w:val="Норм. текст"/>
    <w:basedOn w:val="a0"/>
    <w:link w:val="afff4"/>
    <w:uiPriority w:val="99"/>
    <w:rsid w:val="00343634"/>
    <w:pPr>
      <w:tabs>
        <w:tab w:val="left" w:pos="1418"/>
      </w:tabs>
      <w:spacing w:before="120" w:after="120" w:line="360" w:lineRule="auto"/>
      <w:ind w:firstLine="900"/>
      <w:contextualSpacing/>
      <w:jc w:val="both"/>
    </w:pPr>
    <w:rPr>
      <w:rFonts w:asciiTheme="minorHAnsi" w:eastAsiaTheme="minorHAnsi" w:hAnsiTheme="minorHAnsi" w:cstheme="minorBidi"/>
      <w:sz w:val="24"/>
      <w:szCs w:val="24"/>
      <w:lang w:eastAsia="en-US"/>
    </w:rPr>
  </w:style>
  <w:style w:type="paragraph" w:customStyle="1" w:styleId="afff6">
    <w:name w:val="Базовый"/>
    <w:rsid w:val="003436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1">
    <w:name w:val="содержание2-11"/>
    <w:basedOn w:val="a0"/>
    <w:rsid w:val="00EA5B89"/>
    <w:pPr>
      <w:spacing w:after="60"/>
      <w:jc w:val="both"/>
    </w:pPr>
    <w:rPr>
      <w:sz w:val="24"/>
      <w:szCs w:val="24"/>
    </w:rPr>
  </w:style>
  <w:style w:type="paragraph" w:customStyle="1" w:styleId="311">
    <w:name w:val="Основной текст с отступом 31"/>
    <w:basedOn w:val="a0"/>
    <w:rsid w:val="00EA5B89"/>
    <w:pPr>
      <w:suppressAutoHyphens/>
      <w:overflowPunct w:val="0"/>
      <w:autoSpaceDE w:val="0"/>
      <w:spacing w:line="200" w:lineRule="exact"/>
      <w:ind w:firstLine="709"/>
      <w:jc w:val="both"/>
      <w:textAlignment w:val="baseline"/>
    </w:pPr>
    <w:rPr>
      <w:sz w:val="22"/>
      <w:lang w:eastAsia="ar-SA"/>
    </w:rPr>
  </w:style>
  <w:style w:type="character" w:customStyle="1" w:styleId="aff7">
    <w:name w:val="Обычный (веб) Знак"/>
    <w:aliases w:val="Обычный (Web) Знак,Обычный (веб) Знак Знак Знак1,Обычный (веб) Знак Знак Знак Знак, Знак Знак Знак1 Знак Знак1, Знак Знак Знак Знак, Знак Знак Знак1 Знак Знак Знак,Знак Знак Знак Знак Знак Знак Знак,Знак Знак Знак1 Знак Знак1"/>
    <w:link w:val="aff6"/>
    <w:locked/>
    <w:rsid w:val="007B2B69"/>
    <w:rPr>
      <w:rFonts w:ascii="Times New Roman" w:eastAsia="Times New Roman" w:hAnsi="Times New Roman" w:cs="Times New Roman"/>
      <w:sz w:val="24"/>
      <w:szCs w:val="24"/>
      <w:lang w:eastAsia="zh-CN"/>
    </w:rPr>
  </w:style>
  <w:style w:type="paragraph" w:customStyle="1" w:styleId="a">
    <w:name w:val="Перечисление"/>
    <w:basedOn w:val="a0"/>
    <w:rsid w:val="007B2B69"/>
    <w:pPr>
      <w:numPr>
        <w:numId w:val="8"/>
      </w:numPr>
      <w:tabs>
        <w:tab w:val="clear" w:pos="720"/>
      </w:tabs>
      <w:spacing w:before="60" w:after="60"/>
      <w:ind w:left="2155" w:hanging="454"/>
      <w:jc w:val="both"/>
    </w:pPr>
    <w:rPr>
      <w:rFonts w:ascii="Verdana" w:hAnsi="Verdana"/>
      <w:sz w:val="18"/>
    </w:rPr>
  </w:style>
  <w:style w:type="paragraph" w:customStyle="1" w:styleId="Default">
    <w:name w:val="Default"/>
    <w:rsid w:val="007B2B69"/>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Head10">
    <w:name w:val="Head1 Знак Знак"/>
    <w:link w:val="Head1"/>
    <w:rsid w:val="007B2B69"/>
    <w:rPr>
      <w:rFonts w:ascii="Times New Roman" w:eastAsia="Times New Roman" w:hAnsi="Times New Roman" w:cs="Times New Roman"/>
      <w:b/>
      <w:bCs/>
      <w:sz w:val="32"/>
      <w:szCs w:val="32"/>
      <w:lang w:eastAsia="ru-RU"/>
    </w:rPr>
  </w:style>
  <w:style w:type="character" w:customStyle="1" w:styleId="PlainText0">
    <w:name w:val="PlainText Знак"/>
    <w:uiPriority w:val="99"/>
    <w:rsid w:val="007B2B69"/>
    <w:rPr>
      <w:rFonts w:ascii="Times New Roman" w:eastAsia="Times New Roman" w:hAnsi="Times New Roman" w:cs="Times New Roman"/>
      <w:sz w:val="24"/>
      <w:szCs w:val="24"/>
      <w:lang w:eastAsia="ru-RU"/>
    </w:rPr>
  </w:style>
  <w:style w:type="character" w:customStyle="1" w:styleId="Head20">
    <w:name w:val="Head2 Знак Знак"/>
    <w:link w:val="Head2"/>
    <w:locked/>
    <w:rsid w:val="007B2B69"/>
    <w:rPr>
      <w:rFonts w:ascii="Times New Roman" w:eastAsia="Calibri" w:hAnsi="Times New Roman" w:cs="Times New Roman"/>
      <w:b/>
      <w:bCs/>
      <w:sz w:val="28"/>
      <w:szCs w:val="28"/>
      <w:lang w:eastAsia="ru-RU"/>
    </w:rPr>
  </w:style>
  <w:style w:type="character" w:customStyle="1" w:styleId="1f">
    <w:name w:val="Название книги1"/>
    <w:uiPriority w:val="99"/>
    <w:rsid w:val="004C4D2F"/>
    <w:rPr>
      <w:rFonts w:ascii="Times New Roman" w:hAnsi="Times New Roman"/>
      <w:b/>
      <w:smallCaps/>
      <w:spacing w:val="5"/>
      <w:sz w:val="24"/>
    </w:rPr>
  </w:style>
  <w:style w:type="paragraph" w:customStyle="1" w:styleId="120">
    <w:name w:val="Абзац списка12"/>
    <w:basedOn w:val="a0"/>
    <w:uiPriority w:val="99"/>
    <w:rsid w:val="004C4D2F"/>
    <w:pPr>
      <w:suppressAutoHyphens/>
      <w:spacing w:after="200" w:line="276" w:lineRule="auto"/>
      <w:ind w:left="720"/>
    </w:pPr>
    <w:rPr>
      <w:rFonts w:ascii="Calibri" w:hAnsi="Calibri" w:cs="Calibri"/>
      <w:kern w:val="1"/>
      <w:sz w:val="22"/>
      <w:szCs w:val="22"/>
      <w:lang w:eastAsia="ar-SA"/>
    </w:rPr>
  </w:style>
  <w:style w:type="character" w:customStyle="1" w:styleId="1f0">
    <w:name w:val="Название Знак1"/>
    <w:basedOn w:val="a1"/>
    <w:uiPriority w:val="10"/>
    <w:rsid w:val="004C4D2F"/>
    <w:rPr>
      <w:rFonts w:asciiTheme="majorHAnsi" w:eastAsiaTheme="majorEastAsia" w:hAnsiTheme="majorHAnsi" w:cstheme="majorBidi"/>
      <w:b/>
      <w:bCs/>
      <w:kern w:val="28"/>
      <w:sz w:val="32"/>
      <w:szCs w:val="32"/>
      <w:lang w:eastAsia="ar-SA"/>
    </w:rPr>
  </w:style>
  <w:style w:type="paragraph" w:customStyle="1" w:styleId="1f1">
    <w:name w:val="_Маркированный список уровня 1"/>
    <w:basedOn w:val="a0"/>
    <w:link w:val="1f2"/>
    <w:qFormat/>
    <w:rsid w:val="004C4D2F"/>
    <w:pPr>
      <w:widowControl w:val="0"/>
      <w:tabs>
        <w:tab w:val="left" w:pos="1134"/>
      </w:tabs>
      <w:suppressAutoHyphens/>
      <w:spacing w:after="60" w:line="360" w:lineRule="atLeast"/>
      <w:ind w:left="709"/>
      <w:jc w:val="both"/>
    </w:pPr>
    <w:rPr>
      <w:kern w:val="1"/>
      <w:sz w:val="24"/>
      <w:szCs w:val="24"/>
      <w:lang w:eastAsia="ar-SA"/>
    </w:rPr>
  </w:style>
  <w:style w:type="character" w:styleId="afff7">
    <w:name w:val="annotation reference"/>
    <w:basedOn w:val="a1"/>
    <w:uiPriority w:val="99"/>
    <w:rsid w:val="004C4D2F"/>
    <w:rPr>
      <w:rFonts w:cs="Times New Roman"/>
      <w:sz w:val="16"/>
    </w:rPr>
  </w:style>
  <w:style w:type="character" w:customStyle="1" w:styleId="1f2">
    <w:name w:val="_Маркированный список уровня 1 Знак"/>
    <w:link w:val="1f1"/>
    <w:qFormat/>
    <w:rsid w:val="004C4D2F"/>
    <w:rPr>
      <w:rFonts w:ascii="Times New Roman" w:eastAsia="Times New Roman" w:hAnsi="Times New Roman" w:cs="Times New Roman"/>
      <w:kern w:val="1"/>
      <w:sz w:val="24"/>
      <w:szCs w:val="24"/>
      <w:lang w:eastAsia="ar-SA"/>
    </w:rPr>
  </w:style>
  <w:style w:type="paragraph" w:customStyle="1" w:styleId="afff8">
    <w:name w:val="_Табл_Текст_лев"/>
    <w:basedOn w:val="a0"/>
    <w:rsid w:val="004C4D2F"/>
    <w:rPr>
      <w:sz w:val="24"/>
    </w:rPr>
  </w:style>
  <w:style w:type="paragraph" w:customStyle="1" w:styleId="01">
    <w:name w:val="ТЗ0 Марк б/н1"/>
    <w:basedOn w:val="a0"/>
    <w:rsid w:val="00BD0164"/>
    <w:pPr>
      <w:numPr>
        <w:numId w:val="9"/>
      </w:numPr>
      <w:spacing w:before="40" w:after="40"/>
      <w:jc w:val="both"/>
    </w:pPr>
    <w:rPr>
      <w:rFonts w:ascii="Arial" w:hAnsi="Arial"/>
      <w:w w:val="101"/>
      <w:sz w:val="24"/>
      <w:szCs w:val="24"/>
    </w:rPr>
  </w:style>
  <w:style w:type="character" w:customStyle="1" w:styleId="ConsNonformat0">
    <w:name w:val="ConsNonformat Знак"/>
    <w:link w:val="ConsNonformat"/>
    <w:uiPriority w:val="99"/>
    <w:rsid w:val="00662AF8"/>
    <w:rPr>
      <w:rFonts w:ascii="Courier New" w:eastAsia="Times New Roman" w:hAnsi="Courier New" w:cs="Courier New"/>
      <w:sz w:val="20"/>
      <w:szCs w:val="20"/>
      <w:lang w:eastAsia="ru-RU"/>
    </w:rPr>
  </w:style>
  <w:style w:type="paragraph" w:customStyle="1" w:styleId="ConsPlusTitle">
    <w:name w:val="ConsPlusTitle"/>
    <w:uiPriority w:val="99"/>
    <w:rsid w:val="00D75D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
    <w:name w:val="Char Char"/>
    <w:basedOn w:val="a0"/>
    <w:uiPriority w:val="99"/>
    <w:rsid w:val="00D75D93"/>
    <w:pPr>
      <w:spacing w:after="160" w:line="240" w:lineRule="exact"/>
    </w:pPr>
    <w:rPr>
      <w:rFonts w:ascii="Verdana" w:hAnsi="Verdana"/>
      <w:lang w:val="en-US" w:eastAsia="en-US"/>
    </w:rPr>
  </w:style>
  <w:style w:type="paragraph" w:customStyle="1" w:styleId="39">
    <w:name w:val="Знак3"/>
    <w:basedOn w:val="a0"/>
    <w:uiPriority w:val="99"/>
    <w:rsid w:val="00D75D93"/>
    <w:pPr>
      <w:spacing w:after="160" w:line="240" w:lineRule="exact"/>
    </w:pPr>
    <w:rPr>
      <w:rFonts w:ascii="Verdana" w:hAnsi="Verdana"/>
      <w:lang w:val="en-US" w:eastAsia="en-US"/>
    </w:rPr>
  </w:style>
  <w:style w:type="paragraph" w:customStyle="1" w:styleId="FR2">
    <w:name w:val="FR2"/>
    <w:uiPriority w:val="99"/>
    <w:rsid w:val="00D75D93"/>
    <w:pPr>
      <w:widowControl w:val="0"/>
      <w:snapToGrid w:val="0"/>
      <w:spacing w:after="80"/>
      <w:ind w:firstLine="400"/>
      <w:jc w:val="both"/>
    </w:pPr>
    <w:rPr>
      <w:rFonts w:ascii="Arial" w:eastAsia="Calibri" w:hAnsi="Arial" w:cs="Times New Roman"/>
      <w:sz w:val="20"/>
      <w:szCs w:val="20"/>
      <w:lang w:eastAsia="ru-RU"/>
    </w:rPr>
  </w:style>
  <w:style w:type="paragraph" w:customStyle="1" w:styleId="1f3">
    <w:name w:val="Основной текст с отступом1"/>
    <w:basedOn w:val="a0"/>
    <w:link w:val="BodyTextIndentChar"/>
    <w:uiPriority w:val="99"/>
    <w:rsid w:val="00D75D93"/>
    <w:pPr>
      <w:ind w:firstLine="709"/>
      <w:jc w:val="both"/>
    </w:pPr>
    <w:rPr>
      <w:rFonts w:ascii="Calibri" w:hAnsi="Calibri"/>
      <w:sz w:val="28"/>
      <w:szCs w:val="28"/>
    </w:rPr>
  </w:style>
  <w:style w:type="character" w:customStyle="1" w:styleId="BodyTextIndentChar">
    <w:name w:val="Body Text Indent Char"/>
    <w:basedOn w:val="a1"/>
    <w:link w:val="1f3"/>
    <w:uiPriority w:val="99"/>
    <w:rsid w:val="00D75D93"/>
    <w:rPr>
      <w:rFonts w:ascii="Calibri" w:eastAsia="Times New Roman" w:hAnsi="Calibri" w:cs="Times New Roman"/>
      <w:sz w:val="28"/>
      <w:szCs w:val="28"/>
      <w:lang w:eastAsia="ru-RU"/>
    </w:rPr>
  </w:style>
  <w:style w:type="paragraph" w:customStyle="1" w:styleId="Style2">
    <w:name w:val="Style2"/>
    <w:basedOn w:val="a0"/>
    <w:uiPriority w:val="99"/>
    <w:rsid w:val="00D75D93"/>
    <w:pPr>
      <w:widowControl w:val="0"/>
      <w:autoSpaceDE w:val="0"/>
      <w:autoSpaceDN w:val="0"/>
      <w:adjustRightInd w:val="0"/>
      <w:spacing w:line="250" w:lineRule="exact"/>
      <w:jc w:val="both"/>
    </w:pPr>
    <w:rPr>
      <w:sz w:val="24"/>
      <w:szCs w:val="24"/>
    </w:rPr>
  </w:style>
  <w:style w:type="paragraph" w:customStyle="1" w:styleId="1f4">
    <w:name w:val="Без интервала1"/>
    <w:uiPriority w:val="99"/>
    <w:rsid w:val="00D75D93"/>
    <w:pPr>
      <w:spacing w:after="0" w:line="240" w:lineRule="auto"/>
    </w:pPr>
    <w:rPr>
      <w:rFonts w:ascii="Calibri" w:eastAsia="Times New Roman" w:hAnsi="Calibri" w:cs="Times New Roman"/>
    </w:rPr>
  </w:style>
  <w:style w:type="paragraph" w:customStyle="1" w:styleId="210">
    <w:name w:val="Основной текст 21"/>
    <w:basedOn w:val="a0"/>
    <w:uiPriority w:val="99"/>
    <w:rsid w:val="00D75D93"/>
    <w:pPr>
      <w:tabs>
        <w:tab w:val="num" w:pos="567"/>
      </w:tabs>
      <w:suppressAutoHyphens/>
      <w:spacing w:after="60"/>
      <w:jc w:val="both"/>
    </w:pPr>
    <w:rPr>
      <w:sz w:val="24"/>
      <w:lang w:eastAsia="ar-SA"/>
    </w:rPr>
  </w:style>
  <w:style w:type="character" w:customStyle="1" w:styleId="iceouttxt51">
    <w:name w:val="iceouttxt51"/>
    <w:basedOn w:val="a1"/>
    <w:uiPriority w:val="99"/>
    <w:rsid w:val="00D75D93"/>
    <w:rPr>
      <w:rFonts w:ascii="Arial" w:hAnsi="Arial" w:cs="Arial" w:hint="default"/>
      <w:color w:val="666666"/>
      <w:sz w:val="17"/>
      <w:szCs w:val="17"/>
    </w:rPr>
  </w:style>
  <w:style w:type="character" w:customStyle="1" w:styleId="iceouttxt4">
    <w:name w:val="iceouttxt4"/>
    <w:basedOn w:val="a1"/>
    <w:uiPriority w:val="99"/>
    <w:rsid w:val="00D75D93"/>
  </w:style>
  <w:style w:type="paragraph" w:customStyle="1" w:styleId="top">
    <w:name w:val="top"/>
    <w:basedOn w:val="a0"/>
    <w:rsid w:val="00D75D93"/>
    <w:pPr>
      <w:spacing w:before="100" w:beforeAutospacing="1" w:after="100" w:afterAutospacing="1"/>
    </w:pPr>
    <w:rPr>
      <w:rFonts w:ascii="Verdana" w:hAnsi="Verdana"/>
      <w:color w:val="000000"/>
      <w:sz w:val="16"/>
      <w:szCs w:val="16"/>
    </w:rPr>
  </w:style>
  <w:style w:type="character" w:customStyle="1" w:styleId="40">
    <w:name w:val="Заголовок 4 Знак"/>
    <w:basedOn w:val="a1"/>
    <w:link w:val="4"/>
    <w:uiPriority w:val="9"/>
    <w:rsid w:val="001367CC"/>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uiPriority w:val="9"/>
    <w:rsid w:val="001367CC"/>
    <w:rPr>
      <w:rFonts w:ascii="Cambria" w:eastAsia="Times New Roman" w:hAnsi="Cambria" w:cs="Times New Roman"/>
      <w:color w:val="243F60"/>
      <w:sz w:val="20"/>
      <w:szCs w:val="20"/>
      <w:lang w:eastAsia="ru-RU"/>
    </w:rPr>
  </w:style>
  <w:style w:type="character" w:customStyle="1" w:styleId="60">
    <w:name w:val="Заголовок 6 Знак"/>
    <w:basedOn w:val="a1"/>
    <w:link w:val="6"/>
    <w:uiPriority w:val="9"/>
    <w:rsid w:val="001367CC"/>
    <w:rPr>
      <w:rFonts w:ascii="Cambria" w:eastAsia="Times New Roman" w:hAnsi="Cambria" w:cs="Times New Roman"/>
      <w:i/>
      <w:iCs/>
      <w:color w:val="243F60"/>
      <w:sz w:val="20"/>
      <w:szCs w:val="20"/>
      <w:lang w:eastAsia="ru-RU"/>
    </w:rPr>
  </w:style>
  <w:style w:type="paragraph" w:styleId="afff9">
    <w:name w:val="annotation text"/>
    <w:aliases w:val="Знак Знак Знак Знак Знак Знак Знак Знак Знак Знак Знак Знак Знак Знак Знак Знак Знак Знак Знак Знак Знак Знак Знак"/>
    <w:basedOn w:val="a0"/>
    <w:link w:val="afffa"/>
    <w:uiPriority w:val="99"/>
    <w:rsid w:val="001367CC"/>
    <w:rPr>
      <w:kern w:val="32"/>
    </w:rPr>
  </w:style>
  <w:style w:type="character" w:customStyle="1" w:styleId="afffa">
    <w:name w:val="Текст примечания Знак"/>
    <w:aliases w:val="Знак Знак Знак Знак Знак Знак Знак Знак Знак Знак Знак Знак Знак Знак Знак Знак Знак Знак Знак Знак Знак Знак Знак Знак"/>
    <w:basedOn w:val="a1"/>
    <w:link w:val="afff9"/>
    <w:uiPriority w:val="99"/>
    <w:rsid w:val="001367CC"/>
    <w:rPr>
      <w:rFonts w:ascii="Times New Roman" w:eastAsia="Times New Roman" w:hAnsi="Times New Roman" w:cs="Times New Roman"/>
      <w:kern w:val="32"/>
      <w:sz w:val="20"/>
      <w:szCs w:val="20"/>
      <w:lang w:eastAsia="ru-RU"/>
    </w:rPr>
  </w:style>
  <w:style w:type="paragraph" w:styleId="afffb">
    <w:name w:val="List Bullet"/>
    <w:basedOn w:val="a0"/>
    <w:uiPriority w:val="99"/>
    <w:rsid w:val="001367CC"/>
    <w:pPr>
      <w:tabs>
        <w:tab w:val="num" w:pos="360"/>
      </w:tabs>
      <w:ind w:left="360" w:hanging="360"/>
    </w:pPr>
    <w:rPr>
      <w:sz w:val="24"/>
      <w:szCs w:val="24"/>
    </w:rPr>
  </w:style>
  <w:style w:type="paragraph" w:styleId="afffc">
    <w:name w:val="annotation subject"/>
    <w:basedOn w:val="afff9"/>
    <w:next w:val="afff9"/>
    <w:link w:val="afffd"/>
    <w:uiPriority w:val="99"/>
    <w:rsid w:val="001367CC"/>
    <w:rPr>
      <w:b/>
      <w:bCs/>
      <w:kern w:val="0"/>
    </w:rPr>
  </w:style>
  <w:style w:type="character" w:customStyle="1" w:styleId="afffd">
    <w:name w:val="Тема примечания Знак"/>
    <w:basedOn w:val="afffa"/>
    <w:link w:val="afffc"/>
    <w:uiPriority w:val="99"/>
    <w:rsid w:val="001367CC"/>
    <w:rPr>
      <w:b/>
      <w:bCs/>
    </w:rPr>
  </w:style>
  <w:style w:type="character" w:styleId="afffe">
    <w:name w:val="Emphasis"/>
    <w:uiPriority w:val="20"/>
    <w:qFormat/>
    <w:rsid w:val="001367CC"/>
    <w:rPr>
      <w:i/>
      <w:iCs/>
    </w:rPr>
  </w:style>
</w:styles>
</file>

<file path=word/webSettings.xml><?xml version="1.0" encoding="utf-8"?>
<w:webSettings xmlns:r="http://schemas.openxmlformats.org/officeDocument/2006/relationships" xmlns:w="http://schemas.openxmlformats.org/wordprocessingml/2006/main">
  <w:divs>
    <w:div w:id="298807432">
      <w:bodyDiv w:val="1"/>
      <w:marLeft w:val="0"/>
      <w:marRight w:val="0"/>
      <w:marTop w:val="0"/>
      <w:marBottom w:val="0"/>
      <w:divBdr>
        <w:top w:val="none" w:sz="0" w:space="0" w:color="auto"/>
        <w:left w:val="none" w:sz="0" w:space="0" w:color="auto"/>
        <w:bottom w:val="none" w:sz="0" w:space="0" w:color="auto"/>
        <w:right w:val="none" w:sz="0" w:space="0" w:color="auto"/>
      </w:divBdr>
    </w:div>
    <w:div w:id="1396005148">
      <w:bodyDiv w:val="1"/>
      <w:marLeft w:val="0"/>
      <w:marRight w:val="0"/>
      <w:marTop w:val="0"/>
      <w:marBottom w:val="0"/>
      <w:divBdr>
        <w:top w:val="none" w:sz="0" w:space="0" w:color="auto"/>
        <w:left w:val="none" w:sz="0" w:space="0" w:color="auto"/>
        <w:bottom w:val="none" w:sz="0" w:space="0" w:color="auto"/>
        <w:right w:val="none" w:sz="0" w:space="0" w:color="auto"/>
      </w:divBdr>
      <w:divsChild>
        <w:div w:id="1671173841">
          <w:marLeft w:val="0"/>
          <w:marRight w:val="0"/>
          <w:marTop w:val="0"/>
          <w:marBottom w:val="0"/>
          <w:divBdr>
            <w:top w:val="none" w:sz="0" w:space="0" w:color="auto"/>
            <w:left w:val="none" w:sz="0" w:space="0" w:color="auto"/>
            <w:bottom w:val="none" w:sz="0" w:space="0" w:color="auto"/>
            <w:right w:val="none" w:sz="0" w:space="0" w:color="auto"/>
          </w:divBdr>
          <w:divsChild>
            <w:div w:id="797914732">
              <w:marLeft w:val="0"/>
              <w:marRight w:val="0"/>
              <w:marTop w:val="0"/>
              <w:marBottom w:val="0"/>
              <w:divBdr>
                <w:top w:val="none" w:sz="0" w:space="0" w:color="auto"/>
                <w:left w:val="none" w:sz="0" w:space="0" w:color="auto"/>
                <w:bottom w:val="none" w:sz="0" w:space="0" w:color="auto"/>
                <w:right w:val="none" w:sz="0" w:space="0" w:color="auto"/>
              </w:divBdr>
              <w:divsChild>
                <w:div w:id="1381125954">
                  <w:marLeft w:val="0"/>
                  <w:marRight w:val="0"/>
                  <w:marTop w:val="0"/>
                  <w:marBottom w:val="0"/>
                  <w:divBdr>
                    <w:top w:val="none" w:sz="0" w:space="0" w:color="auto"/>
                    <w:left w:val="none" w:sz="0" w:space="0" w:color="auto"/>
                    <w:bottom w:val="none" w:sz="0" w:space="0" w:color="auto"/>
                    <w:right w:val="none" w:sz="0" w:space="0" w:color="auto"/>
                  </w:divBdr>
                  <w:divsChild>
                    <w:div w:id="77868578">
                      <w:marLeft w:val="0"/>
                      <w:marRight w:val="0"/>
                      <w:marTop w:val="0"/>
                      <w:marBottom w:val="0"/>
                      <w:divBdr>
                        <w:top w:val="none" w:sz="0" w:space="0" w:color="auto"/>
                        <w:left w:val="none" w:sz="0" w:space="0" w:color="auto"/>
                        <w:bottom w:val="none" w:sz="0" w:space="0" w:color="auto"/>
                        <w:right w:val="none" w:sz="0" w:space="0" w:color="auto"/>
                      </w:divBdr>
                      <w:divsChild>
                        <w:div w:id="637762542">
                          <w:marLeft w:val="0"/>
                          <w:marRight w:val="0"/>
                          <w:marTop w:val="0"/>
                          <w:marBottom w:val="32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1519082560">
      <w:bodyDiv w:val="1"/>
      <w:marLeft w:val="0"/>
      <w:marRight w:val="0"/>
      <w:marTop w:val="0"/>
      <w:marBottom w:val="0"/>
      <w:divBdr>
        <w:top w:val="none" w:sz="0" w:space="0" w:color="auto"/>
        <w:left w:val="none" w:sz="0" w:space="0" w:color="auto"/>
        <w:bottom w:val="none" w:sz="0" w:space="0" w:color="auto"/>
        <w:right w:val="none" w:sz="0" w:space="0" w:color="auto"/>
      </w:divBdr>
    </w:div>
    <w:div w:id="21199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3DE49BF2A39E0A2E9568E0B23B198241E6C08D3135650778AE41AEFFB949506D0BA0FBE3E7Fz5FBK" TargetMode="External"/><Relationship Id="rId18" Type="http://schemas.openxmlformats.org/officeDocument/2006/relationships/hyperlink" Target="consultantplus://offline/ref=61FC9993277EF2F03EFF8298867B8379642EA3C400625F55000F35F0A84671F15EE3877F6842h6LBG" TargetMode="External"/><Relationship Id="rId26" Type="http://schemas.openxmlformats.org/officeDocument/2006/relationships/hyperlink" Target="consultantplus://offline/ref=735C9A3920873A283D8F6C2238FAB3B7B35BBD6CCE98CFB5FDEA110C6BF2B5F87AC1FA892051A0A6i4O4H" TargetMode="External"/><Relationship Id="rId3" Type="http://schemas.openxmlformats.org/officeDocument/2006/relationships/styles" Target="styles.xml"/><Relationship Id="rId21" Type="http://schemas.openxmlformats.org/officeDocument/2006/relationships/hyperlink" Target="consultantplus://offline/ref=5E3BDE555156EA63ADCB5B43063CDF60F8A2D2CDC5B5299D016FE92947D8C514D9BCDB494EAF1793sBd4J" TargetMode="External"/><Relationship Id="rId34" Type="http://schemas.openxmlformats.org/officeDocument/2006/relationships/hyperlink" Target="consultantplus://offline/ref=93BC57764286C86F055AC9488A42759D26E96E29FA167B61FF706C2D45A3AC83EE6ACBBBA01650CB66S3H" TargetMode="External"/><Relationship Id="rId7" Type="http://schemas.openxmlformats.org/officeDocument/2006/relationships/endnotes" Target="endnotes.xml"/><Relationship Id="rId12" Type="http://schemas.openxmlformats.org/officeDocument/2006/relationships/hyperlink" Target="consultantplus://offline/ref=F3DE49BF2A39E0A2E9568E0B23B198241E6C0FD7155750778AE41AEFFB949506D0BA0FBA3Ez7FFK" TargetMode="External"/><Relationship Id="rId17" Type="http://schemas.openxmlformats.org/officeDocument/2006/relationships/hyperlink" Target="consultantplus://offline/ref=61FC9993277EF2F03EFF8298867B8379642EA3C400625F55000F35F0A84671F15EE3877F684Dh6LFG" TargetMode="External"/><Relationship Id="rId25" Type="http://schemas.openxmlformats.org/officeDocument/2006/relationships/hyperlink" Target="consultantplus://offline/ref=735C9A3920873A283D8F6C2238FAB3B7B35BBD6CCE98CFB5FDEA110C6BF2B5F87AC1FA8126i5O0H" TargetMode="External"/><Relationship Id="rId33" Type="http://schemas.openxmlformats.org/officeDocument/2006/relationships/hyperlink" Target="consultantplus://offline/ref=93BC57764286C86F055AC9488A42759D26E96E29FA167B61FF706C2D456AS3H" TargetMode="External"/><Relationship Id="rId2" Type="http://schemas.openxmlformats.org/officeDocument/2006/relationships/numbering" Target="numbering.xml"/><Relationship Id="rId16" Type="http://schemas.openxmlformats.org/officeDocument/2006/relationships/hyperlink" Target="consultantplus://offline/ref=61FC9993277EF2F03EFF8298867B8379642EA3C400625F55000F35F0A84671F15EE3877F684Fh6L9G" TargetMode="External"/><Relationship Id="rId20" Type="http://schemas.openxmlformats.org/officeDocument/2006/relationships/hyperlink" Target="consultantplus://offline/ref=30E8EB09C83ECC31955195A883195C226F2A7FEAA45B41DD6381FF847D185CA75AE7C5653017348Cr4J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z@gov35.ru" TargetMode="External"/><Relationship Id="rId24" Type="http://schemas.openxmlformats.org/officeDocument/2006/relationships/hyperlink" Target="consultantplus://offline/ref=735C9A3920873A283D8F6C2238FAB3B7B35BBD6CCE98CFB5FDEA110C6BF2B5F87AC1FA8127i5O0H" TargetMode="External"/><Relationship Id="rId32" Type="http://schemas.openxmlformats.org/officeDocument/2006/relationships/hyperlink" Target="consultantplus://offline/ref=93BC57764286C86F055AC9488A42759D26E96E29FA167B61FF706C2D45A3AC83EE6ACBBBA01650C966SBH" TargetMode="External"/><Relationship Id="rId5" Type="http://schemas.openxmlformats.org/officeDocument/2006/relationships/webSettings" Target="webSettings.xml"/><Relationship Id="rId15" Type="http://schemas.openxmlformats.org/officeDocument/2006/relationships/hyperlink" Target="consultantplus://offline/ref=61FC9993277EF2F03EFF8298867B8379642EA3C400625F55000F35F0A84671F15EE3877C684B6515h8LDG" TargetMode="External"/><Relationship Id="rId23" Type="http://schemas.openxmlformats.org/officeDocument/2006/relationships/hyperlink" Target="consultantplus://offline/ref=6373438B7B5D324AF8E4E8884D78726F1EE2DC874F960022FB1864266C36A5B7CDE0C314009E2B4Am5SDN"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consultantplus://offline/ref=61FC9993277EF2F03EFF8298867B8379642FAAC40C665F55000F35F0A84671F15EE3877F6E48h6LDG" TargetMode="External"/><Relationship Id="rId31" Type="http://schemas.openxmlformats.org/officeDocument/2006/relationships/hyperlink" Target="consultantplus://offline/ref=968126CBF168FCC31F449177E3C2E80563FB3D849BD7C85CF35BF6A4875E49C031DDED08DBF63FB2aEd7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3DE49BF2A39E0A2E9568E0B23B198241E6C08D3135650778AE41AEFFB949506D0BA0FBE3E7Dz5FCK" TargetMode="External"/><Relationship Id="rId22" Type="http://schemas.openxmlformats.org/officeDocument/2006/relationships/hyperlink" Target="consultantplus://offline/ref=5E3BDE555156EA63ADCB5B43063CDF60F8A2D2CDC5B5299D016FE92947D8C514D9BCDB494EAE1390sBd5J" TargetMode="External"/><Relationship Id="rId27" Type="http://schemas.openxmlformats.org/officeDocument/2006/relationships/hyperlink" Target="consultantplus://offline/ref=444414E87DB96F2720E04D62442141F00D2995491F193FB157EFDA340FE63AB6DA6F56881A7E6AF404U7M" TargetMode="Externa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6BD0-2AA3-4ACC-9A0E-EFEE3E0A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86</Pages>
  <Words>27309</Words>
  <Characters>155665</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182609</CharactersWithSpaces>
  <SharedDoc>false</SharedDoc>
  <HLinks>
    <vt:vector size="108" baseType="variant">
      <vt:variant>
        <vt:i4>3407917</vt:i4>
      </vt:variant>
      <vt:variant>
        <vt:i4>54</vt:i4>
      </vt:variant>
      <vt:variant>
        <vt:i4>0</vt:i4>
      </vt:variant>
      <vt:variant>
        <vt:i4>5</vt:i4>
      </vt:variant>
      <vt:variant>
        <vt:lpwstr>http://www.sberbank-ast.ru/</vt:lpwstr>
      </vt:variant>
      <vt:variant>
        <vt:lpwstr/>
      </vt:variant>
      <vt:variant>
        <vt:i4>60</vt:i4>
      </vt:variant>
      <vt:variant>
        <vt:i4>51</vt:i4>
      </vt:variant>
      <vt:variant>
        <vt:i4>0</vt:i4>
      </vt:variant>
      <vt:variant>
        <vt:i4>5</vt:i4>
      </vt:variant>
      <vt:variant>
        <vt:lpwstr/>
      </vt:variant>
      <vt:variant>
        <vt:lpwstr>м</vt:lpwstr>
      </vt:variant>
      <vt:variant>
        <vt:i4>58</vt:i4>
      </vt:variant>
      <vt:variant>
        <vt:i4>48</vt:i4>
      </vt:variant>
      <vt:variant>
        <vt:i4>0</vt:i4>
      </vt:variant>
      <vt:variant>
        <vt:i4>5</vt:i4>
      </vt:variant>
      <vt:variant>
        <vt:lpwstr/>
      </vt:variant>
      <vt:variant>
        <vt:lpwstr>к</vt:lpwstr>
      </vt:variant>
      <vt:variant>
        <vt:i4>59</vt:i4>
      </vt:variant>
      <vt:variant>
        <vt:i4>45</vt:i4>
      </vt:variant>
      <vt:variant>
        <vt:i4>0</vt:i4>
      </vt:variant>
      <vt:variant>
        <vt:i4>5</vt:i4>
      </vt:variant>
      <vt:variant>
        <vt:lpwstr/>
      </vt:variant>
      <vt:variant>
        <vt:lpwstr>л</vt:lpwstr>
      </vt:variant>
      <vt:variant>
        <vt:i4>3866681</vt:i4>
      </vt:variant>
      <vt:variant>
        <vt:i4>42</vt:i4>
      </vt:variant>
      <vt:variant>
        <vt:i4>0</vt:i4>
      </vt:variant>
      <vt:variant>
        <vt:i4>5</vt:i4>
      </vt:variant>
      <vt:variant>
        <vt:lpwstr>consultantplus://offline/ref=F3DE49BF2A39E0A2E9568E0B23B198241E6C08D3135650778AE41AEFFB949506D0BA0FBE3E7Dz5FCK</vt:lpwstr>
      </vt:variant>
      <vt:variant>
        <vt:lpwstr/>
      </vt:variant>
      <vt:variant>
        <vt:i4>3866682</vt:i4>
      </vt:variant>
      <vt:variant>
        <vt:i4>39</vt:i4>
      </vt:variant>
      <vt:variant>
        <vt:i4>0</vt:i4>
      </vt:variant>
      <vt:variant>
        <vt:i4>5</vt:i4>
      </vt:variant>
      <vt:variant>
        <vt:lpwstr>consultantplus://offline/ref=F3DE49BF2A39E0A2E9568E0B23B198241E6C08D3135650778AE41AEFFB949506D0BA0FBE3E7Fz5FBK</vt:lpwstr>
      </vt:variant>
      <vt:variant>
        <vt:lpwstr/>
      </vt:variant>
      <vt:variant>
        <vt:i4>786435</vt:i4>
      </vt:variant>
      <vt:variant>
        <vt:i4>36</vt:i4>
      </vt:variant>
      <vt:variant>
        <vt:i4>0</vt:i4>
      </vt:variant>
      <vt:variant>
        <vt:i4>5</vt:i4>
      </vt:variant>
      <vt:variant>
        <vt:lpwstr>consultantplus://offline/ref=F3DE49BF2A39E0A2E9568E0B23B198241E6C0FD7155750778AE41AEFFB949506D0BA0FBA3Ez7FFK</vt:lpwstr>
      </vt:variant>
      <vt:variant>
        <vt:lpwstr/>
      </vt:variant>
      <vt:variant>
        <vt:i4>60</vt:i4>
      </vt:variant>
      <vt:variant>
        <vt:i4>33</vt:i4>
      </vt:variant>
      <vt:variant>
        <vt:i4>0</vt:i4>
      </vt:variant>
      <vt:variant>
        <vt:i4>5</vt:i4>
      </vt:variant>
      <vt:variant>
        <vt:lpwstr/>
      </vt:variant>
      <vt:variant>
        <vt:lpwstr>м</vt:lpwstr>
      </vt:variant>
      <vt:variant>
        <vt:i4>72221774</vt:i4>
      </vt:variant>
      <vt:variant>
        <vt:i4>30</vt:i4>
      </vt:variant>
      <vt:variant>
        <vt:i4>0</vt:i4>
      </vt:variant>
      <vt:variant>
        <vt:i4>5</vt:i4>
      </vt:variant>
      <vt:variant>
        <vt:lpwstr/>
      </vt:variant>
      <vt:variant>
        <vt:lpwstr>юю</vt:lpwstr>
      </vt:variant>
      <vt:variant>
        <vt:i4>59</vt:i4>
      </vt:variant>
      <vt:variant>
        <vt:i4>27</vt:i4>
      </vt:variant>
      <vt:variant>
        <vt:i4>0</vt:i4>
      </vt:variant>
      <vt:variant>
        <vt:i4>5</vt:i4>
      </vt:variant>
      <vt:variant>
        <vt:lpwstr/>
      </vt:variant>
      <vt:variant>
        <vt:lpwstr>л</vt:lpwstr>
      </vt:variant>
      <vt:variant>
        <vt:i4>55</vt:i4>
      </vt:variant>
      <vt:variant>
        <vt:i4>24</vt:i4>
      </vt:variant>
      <vt:variant>
        <vt:i4>0</vt:i4>
      </vt:variant>
      <vt:variant>
        <vt:i4>5</vt:i4>
      </vt:variant>
      <vt:variant>
        <vt:lpwstr/>
      </vt:variant>
      <vt:variant>
        <vt:lpwstr>з</vt:lpwstr>
      </vt:variant>
      <vt:variant>
        <vt:i4>54</vt:i4>
      </vt:variant>
      <vt:variant>
        <vt:i4>21</vt:i4>
      </vt:variant>
      <vt:variant>
        <vt:i4>0</vt:i4>
      </vt:variant>
      <vt:variant>
        <vt:i4>5</vt:i4>
      </vt:variant>
      <vt:variant>
        <vt:lpwstr/>
      </vt:variant>
      <vt:variant>
        <vt:lpwstr>ж</vt:lpwstr>
      </vt:variant>
      <vt:variant>
        <vt:i4>53</vt:i4>
      </vt:variant>
      <vt:variant>
        <vt:i4>18</vt:i4>
      </vt:variant>
      <vt:variant>
        <vt:i4>0</vt:i4>
      </vt:variant>
      <vt:variant>
        <vt:i4>5</vt:i4>
      </vt:variant>
      <vt:variant>
        <vt:lpwstr/>
      </vt:variant>
      <vt:variant>
        <vt:lpwstr>е</vt:lpwstr>
      </vt:variant>
      <vt:variant>
        <vt:i4>52</vt:i4>
      </vt:variant>
      <vt:variant>
        <vt:i4>15</vt:i4>
      </vt:variant>
      <vt:variant>
        <vt:i4>0</vt:i4>
      </vt:variant>
      <vt:variant>
        <vt:i4>5</vt:i4>
      </vt:variant>
      <vt:variant>
        <vt:lpwstr/>
      </vt:variant>
      <vt:variant>
        <vt:lpwstr>д</vt:lpwstr>
      </vt:variant>
      <vt:variant>
        <vt:i4>51</vt:i4>
      </vt:variant>
      <vt:variant>
        <vt:i4>12</vt:i4>
      </vt:variant>
      <vt:variant>
        <vt:i4>0</vt:i4>
      </vt:variant>
      <vt:variant>
        <vt:i4>5</vt:i4>
      </vt:variant>
      <vt:variant>
        <vt:lpwstr/>
      </vt:variant>
      <vt:variant>
        <vt:lpwstr>г</vt:lpwstr>
      </vt:variant>
      <vt:variant>
        <vt:i4>50</vt:i4>
      </vt:variant>
      <vt:variant>
        <vt:i4>9</vt:i4>
      </vt:variant>
      <vt:variant>
        <vt:i4>0</vt:i4>
      </vt:variant>
      <vt:variant>
        <vt:i4>5</vt:i4>
      </vt:variant>
      <vt:variant>
        <vt:lpwstr/>
      </vt:variant>
      <vt:variant>
        <vt:lpwstr>в</vt:lpwstr>
      </vt:variant>
      <vt:variant>
        <vt:i4>49</vt:i4>
      </vt:variant>
      <vt:variant>
        <vt:i4>6</vt:i4>
      </vt:variant>
      <vt:variant>
        <vt:i4>0</vt:i4>
      </vt:variant>
      <vt:variant>
        <vt:i4>5</vt:i4>
      </vt:variant>
      <vt:variant>
        <vt:lpwstr/>
      </vt:variant>
      <vt:variant>
        <vt:lpwstr>б</vt:lpwstr>
      </vt:variant>
      <vt:variant>
        <vt:i4>48</vt:i4>
      </vt:variant>
      <vt:variant>
        <vt:i4>3</vt:i4>
      </vt:variant>
      <vt:variant>
        <vt:i4>0</vt:i4>
      </vt:variant>
      <vt:variant>
        <vt:i4>5</vt:i4>
      </vt:variant>
      <vt:variant>
        <vt:lpwstr/>
      </vt:variant>
      <vt:variant>
        <vt:lpwstr>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Подольская Марина Васильевна</dc:creator>
  <cp:lastModifiedBy>Belyaevskaya.OA</cp:lastModifiedBy>
  <cp:revision>246</cp:revision>
  <cp:lastPrinted>2018-09-28T12:35:00Z</cp:lastPrinted>
  <dcterms:created xsi:type="dcterms:W3CDTF">2015-02-18T08:19:00Z</dcterms:created>
  <dcterms:modified xsi:type="dcterms:W3CDTF">2018-10-03T04:38:00Z</dcterms:modified>
</cp:coreProperties>
</file>